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CDB2531" w14:textId="756060BB" w:rsidR="000A2DFC" w:rsidRPr="00E621CE" w:rsidRDefault="003A0BCE" w:rsidP="000A0C7B">
      <w:pPr>
        <w:pStyle w:val="Title"/>
        <w:rPr>
          <w:rFonts w:ascii="Arial" w:hAnsi="Arial" w:cs="Arial"/>
          <w:sz w:val="24"/>
          <w:szCs w:val="24"/>
        </w:rPr>
      </w:pPr>
      <w:bookmarkStart w:id="0" w:name="_Hlk173248325"/>
      <w:r w:rsidRPr="00E621CE">
        <w:rPr>
          <w:rFonts w:ascii="Arial" w:hAnsi="Arial" w:cs="Arial"/>
          <w:sz w:val="24"/>
          <w:szCs w:val="24"/>
        </w:rPr>
        <w:t>Healing Conversations</w:t>
      </w:r>
    </w:p>
    <w:p w14:paraId="0A83F53D" w14:textId="77777777" w:rsidR="00F2347E" w:rsidRPr="00E621CE" w:rsidRDefault="003A0BCE" w:rsidP="000A0C7B">
      <w:pPr>
        <w:pStyle w:val="Subtitle"/>
        <w:rPr>
          <w:rFonts w:ascii="Arial" w:hAnsi="Arial" w:cs="Arial"/>
          <w:color w:val="auto"/>
          <w:sz w:val="24"/>
          <w:szCs w:val="24"/>
        </w:rPr>
      </w:pPr>
      <w:r w:rsidRPr="00E621CE">
        <w:rPr>
          <w:rFonts w:ascii="Arial" w:hAnsi="Arial" w:cs="Arial"/>
          <w:color w:val="auto"/>
          <w:sz w:val="24"/>
          <w:szCs w:val="24"/>
        </w:rPr>
        <w:t>A Collection of Activities for the Primary Classroom</w:t>
      </w:r>
      <w:bookmarkEnd w:id="0"/>
    </w:p>
    <w:p w14:paraId="59A5609A" w14:textId="77777777" w:rsidR="0092036F" w:rsidRPr="00E621CE" w:rsidRDefault="0092036F" w:rsidP="002C1520">
      <w:pPr>
        <w:rPr>
          <w:rFonts w:ascii="Arial" w:hAnsi="Arial" w:cs="Arial"/>
          <w:sz w:val="24"/>
          <w:szCs w:val="24"/>
        </w:rPr>
      </w:pPr>
    </w:p>
    <w:p w14:paraId="07482CAC" w14:textId="6F5A4C6E" w:rsidR="0092036F" w:rsidRPr="00E621CE" w:rsidRDefault="002B0655" w:rsidP="000A0C7B">
      <w:pPr>
        <w:pStyle w:val="Heading1"/>
        <w:rPr>
          <w:rFonts w:ascii="Arial" w:hAnsi="Arial" w:cs="Arial"/>
          <w:color w:val="auto"/>
          <w:sz w:val="24"/>
          <w:szCs w:val="24"/>
        </w:rPr>
      </w:pPr>
      <w:r w:rsidRPr="00E621CE">
        <w:rPr>
          <w:rFonts w:ascii="Arial" w:hAnsi="Arial" w:cs="Arial"/>
          <w:color w:val="auto"/>
          <w:sz w:val="24"/>
          <w:szCs w:val="24"/>
        </w:rPr>
        <w:t>E</w:t>
      </w:r>
      <w:r w:rsidR="00584AA1" w:rsidRPr="00E621CE">
        <w:rPr>
          <w:rFonts w:ascii="Arial" w:hAnsi="Arial" w:cs="Arial"/>
          <w:color w:val="auto"/>
          <w:sz w:val="24"/>
          <w:szCs w:val="24"/>
        </w:rPr>
        <w:t>lementary Teachers’ Federation of Ontario Equity Statement</w:t>
      </w:r>
    </w:p>
    <w:p w14:paraId="2BF98CC7" w14:textId="77777777" w:rsidR="0092036F" w:rsidRPr="00E621CE" w:rsidRDefault="00584AA1" w:rsidP="000A0C7B">
      <w:pPr>
        <w:pStyle w:val="NoSpacing"/>
        <w:rPr>
          <w:rFonts w:ascii="Arial" w:hAnsi="Arial" w:cs="Arial"/>
          <w:sz w:val="24"/>
          <w:szCs w:val="24"/>
        </w:rPr>
      </w:pPr>
      <w:r w:rsidRPr="00E621CE">
        <w:rPr>
          <w:rFonts w:ascii="Arial" w:hAnsi="Arial" w:cs="Arial"/>
          <w:sz w:val="24"/>
          <w:szCs w:val="24"/>
        </w:rPr>
        <w:t>It is the goal of the Elementary Teachers’ Federation of Ontario to work with others to create schools, communities, and a society free from all forms of individual and systemic discrimination. To further this goal, ETFO defines equity as fairness achieved through proactive measures, which results in equality, promotes diversity, and fosters respect and dignity for all.</w:t>
      </w:r>
    </w:p>
    <w:p w14:paraId="06769140" w14:textId="77777777" w:rsidR="0092036F" w:rsidRPr="00E621CE" w:rsidRDefault="0092036F" w:rsidP="002C1520">
      <w:pPr>
        <w:rPr>
          <w:rFonts w:ascii="Arial" w:hAnsi="Arial" w:cs="Arial"/>
          <w:sz w:val="24"/>
          <w:szCs w:val="24"/>
        </w:rPr>
      </w:pPr>
    </w:p>
    <w:p w14:paraId="47DF258A" w14:textId="04729FCF" w:rsidR="0092036F" w:rsidRPr="00E621CE" w:rsidRDefault="00584AA1" w:rsidP="000A0C7B">
      <w:pPr>
        <w:pStyle w:val="Heading1"/>
        <w:rPr>
          <w:rFonts w:ascii="Arial" w:hAnsi="Arial" w:cs="Arial"/>
          <w:color w:val="auto"/>
          <w:sz w:val="24"/>
          <w:szCs w:val="24"/>
        </w:rPr>
      </w:pPr>
      <w:r w:rsidRPr="00E621CE">
        <w:rPr>
          <w:rFonts w:ascii="Arial" w:hAnsi="Arial" w:cs="Arial"/>
          <w:color w:val="auto"/>
          <w:sz w:val="24"/>
          <w:szCs w:val="24"/>
        </w:rPr>
        <w:t>ETFO’s Equity Initiatives</w:t>
      </w:r>
    </w:p>
    <w:p w14:paraId="03B2CBFC" w14:textId="77777777" w:rsidR="0092036F" w:rsidRPr="00E621CE" w:rsidRDefault="00584AA1" w:rsidP="000A0C7B">
      <w:pPr>
        <w:pStyle w:val="NoSpacing"/>
        <w:rPr>
          <w:rFonts w:ascii="Arial" w:hAnsi="Arial" w:cs="Arial"/>
          <w:sz w:val="24"/>
          <w:szCs w:val="24"/>
        </w:rPr>
      </w:pPr>
      <w:r w:rsidRPr="00E621CE">
        <w:rPr>
          <w:rFonts w:ascii="Arial" w:hAnsi="Arial" w:cs="Arial"/>
          <w:sz w:val="24"/>
          <w:szCs w:val="24"/>
        </w:rPr>
        <w:t>ETFO is a union committed to social justice, equity, and inclusion. The Federation’s commitment to these principles is reflected in the initiatives it has established as organizational priorities, such as: ETFO’s multi-year strategy on anti-Black racism; two-spirit, lesbian, gay, bisexual, transgender, queer, and questioning education; and addressing First Nations, Métis, and Inuit issues. ETFO establishes its understanding of these issues within an anti-oppressive framework. The Federation ensures its work incorporates the voices and experiences of marginalized communities, addresses individual and systemic inequities, and supports ETFO members as they strive for equity and social justice in their professional and personal</w:t>
      </w:r>
      <w:r w:rsidR="00380486" w:rsidRPr="00E621CE">
        <w:rPr>
          <w:rFonts w:ascii="Arial" w:hAnsi="Arial" w:cs="Arial"/>
          <w:sz w:val="24"/>
          <w:szCs w:val="24"/>
        </w:rPr>
        <w:t xml:space="preserve"> lives. Using the anti-oppressive framework Is one of the ways that ETFO Is operationalizing Its Equity Statement.</w:t>
      </w:r>
    </w:p>
    <w:p w14:paraId="536D76F5" w14:textId="77777777" w:rsidR="0092036F" w:rsidRPr="00E621CE" w:rsidRDefault="0092036F" w:rsidP="002C1520">
      <w:pPr>
        <w:rPr>
          <w:rFonts w:ascii="Arial" w:hAnsi="Arial" w:cs="Arial"/>
          <w:sz w:val="24"/>
          <w:szCs w:val="24"/>
        </w:rPr>
      </w:pPr>
    </w:p>
    <w:p w14:paraId="2579EF53" w14:textId="4691EEBA" w:rsidR="0092036F" w:rsidRPr="00E621CE" w:rsidRDefault="00584AA1" w:rsidP="000A0C7B">
      <w:pPr>
        <w:pStyle w:val="Heading1"/>
        <w:rPr>
          <w:rFonts w:ascii="Arial" w:hAnsi="Arial" w:cs="Arial"/>
          <w:color w:val="auto"/>
          <w:sz w:val="24"/>
          <w:szCs w:val="24"/>
        </w:rPr>
      </w:pPr>
      <w:r w:rsidRPr="00E621CE">
        <w:rPr>
          <w:rFonts w:ascii="Arial" w:hAnsi="Arial" w:cs="Arial"/>
          <w:color w:val="auto"/>
          <w:sz w:val="24"/>
          <w:szCs w:val="24"/>
        </w:rPr>
        <w:t>Definition of an Anti-Oppressive Framework</w:t>
      </w:r>
    </w:p>
    <w:p w14:paraId="6CB21032" w14:textId="77777777" w:rsidR="0092036F" w:rsidRPr="00E621CE" w:rsidRDefault="00584AA1" w:rsidP="000A0C7B">
      <w:pPr>
        <w:pStyle w:val="NoSpacing"/>
        <w:rPr>
          <w:rFonts w:ascii="Arial" w:hAnsi="Arial" w:cs="Arial"/>
          <w:b/>
          <w:bCs/>
          <w:sz w:val="24"/>
          <w:szCs w:val="24"/>
        </w:rPr>
      </w:pPr>
      <w:r w:rsidRPr="00E621CE">
        <w:rPr>
          <w:rFonts w:ascii="Arial" w:hAnsi="Arial" w:cs="Arial"/>
          <w:sz w:val="24"/>
          <w:szCs w:val="24"/>
        </w:rPr>
        <w:t>An anti-oppressive framework is the method and process in which we understand how systems of oppression such as colonialism, racism, sexism, homophobia, transphobia, classism, and ableism can result in individual discriminatory actions and structural/systemic inequalities for certain groups in society. Anti-oppressive practices and goals seek to recognize and dismantle such discriminatory actions and power imbalances. Anti-oppressive practices and this framework should seek to guide the Federation’s work with an aim to identify strategies and solutions to deconstruct power and privilege in order to mitigate and address the systemic inequalities that often operate simultaneously and unconsciously at the individual, group, and institutional or union level.</w:t>
      </w:r>
    </w:p>
    <w:p w14:paraId="6C4E318F" w14:textId="77777777" w:rsidR="00D950B6" w:rsidRPr="00E621CE" w:rsidRDefault="00D950B6" w:rsidP="002C1520">
      <w:pPr>
        <w:rPr>
          <w:rFonts w:ascii="Arial" w:hAnsi="Arial" w:cs="Arial"/>
          <w:sz w:val="24"/>
          <w:szCs w:val="24"/>
        </w:rPr>
      </w:pPr>
    </w:p>
    <w:p w14:paraId="12FABDB8" w14:textId="2BE1D2DE" w:rsidR="00472E0E" w:rsidRPr="00E621CE" w:rsidRDefault="00584AA1" w:rsidP="000A0C7B">
      <w:pPr>
        <w:pStyle w:val="Heading1"/>
        <w:rPr>
          <w:rFonts w:ascii="Arial" w:hAnsi="Arial" w:cs="Arial"/>
          <w:color w:val="auto"/>
          <w:sz w:val="24"/>
          <w:szCs w:val="24"/>
        </w:rPr>
      </w:pPr>
      <w:r w:rsidRPr="00E621CE">
        <w:rPr>
          <w:rFonts w:ascii="Arial" w:hAnsi="Arial" w:cs="Arial"/>
          <w:color w:val="auto"/>
          <w:sz w:val="24"/>
          <w:szCs w:val="24"/>
        </w:rPr>
        <w:t>ETFO Human Rights Statement</w:t>
      </w:r>
    </w:p>
    <w:p w14:paraId="4CCC4760" w14:textId="20EF6BC0" w:rsidR="00472E0E" w:rsidRPr="00E621CE" w:rsidRDefault="00584AA1" w:rsidP="000A0C7B">
      <w:pPr>
        <w:pStyle w:val="NoSpacing"/>
        <w:rPr>
          <w:rFonts w:ascii="Arial" w:hAnsi="Arial" w:cs="Arial"/>
          <w:sz w:val="24"/>
          <w:szCs w:val="24"/>
        </w:rPr>
      </w:pPr>
      <w:r w:rsidRPr="00E621CE">
        <w:rPr>
          <w:rFonts w:ascii="Arial" w:hAnsi="Arial" w:cs="Arial"/>
          <w:sz w:val="24"/>
          <w:szCs w:val="24"/>
        </w:rPr>
        <w:t>The Elementary Teachers’ Federation of Ontario is committed to:</w:t>
      </w:r>
    </w:p>
    <w:p w14:paraId="3DE9EB68" w14:textId="77777777" w:rsidR="00584AA1" w:rsidRPr="00E621CE" w:rsidRDefault="00584AA1" w:rsidP="000A0C7B">
      <w:pPr>
        <w:pStyle w:val="NoSpacing"/>
        <w:numPr>
          <w:ilvl w:val="0"/>
          <w:numId w:val="18"/>
        </w:numPr>
        <w:rPr>
          <w:rFonts w:ascii="Arial" w:hAnsi="Arial" w:cs="Arial"/>
          <w:sz w:val="24"/>
          <w:szCs w:val="24"/>
        </w:rPr>
      </w:pPr>
      <w:r w:rsidRPr="00E621CE">
        <w:rPr>
          <w:rFonts w:ascii="Arial" w:hAnsi="Arial" w:cs="Arial"/>
          <w:sz w:val="24"/>
          <w:szCs w:val="24"/>
        </w:rPr>
        <w:t>providing an environment for members that is free from harassment and discrimination at all provincial and local Federation sponsored activities;</w:t>
      </w:r>
    </w:p>
    <w:p w14:paraId="51F8D4EA" w14:textId="77777777" w:rsidR="00584AA1" w:rsidRPr="00E621CE" w:rsidRDefault="00584AA1" w:rsidP="000A0C7B">
      <w:pPr>
        <w:pStyle w:val="NoSpacing"/>
        <w:numPr>
          <w:ilvl w:val="0"/>
          <w:numId w:val="18"/>
        </w:numPr>
        <w:rPr>
          <w:rFonts w:ascii="Arial" w:hAnsi="Arial" w:cs="Arial"/>
          <w:sz w:val="24"/>
          <w:szCs w:val="24"/>
        </w:rPr>
      </w:pPr>
      <w:r w:rsidRPr="00E621CE">
        <w:rPr>
          <w:rFonts w:ascii="Arial" w:hAnsi="Arial" w:cs="Arial"/>
          <w:sz w:val="24"/>
          <w:szCs w:val="24"/>
        </w:rPr>
        <w:t>fostering the goodwill and trust necessary to protect the rights of all individuals within the organization;</w:t>
      </w:r>
    </w:p>
    <w:p w14:paraId="520CF092" w14:textId="1927AF45" w:rsidR="00584AA1" w:rsidRPr="00E621CE" w:rsidRDefault="00584AA1" w:rsidP="000A0C7B">
      <w:pPr>
        <w:pStyle w:val="NoSpacing"/>
        <w:numPr>
          <w:ilvl w:val="0"/>
          <w:numId w:val="18"/>
        </w:numPr>
        <w:rPr>
          <w:rFonts w:ascii="Arial" w:hAnsi="Arial" w:cs="Arial"/>
          <w:sz w:val="24"/>
          <w:szCs w:val="24"/>
        </w:rPr>
      </w:pPr>
      <w:r w:rsidRPr="00E621CE">
        <w:rPr>
          <w:rFonts w:ascii="Arial" w:hAnsi="Arial" w:cs="Arial"/>
          <w:sz w:val="24"/>
          <w:szCs w:val="24"/>
        </w:rPr>
        <w:t xml:space="preserve">neither tolerating nor condoning behaviour that undermines the dignity or self-esteem </w:t>
      </w:r>
      <w:r w:rsidR="000A0C7B" w:rsidRPr="00E621CE">
        <w:rPr>
          <w:rFonts w:ascii="Arial" w:hAnsi="Arial" w:cs="Arial"/>
          <w:sz w:val="24"/>
          <w:szCs w:val="24"/>
        </w:rPr>
        <w:t>of individuals</w:t>
      </w:r>
      <w:r w:rsidRPr="00E621CE">
        <w:rPr>
          <w:rFonts w:ascii="Arial" w:hAnsi="Arial" w:cs="Arial"/>
          <w:sz w:val="24"/>
          <w:szCs w:val="24"/>
        </w:rPr>
        <w:t xml:space="preserve"> or the integrity of relationships; </w:t>
      </w:r>
    </w:p>
    <w:p w14:paraId="5575E987" w14:textId="77777777" w:rsidR="00584AA1" w:rsidRPr="00E621CE" w:rsidRDefault="00584AA1" w:rsidP="000A0C7B">
      <w:pPr>
        <w:pStyle w:val="NoSpacing"/>
        <w:numPr>
          <w:ilvl w:val="0"/>
          <w:numId w:val="18"/>
        </w:numPr>
        <w:rPr>
          <w:rFonts w:ascii="Arial" w:hAnsi="Arial" w:cs="Arial"/>
          <w:sz w:val="24"/>
          <w:szCs w:val="24"/>
        </w:rPr>
      </w:pPr>
      <w:r w:rsidRPr="00E621CE">
        <w:rPr>
          <w:rFonts w:ascii="Arial" w:hAnsi="Arial" w:cs="Arial"/>
          <w:sz w:val="24"/>
          <w:szCs w:val="24"/>
        </w:rPr>
        <w:t>promoting mutual respect, understanding and co-operation as the basis of interaction among all members.</w:t>
      </w:r>
    </w:p>
    <w:p w14:paraId="278CCDBD" w14:textId="77777777" w:rsidR="00584AA1" w:rsidRPr="00E621CE" w:rsidRDefault="00584AA1" w:rsidP="002C1520">
      <w:pPr>
        <w:pStyle w:val="BodyText"/>
        <w:rPr>
          <w:rFonts w:ascii="Arial" w:hAnsi="Arial" w:cs="Arial"/>
          <w:sz w:val="24"/>
          <w:szCs w:val="24"/>
        </w:rPr>
      </w:pPr>
    </w:p>
    <w:p w14:paraId="5FBDA280" w14:textId="77777777" w:rsidR="00584AA1" w:rsidRPr="00E621CE" w:rsidRDefault="00584AA1" w:rsidP="000A0C7B">
      <w:pPr>
        <w:pStyle w:val="NoSpacing"/>
        <w:rPr>
          <w:rFonts w:ascii="Arial" w:hAnsi="Arial" w:cs="Arial"/>
          <w:sz w:val="24"/>
          <w:szCs w:val="24"/>
        </w:rPr>
      </w:pPr>
      <w:r w:rsidRPr="00E621CE">
        <w:rPr>
          <w:rFonts w:ascii="Arial" w:hAnsi="Arial" w:cs="Arial"/>
          <w:sz w:val="24"/>
          <w:szCs w:val="24"/>
        </w:rPr>
        <w:t xml:space="preserve">Harassment and discrimination on the basis of a prohibited ground are violations of the </w:t>
      </w:r>
      <w:r w:rsidRPr="00E621CE">
        <w:rPr>
          <w:rFonts w:ascii="Arial" w:hAnsi="Arial" w:cs="Arial"/>
          <w:i/>
          <w:sz w:val="24"/>
          <w:szCs w:val="24"/>
        </w:rPr>
        <w:t>Ontario Human Rights Code</w:t>
      </w:r>
      <w:r w:rsidRPr="00E621CE">
        <w:rPr>
          <w:rFonts w:ascii="Arial" w:hAnsi="Arial" w:cs="Arial"/>
          <w:sz w:val="24"/>
          <w:szCs w:val="24"/>
        </w:rPr>
        <w:t xml:space="preserve"> and are illegal. The Elementary Teachers’ Federation of Ontario will not tolerate any form of harassment or discrimination, as defined by the </w:t>
      </w:r>
      <w:r w:rsidRPr="00E621CE">
        <w:rPr>
          <w:rFonts w:ascii="Arial" w:hAnsi="Arial" w:cs="Arial"/>
          <w:i/>
          <w:sz w:val="24"/>
          <w:szCs w:val="24"/>
        </w:rPr>
        <w:t>Ontario Human Rights Code</w:t>
      </w:r>
      <w:r w:rsidRPr="00E621CE">
        <w:rPr>
          <w:rFonts w:ascii="Arial" w:hAnsi="Arial" w:cs="Arial"/>
          <w:sz w:val="24"/>
          <w:szCs w:val="24"/>
        </w:rPr>
        <w:t>, at provincial or local Federation sponsored activities.</w:t>
      </w:r>
    </w:p>
    <w:p w14:paraId="090FF659" w14:textId="77777777" w:rsidR="00584AA1" w:rsidRPr="00E621CE" w:rsidRDefault="00584AA1" w:rsidP="002C1520">
      <w:pPr>
        <w:pStyle w:val="BodyText"/>
        <w:rPr>
          <w:rFonts w:ascii="Arial" w:hAnsi="Arial" w:cs="Arial"/>
          <w:sz w:val="24"/>
          <w:szCs w:val="24"/>
        </w:rPr>
      </w:pPr>
    </w:p>
    <w:p w14:paraId="446A72BF" w14:textId="77777777" w:rsidR="00584AA1" w:rsidRPr="00E621CE" w:rsidRDefault="00584AA1" w:rsidP="000A0C7B">
      <w:pPr>
        <w:pStyle w:val="Heading1"/>
        <w:rPr>
          <w:rFonts w:ascii="Arial" w:hAnsi="Arial" w:cs="Arial"/>
          <w:color w:val="auto"/>
          <w:sz w:val="24"/>
          <w:szCs w:val="24"/>
        </w:rPr>
      </w:pPr>
      <w:r w:rsidRPr="00E621CE">
        <w:rPr>
          <w:rFonts w:ascii="Arial" w:hAnsi="Arial" w:cs="Arial"/>
          <w:color w:val="auto"/>
          <w:sz w:val="24"/>
          <w:szCs w:val="24"/>
        </w:rPr>
        <w:t>ETFO Land Acknowledgement </w:t>
      </w:r>
    </w:p>
    <w:p w14:paraId="776A7F79" w14:textId="4BA92CE2" w:rsidR="00431DC4" w:rsidRPr="00E621CE" w:rsidRDefault="00584AA1" w:rsidP="000A0C7B">
      <w:pPr>
        <w:pStyle w:val="NoSpacing"/>
        <w:rPr>
          <w:rFonts w:ascii="Arial" w:hAnsi="Arial" w:cs="Arial"/>
          <w:sz w:val="24"/>
          <w:szCs w:val="24"/>
        </w:rPr>
      </w:pPr>
      <w:r w:rsidRPr="00E621CE">
        <w:rPr>
          <w:rFonts w:ascii="Arial" w:hAnsi="Arial" w:cs="Arial"/>
          <w:sz w:val="24"/>
          <w:szCs w:val="24"/>
        </w:rPr>
        <w:lastRenderedPageBreak/>
        <w:t>In the Spirit of Truth and Reconciliation, the Elementary Teachers’ Federation of Ontario acknowledges that we are gathered today on the customary and traditional lands of the Indigenous Peoples of this territory.</w:t>
      </w:r>
    </w:p>
    <w:p w14:paraId="7E40B975" w14:textId="77777777" w:rsidR="0004338F" w:rsidRPr="00E621CE" w:rsidRDefault="0004338F" w:rsidP="002C1520">
      <w:pPr>
        <w:rPr>
          <w:rFonts w:ascii="Arial" w:hAnsi="Arial" w:cs="Arial"/>
          <w:sz w:val="24"/>
          <w:szCs w:val="24"/>
        </w:rPr>
      </w:pPr>
    </w:p>
    <w:p w14:paraId="47344D02" w14:textId="375CEE59" w:rsidR="00F2347E" w:rsidRPr="00E621CE" w:rsidRDefault="00C2153E" w:rsidP="000A0C7B">
      <w:pPr>
        <w:pStyle w:val="Heading1"/>
        <w:rPr>
          <w:rFonts w:ascii="Arial" w:hAnsi="Arial" w:cs="Arial"/>
          <w:color w:val="auto"/>
          <w:sz w:val="24"/>
          <w:szCs w:val="24"/>
        </w:rPr>
      </w:pPr>
      <w:r w:rsidRPr="00E621CE">
        <w:rPr>
          <w:rFonts w:ascii="Arial" w:hAnsi="Arial" w:cs="Arial"/>
          <w:color w:val="auto"/>
          <w:sz w:val="24"/>
          <w:szCs w:val="24"/>
        </w:rPr>
        <w:t>Acknowledgements</w:t>
      </w:r>
    </w:p>
    <w:p w14:paraId="7204F010" w14:textId="0A07E5B7" w:rsidR="00584AA1" w:rsidRPr="00E621CE" w:rsidRDefault="00A76D1B" w:rsidP="000A0C7B">
      <w:pPr>
        <w:pStyle w:val="NoSpacing"/>
        <w:rPr>
          <w:rFonts w:ascii="Arial" w:hAnsi="Arial" w:cs="Arial"/>
          <w:b/>
          <w:sz w:val="24"/>
          <w:szCs w:val="24"/>
        </w:rPr>
      </w:pPr>
      <w:r w:rsidRPr="00E621CE">
        <w:rPr>
          <w:rFonts w:ascii="Arial" w:hAnsi="Arial" w:cs="Arial"/>
          <w:sz w:val="24"/>
          <w:szCs w:val="24"/>
        </w:rPr>
        <w:t>ETFO works with members, allies, and Indigenous Peoples and/or organizations to develop authentic and relevant resources and professional learning opportunities t</w:t>
      </w:r>
      <w:r w:rsidR="00584AA1" w:rsidRPr="00E621CE">
        <w:rPr>
          <w:rFonts w:ascii="Arial" w:hAnsi="Arial" w:cs="Arial"/>
          <w:sz w:val="24"/>
          <w:szCs w:val="24"/>
        </w:rPr>
        <w:t>o support members in integrating First Nations, Métis</w:t>
      </w:r>
      <w:r w:rsidR="00483E0D" w:rsidRPr="00E621CE">
        <w:rPr>
          <w:rFonts w:ascii="Arial" w:hAnsi="Arial" w:cs="Arial"/>
          <w:sz w:val="24"/>
          <w:szCs w:val="24"/>
        </w:rPr>
        <w:t>,</w:t>
      </w:r>
      <w:r w:rsidR="00584AA1" w:rsidRPr="00E621CE">
        <w:rPr>
          <w:rFonts w:ascii="Arial" w:hAnsi="Arial" w:cs="Arial"/>
          <w:sz w:val="24"/>
          <w:szCs w:val="24"/>
        </w:rPr>
        <w:t xml:space="preserve"> and Inuit perspectives, worldviews</w:t>
      </w:r>
      <w:r w:rsidR="003439DE" w:rsidRPr="00E621CE">
        <w:rPr>
          <w:rFonts w:ascii="Arial" w:hAnsi="Arial" w:cs="Arial"/>
          <w:sz w:val="24"/>
          <w:szCs w:val="24"/>
        </w:rPr>
        <w:t>,</w:t>
      </w:r>
      <w:r w:rsidR="00584AA1" w:rsidRPr="00E621CE">
        <w:rPr>
          <w:rFonts w:ascii="Arial" w:hAnsi="Arial" w:cs="Arial"/>
          <w:sz w:val="24"/>
          <w:szCs w:val="24"/>
        </w:rPr>
        <w:t xml:space="preserve"> and content into their learning and instructional practices.</w:t>
      </w:r>
    </w:p>
    <w:p w14:paraId="5EE1C0C4" w14:textId="77777777" w:rsidR="00E107CB" w:rsidRPr="00E621CE" w:rsidRDefault="00E107CB" w:rsidP="002C1520">
      <w:pPr>
        <w:rPr>
          <w:rFonts w:ascii="Arial" w:hAnsi="Arial" w:cs="Arial"/>
          <w:sz w:val="24"/>
          <w:szCs w:val="24"/>
        </w:rPr>
      </w:pPr>
    </w:p>
    <w:p w14:paraId="163C6CF3" w14:textId="77777777" w:rsidR="008E0DDD" w:rsidRPr="00E621CE" w:rsidRDefault="008E0DDD" w:rsidP="000A0C7B">
      <w:pPr>
        <w:pStyle w:val="NoSpacing"/>
        <w:rPr>
          <w:rFonts w:ascii="Arial" w:hAnsi="Arial" w:cs="Arial"/>
          <w:sz w:val="24"/>
          <w:szCs w:val="24"/>
        </w:rPr>
      </w:pPr>
      <w:r w:rsidRPr="00E621CE">
        <w:rPr>
          <w:rFonts w:ascii="Arial" w:hAnsi="Arial" w:cs="Arial"/>
          <w:sz w:val="24"/>
          <w:szCs w:val="24"/>
        </w:rPr>
        <w:t>ETFO Contributors</w:t>
      </w:r>
    </w:p>
    <w:p w14:paraId="272C5350" w14:textId="46B4701A" w:rsidR="008E0DDD" w:rsidRPr="00E621CE" w:rsidRDefault="008E0DDD" w:rsidP="000A0C7B">
      <w:pPr>
        <w:pStyle w:val="NoSpacing"/>
        <w:rPr>
          <w:rFonts w:ascii="Arial" w:hAnsi="Arial" w:cs="Arial"/>
          <w:sz w:val="24"/>
          <w:szCs w:val="24"/>
        </w:rPr>
      </w:pPr>
      <w:r w:rsidRPr="00E621CE">
        <w:rPr>
          <w:rFonts w:ascii="Arial" w:hAnsi="Arial" w:cs="Arial"/>
          <w:sz w:val="24"/>
          <w:szCs w:val="24"/>
        </w:rPr>
        <w:t xml:space="preserve">Sierra Ainsley, </w:t>
      </w:r>
      <w:r w:rsidR="00E002A7" w:rsidRPr="00E621CE">
        <w:rPr>
          <w:rFonts w:ascii="Arial" w:hAnsi="Arial" w:cs="Arial"/>
          <w:sz w:val="24"/>
          <w:szCs w:val="24"/>
        </w:rPr>
        <w:t>Toronto Teacher Local</w:t>
      </w:r>
    </w:p>
    <w:p w14:paraId="6A84DDE8" w14:textId="77777777" w:rsidR="008E0DDD" w:rsidRPr="00E621CE" w:rsidRDefault="008E0DDD" w:rsidP="000A0C7B">
      <w:pPr>
        <w:pStyle w:val="NoSpacing"/>
        <w:rPr>
          <w:rFonts w:ascii="Arial" w:hAnsi="Arial" w:cs="Arial"/>
          <w:sz w:val="24"/>
          <w:szCs w:val="24"/>
        </w:rPr>
      </w:pPr>
      <w:r w:rsidRPr="00E621CE">
        <w:rPr>
          <w:rFonts w:ascii="Arial" w:hAnsi="Arial" w:cs="Arial"/>
          <w:sz w:val="24"/>
          <w:szCs w:val="24"/>
        </w:rPr>
        <w:t>Piper-Lee Blackey, Durham Teacher Local</w:t>
      </w:r>
    </w:p>
    <w:p w14:paraId="0641EFD1" w14:textId="77777777" w:rsidR="008E0DDD" w:rsidRPr="00E621CE" w:rsidRDefault="008E0DDD" w:rsidP="000A0C7B">
      <w:pPr>
        <w:pStyle w:val="NoSpacing"/>
        <w:rPr>
          <w:rFonts w:ascii="Arial" w:hAnsi="Arial" w:cs="Arial"/>
          <w:sz w:val="24"/>
          <w:szCs w:val="24"/>
        </w:rPr>
      </w:pPr>
      <w:r w:rsidRPr="00E621CE">
        <w:rPr>
          <w:rFonts w:ascii="Arial" w:hAnsi="Arial" w:cs="Arial"/>
          <w:sz w:val="24"/>
          <w:szCs w:val="24"/>
        </w:rPr>
        <w:t>Natali Mussa Shufani, Halton Teacher Local</w:t>
      </w:r>
    </w:p>
    <w:p w14:paraId="2A99D2EF" w14:textId="77777777" w:rsidR="008E0DDD" w:rsidRPr="00E621CE" w:rsidRDefault="008E0DDD" w:rsidP="000A0C7B">
      <w:pPr>
        <w:pStyle w:val="NoSpacing"/>
        <w:rPr>
          <w:rFonts w:ascii="Arial" w:hAnsi="Arial" w:cs="Arial"/>
          <w:sz w:val="24"/>
          <w:szCs w:val="24"/>
        </w:rPr>
      </w:pPr>
    </w:p>
    <w:p w14:paraId="6A3DE287" w14:textId="77777777" w:rsidR="008E0DDD" w:rsidRPr="00E621CE" w:rsidRDefault="008E0DDD" w:rsidP="000A0C7B">
      <w:pPr>
        <w:pStyle w:val="NoSpacing"/>
        <w:rPr>
          <w:rFonts w:ascii="Arial" w:hAnsi="Arial" w:cs="Arial"/>
          <w:sz w:val="24"/>
          <w:szCs w:val="24"/>
        </w:rPr>
      </w:pPr>
      <w:r w:rsidRPr="00E621CE">
        <w:rPr>
          <w:rFonts w:ascii="Arial" w:hAnsi="Arial" w:cs="Arial"/>
          <w:sz w:val="24"/>
          <w:szCs w:val="24"/>
        </w:rPr>
        <w:t>Indigenous Advisers</w:t>
      </w:r>
    </w:p>
    <w:p w14:paraId="63284EBA" w14:textId="77777777" w:rsidR="008E0DDD" w:rsidRPr="00E621CE" w:rsidRDefault="008E0DDD" w:rsidP="000A0C7B">
      <w:pPr>
        <w:pStyle w:val="NoSpacing"/>
        <w:rPr>
          <w:rFonts w:ascii="Arial" w:hAnsi="Arial" w:cs="Arial"/>
          <w:sz w:val="24"/>
          <w:szCs w:val="24"/>
        </w:rPr>
      </w:pPr>
      <w:r w:rsidRPr="00E621CE">
        <w:rPr>
          <w:rFonts w:ascii="Arial" w:hAnsi="Arial" w:cs="Arial"/>
          <w:sz w:val="24"/>
          <w:szCs w:val="24"/>
        </w:rPr>
        <w:t>Anika Guthrie, Lakehead Teacher Local</w:t>
      </w:r>
    </w:p>
    <w:p w14:paraId="1C610ED0" w14:textId="69FAABB2" w:rsidR="008E0DDD" w:rsidRPr="00E621CE" w:rsidRDefault="008E0DDD" w:rsidP="000A0C7B">
      <w:pPr>
        <w:pStyle w:val="NoSpacing"/>
        <w:rPr>
          <w:rFonts w:ascii="Arial" w:hAnsi="Arial" w:cs="Arial"/>
          <w:sz w:val="24"/>
          <w:szCs w:val="24"/>
        </w:rPr>
      </w:pPr>
      <w:r w:rsidRPr="00E621CE">
        <w:rPr>
          <w:rFonts w:ascii="Arial" w:hAnsi="Arial" w:cs="Arial"/>
          <w:sz w:val="24"/>
          <w:szCs w:val="24"/>
        </w:rPr>
        <w:t xml:space="preserve">Tesa Fiddler, </w:t>
      </w:r>
      <w:r w:rsidR="00991687" w:rsidRPr="00E621CE">
        <w:rPr>
          <w:rFonts w:ascii="Arial" w:hAnsi="Arial" w:cs="Arial"/>
          <w:sz w:val="24"/>
          <w:szCs w:val="24"/>
        </w:rPr>
        <w:t>Thunder Bay Catholic District School Board</w:t>
      </w:r>
    </w:p>
    <w:p w14:paraId="2DDD19AD" w14:textId="77777777" w:rsidR="00E107CB" w:rsidRPr="00E621CE" w:rsidRDefault="00E107CB" w:rsidP="000A0C7B">
      <w:pPr>
        <w:pStyle w:val="NoSpacing"/>
        <w:rPr>
          <w:rFonts w:ascii="Arial" w:hAnsi="Arial" w:cs="Arial"/>
          <w:sz w:val="24"/>
          <w:szCs w:val="24"/>
          <w:highlight w:val="yellow"/>
        </w:rPr>
      </w:pPr>
    </w:p>
    <w:p w14:paraId="21957F98" w14:textId="612373F2" w:rsidR="006C3DAB" w:rsidRPr="00E621CE" w:rsidRDefault="00584AA1" w:rsidP="000A0C7B">
      <w:pPr>
        <w:pStyle w:val="NoSpacing"/>
        <w:rPr>
          <w:rFonts w:ascii="Arial" w:hAnsi="Arial" w:cs="Arial"/>
          <w:sz w:val="24"/>
          <w:szCs w:val="24"/>
        </w:rPr>
      </w:pPr>
      <w:r w:rsidRPr="00E621CE">
        <w:rPr>
          <w:rFonts w:ascii="Arial" w:hAnsi="Arial" w:cs="Arial"/>
          <w:sz w:val="24"/>
          <w:szCs w:val="24"/>
        </w:rPr>
        <w:t>Illustrator</w:t>
      </w:r>
    </w:p>
    <w:p w14:paraId="0F8DA66B" w14:textId="0E50F39A" w:rsidR="00E107CB" w:rsidRPr="00E621CE" w:rsidRDefault="003073B7" w:rsidP="000A0C7B">
      <w:pPr>
        <w:pStyle w:val="NoSpacing"/>
        <w:rPr>
          <w:rFonts w:ascii="Arial" w:hAnsi="Arial" w:cs="Arial"/>
          <w:sz w:val="24"/>
          <w:szCs w:val="24"/>
        </w:rPr>
      </w:pPr>
      <w:r w:rsidRPr="00E621CE">
        <w:rPr>
          <w:rFonts w:ascii="Arial" w:hAnsi="Arial" w:cs="Arial"/>
          <w:sz w:val="24"/>
          <w:szCs w:val="24"/>
        </w:rPr>
        <w:t>Bridget George</w:t>
      </w:r>
      <w:r w:rsidR="00144BFF" w:rsidRPr="00E621CE">
        <w:rPr>
          <w:rFonts w:ascii="Arial" w:hAnsi="Arial" w:cs="Arial"/>
          <w:sz w:val="24"/>
          <w:szCs w:val="24"/>
        </w:rPr>
        <w:t xml:space="preserve">, </w:t>
      </w:r>
      <w:r w:rsidR="00BD0210" w:rsidRPr="00E621CE">
        <w:rPr>
          <w:rFonts w:ascii="Arial" w:hAnsi="Arial" w:cs="Arial"/>
          <w:sz w:val="24"/>
          <w:szCs w:val="24"/>
        </w:rPr>
        <w:t>i</w:t>
      </w:r>
      <w:r w:rsidR="00144BFF" w:rsidRPr="00E621CE">
        <w:rPr>
          <w:rFonts w:ascii="Arial" w:hAnsi="Arial" w:cs="Arial"/>
          <w:sz w:val="24"/>
          <w:szCs w:val="24"/>
        </w:rPr>
        <w:t xml:space="preserve">llustrator and </w:t>
      </w:r>
      <w:r w:rsidR="00BD0210" w:rsidRPr="00E621CE">
        <w:rPr>
          <w:rFonts w:ascii="Arial" w:hAnsi="Arial" w:cs="Arial"/>
          <w:sz w:val="24"/>
          <w:szCs w:val="24"/>
        </w:rPr>
        <w:t>v</w:t>
      </w:r>
      <w:r w:rsidR="00144BFF" w:rsidRPr="00E621CE">
        <w:rPr>
          <w:rFonts w:ascii="Arial" w:hAnsi="Arial" w:cs="Arial"/>
          <w:sz w:val="24"/>
          <w:szCs w:val="24"/>
        </w:rPr>
        <w:t xml:space="preserve">isual </w:t>
      </w:r>
      <w:r w:rsidR="00BD0210" w:rsidRPr="00E621CE">
        <w:rPr>
          <w:rFonts w:ascii="Arial" w:hAnsi="Arial" w:cs="Arial"/>
          <w:sz w:val="24"/>
          <w:szCs w:val="24"/>
        </w:rPr>
        <w:t>a</w:t>
      </w:r>
      <w:r w:rsidR="00144BFF" w:rsidRPr="00E621CE">
        <w:rPr>
          <w:rFonts w:ascii="Arial" w:hAnsi="Arial" w:cs="Arial"/>
          <w:sz w:val="24"/>
          <w:szCs w:val="24"/>
        </w:rPr>
        <w:t>rtist</w:t>
      </w:r>
    </w:p>
    <w:p w14:paraId="1B0669DB" w14:textId="77777777" w:rsidR="008E4B73" w:rsidRPr="00E621CE" w:rsidRDefault="008E4B73" w:rsidP="002C1520">
      <w:pPr>
        <w:rPr>
          <w:rFonts w:ascii="Arial" w:hAnsi="Arial" w:cs="Arial"/>
          <w:sz w:val="24"/>
          <w:szCs w:val="24"/>
        </w:rPr>
      </w:pPr>
    </w:p>
    <w:p w14:paraId="18B0390C" w14:textId="43C95228" w:rsidR="00E57658" w:rsidRPr="00E621CE" w:rsidRDefault="00E57658" w:rsidP="00D6018C">
      <w:pPr>
        <w:rPr>
          <w:rFonts w:ascii="Arial" w:hAnsi="Arial" w:cs="Arial"/>
          <w:sz w:val="24"/>
          <w:szCs w:val="24"/>
        </w:rPr>
      </w:pPr>
      <w:r w:rsidRPr="00E621CE">
        <w:rPr>
          <w:rFonts w:ascii="Arial" w:hAnsi="Arial" w:cs="Arial"/>
          <w:sz w:val="24"/>
          <w:szCs w:val="24"/>
        </w:rPr>
        <w:t>INTRODUCTION</w:t>
      </w:r>
    </w:p>
    <w:p w14:paraId="3B894A91" w14:textId="77777777" w:rsidR="00E57658" w:rsidRPr="00E621CE" w:rsidRDefault="00E57658" w:rsidP="00C24359">
      <w:pPr>
        <w:pStyle w:val="NoSpacing"/>
        <w:rPr>
          <w:rFonts w:ascii="Arial" w:hAnsi="Arial" w:cs="Arial"/>
          <w:sz w:val="24"/>
          <w:szCs w:val="24"/>
        </w:rPr>
      </w:pPr>
      <w:r w:rsidRPr="00E621CE">
        <w:rPr>
          <w:rFonts w:ascii="Arial" w:hAnsi="Arial" w:cs="Arial"/>
          <w:sz w:val="24"/>
          <w:szCs w:val="24"/>
        </w:rPr>
        <w:t xml:space="preserve">Colonial practices imposed on Indigenous Peoples – such as the residential school system – led to direct and intergenerational disruptions in the lives of many Indigenous children and families. These disruptions are apparent through the loss of cultural knowledge, traditions, and languages, and ongoing health and social impacts. </w:t>
      </w:r>
    </w:p>
    <w:p w14:paraId="1CFE61E9" w14:textId="77777777" w:rsidR="00E57658" w:rsidRPr="00E621CE" w:rsidRDefault="00E57658" w:rsidP="00C24359">
      <w:pPr>
        <w:pStyle w:val="NoSpacing"/>
        <w:rPr>
          <w:rFonts w:ascii="Arial" w:hAnsi="Arial" w:cs="Arial"/>
          <w:sz w:val="24"/>
          <w:szCs w:val="24"/>
        </w:rPr>
      </w:pPr>
    </w:p>
    <w:p w14:paraId="65FEFB30" w14:textId="1DC5F4FE" w:rsidR="00E57658" w:rsidRPr="00E621CE" w:rsidRDefault="00E57658" w:rsidP="00C24359">
      <w:pPr>
        <w:pStyle w:val="NoSpacing"/>
        <w:rPr>
          <w:rFonts w:ascii="Arial" w:hAnsi="Arial" w:cs="Arial"/>
          <w:sz w:val="24"/>
          <w:szCs w:val="24"/>
        </w:rPr>
      </w:pPr>
      <w:r w:rsidRPr="00E621CE">
        <w:rPr>
          <w:rFonts w:ascii="Arial" w:hAnsi="Arial" w:cs="Arial"/>
          <w:sz w:val="24"/>
          <w:szCs w:val="24"/>
        </w:rPr>
        <w:t xml:space="preserve">In 2023, the Ministry of Education introduced changes to the </w:t>
      </w:r>
      <w:hyperlink r:id="rId7" w:tooltip="This link navigates to the Ontario government webpage for Social Studies grades 1-3 curriculum in Ontario" w:history="1">
        <w:r w:rsidRPr="00E621CE">
          <w:rPr>
            <w:rFonts w:ascii="Arial" w:hAnsi="Arial" w:cs="Arial"/>
            <w:bCs/>
            <w:sz w:val="24"/>
            <w:szCs w:val="24"/>
            <w:u w:val="single"/>
          </w:rPr>
          <w:t>Social Studies grades 1-3 curriculum in Ontario</w:t>
        </w:r>
      </w:hyperlink>
      <w:r w:rsidRPr="00E621CE">
        <w:rPr>
          <w:rFonts w:ascii="Arial" w:hAnsi="Arial" w:cs="Arial"/>
          <w:sz w:val="24"/>
          <w:szCs w:val="24"/>
        </w:rPr>
        <w:t xml:space="preserve">. The revised document includes new expectations and pedagogical supports focused on the role of family and resilience in First Nations, Métis, and Inuit communities and nations; First Nations, Métis, and Inuit historical and contemporary realities; Indigenous Peoples’ interrelationship and connection with the land; the role of the residential school system in Canada; and the reclamation and revitalization of identity, language, culture, and community connections. </w:t>
      </w:r>
    </w:p>
    <w:p w14:paraId="01F74E96" w14:textId="77777777" w:rsidR="00E57658" w:rsidRPr="00E621CE" w:rsidRDefault="00E57658" w:rsidP="00C24359">
      <w:pPr>
        <w:pStyle w:val="NoSpacing"/>
        <w:rPr>
          <w:rFonts w:ascii="Arial" w:hAnsi="Arial" w:cs="Arial"/>
          <w:sz w:val="24"/>
          <w:szCs w:val="24"/>
        </w:rPr>
      </w:pPr>
    </w:p>
    <w:p w14:paraId="078E846C" w14:textId="77777777" w:rsidR="00E57658" w:rsidRPr="00E621CE" w:rsidRDefault="00E57658" w:rsidP="00C24359">
      <w:pPr>
        <w:pStyle w:val="NoSpacing"/>
        <w:rPr>
          <w:rFonts w:ascii="Arial" w:hAnsi="Arial" w:cs="Arial"/>
          <w:sz w:val="24"/>
          <w:szCs w:val="24"/>
        </w:rPr>
      </w:pPr>
      <w:r w:rsidRPr="00E621CE">
        <w:rPr>
          <w:rFonts w:ascii="Arial" w:hAnsi="Arial" w:cs="Arial"/>
          <w:sz w:val="24"/>
          <w:szCs w:val="24"/>
        </w:rPr>
        <w:t>September 30, the National Day for Truth and Reconciliation and Orange Shirt Day, comes quickly at the start of the school year, and members across all grades want to share in the acknowledgement of this important day and engage in relevant learning tied to the new curriculum. ETFO believes in a culturally safe and trauma-informed approach to the work of reconciliation and that includes supporting younger grades in this work as well.</w:t>
      </w:r>
    </w:p>
    <w:p w14:paraId="017AD1FF" w14:textId="77777777" w:rsidR="00E57658" w:rsidRPr="00E621CE" w:rsidRDefault="00E57658" w:rsidP="00C24359">
      <w:pPr>
        <w:pStyle w:val="NoSpacing"/>
        <w:rPr>
          <w:rFonts w:ascii="Arial" w:hAnsi="Arial" w:cs="Arial"/>
          <w:sz w:val="24"/>
          <w:szCs w:val="24"/>
        </w:rPr>
      </w:pPr>
    </w:p>
    <w:p w14:paraId="5FD6D4EE" w14:textId="77777777" w:rsidR="00E57658" w:rsidRPr="00E621CE" w:rsidRDefault="00E57658" w:rsidP="00C24359">
      <w:pPr>
        <w:pStyle w:val="NoSpacing"/>
        <w:rPr>
          <w:rFonts w:ascii="Arial" w:hAnsi="Arial" w:cs="Arial"/>
          <w:sz w:val="24"/>
          <w:szCs w:val="24"/>
        </w:rPr>
      </w:pPr>
      <w:r w:rsidRPr="00E621CE">
        <w:rPr>
          <w:rFonts w:ascii="Arial" w:hAnsi="Arial" w:cs="Arial"/>
          <w:i/>
          <w:iCs/>
          <w:sz w:val="24"/>
          <w:szCs w:val="24"/>
        </w:rPr>
        <w:t>Healing Conversations</w:t>
      </w:r>
      <w:r w:rsidRPr="00E621CE">
        <w:rPr>
          <w:rFonts w:ascii="Arial" w:hAnsi="Arial" w:cs="Arial"/>
          <w:sz w:val="24"/>
          <w:szCs w:val="24"/>
        </w:rPr>
        <w:t xml:space="preserve"> is designed to support educators in Primary classrooms in “building student capacity for intercultural understanding, empathy and mutual respect,” as stated in Call to Action 63 from the Truth and Reconciliation Commission. Delivered in a balanced, scaffolded approach, the activities in this resource speak to both the individual and collective losses and challenges faced by Indigenous Peoples. They also celebrate the resilience and strengths of Indigenous individuals, communities, and nations, and provide opportunities to focus on traditions, reclamation and revitalization, reconciliatory acts, and Indigenous joy.</w:t>
      </w:r>
    </w:p>
    <w:p w14:paraId="4FB38CF9" w14:textId="77777777" w:rsidR="00E57658" w:rsidRPr="00E621CE" w:rsidRDefault="00E57658" w:rsidP="00C24359">
      <w:pPr>
        <w:pStyle w:val="NoSpacing"/>
        <w:rPr>
          <w:rFonts w:ascii="Arial" w:hAnsi="Arial" w:cs="Arial"/>
          <w:sz w:val="24"/>
          <w:szCs w:val="24"/>
        </w:rPr>
      </w:pPr>
    </w:p>
    <w:p w14:paraId="36341B0D" w14:textId="3971F58D" w:rsidR="00E57658" w:rsidRPr="00E621CE" w:rsidRDefault="00E57658" w:rsidP="00C24359">
      <w:pPr>
        <w:pStyle w:val="NoSpacing"/>
        <w:rPr>
          <w:rFonts w:ascii="Arial" w:hAnsi="Arial" w:cs="Arial"/>
          <w:sz w:val="24"/>
          <w:szCs w:val="24"/>
        </w:rPr>
      </w:pPr>
      <w:r w:rsidRPr="00E621CE">
        <w:rPr>
          <w:rFonts w:ascii="Arial" w:hAnsi="Arial" w:cs="Arial"/>
          <w:sz w:val="24"/>
          <w:szCs w:val="24"/>
        </w:rPr>
        <w:lastRenderedPageBreak/>
        <w:t>Sharing age-appropriate activities with suggested resources produced by Indigenous creators is one way to represent the perspectives and honour the lived experiences of Indigenous Peoples accurately and authentically. By incorporating Indigenous children’s literature; engaging in dialogue; and integrating aspects of storytelling, creative writing, art and visuals, and music, educators and learners can reflect on the concepts of identity, family relationships, and community and begin to understand the histories and impacts of colonialism on Indigenous Peoples in Canada.</w:t>
      </w:r>
    </w:p>
    <w:p w14:paraId="07FE9F76" w14:textId="77777777" w:rsidR="00E57658" w:rsidRPr="00E621CE" w:rsidRDefault="00E57658" w:rsidP="00C24359">
      <w:pPr>
        <w:pStyle w:val="NoSpacing"/>
        <w:rPr>
          <w:rFonts w:ascii="Arial" w:hAnsi="Arial" w:cs="Arial"/>
          <w:sz w:val="24"/>
          <w:szCs w:val="24"/>
          <w:highlight w:val="yellow"/>
        </w:rPr>
      </w:pPr>
    </w:p>
    <w:p w14:paraId="4E382E42" w14:textId="39DAC7FF" w:rsidR="00E57658" w:rsidRPr="00E621CE" w:rsidRDefault="00E57658" w:rsidP="00C24359">
      <w:pPr>
        <w:pStyle w:val="NoSpacing"/>
        <w:rPr>
          <w:rFonts w:ascii="Arial" w:hAnsi="Arial" w:cs="Arial"/>
          <w:sz w:val="24"/>
          <w:szCs w:val="24"/>
        </w:rPr>
      </w:pPr>
      <w:r w:rsidRPr="00E621CE">
        <w:rPr>
          <w:rFonts w:ascii="Arial" w:hAnsi="Arial" w:cs="Arial"/>
          <w:sz w:val="24"/>
          <w:szCs w:val="24"/>
        </w:rPr>
        <w:t xml:space="preserve">Given the sensitive, often difficult nature of the subject matter, it is important to be conscious of the potential effect of these </w:t>
      </w:r>
      <w:r w:rsidR="003D4026" w:rsidRPr="00E621CE">
        <w:rPr>
          <w:rFonts w:ascii="Arial" w:hAnsi="Arial" w:cs="Arial"/>
          <w:sz w:val="24"/>
          <w:szCs w:val="24"/>
        </w:rPr>
        <w:t>discussion</w:t>
      </w:r>
      <w:r w:rsidRPr="00E621CE">
        <w:rPr>
          <w:rFonts w:ascii="Arial" w:hAnsi="Arial" w:cs="Arial"/>
          <w:sz w:val="24"/>
          <w:szCs w:val="24"/>
        </w:rPr>
        <w:t xml:space="preserve">s on students, particularly those from Indigenous backgrounds or those who may have experienced loss or other life traumas. Take necessary steps to prepare and inform learners and their families about the upcoming activities in the classroom and create a supportive environment for open dialogue and reflection. Learners ask a lot of questions, have concerns, and sometimes share emotional responses that need careful consideration and thoughtful, supportive responses that value their perspectives. It is important to speak with cultural sensitivity and be mindful to share age-appropriate content. </w:t>
      </w:r>
    </w:p>
    <w:p w14:paraId="5C538340" w14:textId="77777777" w:rsidR="00E57658" w:rsidRPr="00E621CE" w:rsidRDefault="00E57658" w:rsidP="00C24359">
      <w:pPr>
        <w:pStyle w:val="NoSpacing"/>
        <w:rPr>
          <w:rFonts w:ascii="Arial" w:hAnsi="Arial" w:cs="Arial"/>
          <w:sz w:val="24"/>
          <w:szCs w:val="24"/>
        </w:rPr>
      </w:pPr>
    </w:p>
    <w:p w14:paraId="0ADF0FF6" w14:textId="77777777" w:rsidR="00E57658" w:rsidRPr="00E621CE" w:rsidRDefault="00E57658" w:rsidP="00C24359">
      <w:pPr>
        <w:pStyle w:val="NoSpacing"/>
        <w:rPr>
          <w:rFonts w:ascii="Arial" w:hAnsi="Arial" w:cs="Arial"/>
          <w:sz w:val="24"/>
          <w:szCs w:val="24"/>
        </w:rPr>
      </w:pPr>
      <w:r w:rsidRPr="00E621CE">
        <w:rPr>
          <w:rFonts w:ascii="Arial" w:hAnsi="Arial" w:cs="Arial"/>
          <w:sz w:val="24"/>
          <w:szCs w:val="24"/>
        </w:rPr>
        <w:t xml:space="preserve">In creating this resource using culturally relevant and responsive approaches, authentic voices, multiple perspectives, and an anti-oppressive lens, our hope is that </w:t>
      </w:r>
      <w:r w:rsidRPr="00E621CE">
        <w:rPr>
          <w:rFonts w:ascii="Arial" w:hAnsi="Arial" w:cs="Arial"/>
          <w:i/>
          <w:iCs/>
          <w:sz w:val="24"/>
          <w:szCs w:val="24"/>
        </w:rPr>
        <w:t>Healing Conversations</w:t>
      </w:r>
      <w:r w:rsidRPr="00E621CE">
        <w:rPr>
          <w:rFonts w:ascii="Arial" w:hAnsi="Arial" w:cs="Arial"/>
          <w:sz w:val="24"/>
          <w:szCs w:val="24"/>
        </w:rPr>
        <w:t xml:space="preserve"> will bring awareness to educators and learners, encourage dialogue, and address systemic racism and oppressive practices that continue to affect Indigenous Peoples today. Starting these conversations with learners early allows for the scaffolding of learning over the course of elementary education and lays the foundation for ongoing reconciliation efforts and understanding.</w:t>
      </w:r>
    </w:p>
    <w:p w14:paraId="1B7D6555" w14:textId="77777777" w:rsidR="00EF3DFE" w:rsidRPr="00E621CE" w:rsidRDefault="00EF3DFE" w:rsidP="00C24359">
      <w:pPr>
        <w:pStyle w:val="NoSpacing"/>
        <w:rPr>
          <w:rFonts w:ascii="Arial" w:hAnsi="Arial" w:cs="Arial"/>
          <w:sz w:val="24"/>
          <w:szCs w:val="24"/>
        </w:rPr>
      </w:pPr>
    </w:p>
    <w:p w14:paraId="2A73FE73" w14:textId="77777777" w:rsidR="00E57658" w:rsidRPr="00E621CE" w:rsidRDefault="00E57658" w:rsidP="00C24359">
      <w:pPr>
        <w:pStyle w:val="NoSpacing"/>
        <w:rPr>
          <w:rFonts w:ascii="Arial" w:hAnsi="Arial" w:cs="Arial"/>
          <w:sz w:val="24"/>
          <w:szCs w:val="24"/>
        </w:rPr>
      </w:pPr>
      <w:r w:rsidRPr="00E621CE">
        <w:rPr>
          <w:rFonts w:ascii="Arial" w:hAnsi="Arial" w:cs="Arial"/>
          <w:sz w:val="24"/>
          <w:szCs w:val="24"/>
        </w:rPr>
        <w:t>Considerations for this work</w:t>
      </w:r>
    </w:p>
    <w:p w14:paraId="3EF55074" w14:textId="7F71E9E5" w:rsidR="00E57658" w:rsidRPr="00E621CE" w:rsidRDefault="00E57658" w:rsidP="00C24359">
      <w:pPr>
        <w:pStyle w:val="NoSpacing"/>
        <w:rPr>
          <w:rFonts w:ascii="Arial" w:hAnsi="Arial" w:cs="Arial"/>
          <w:sz w:val="24"/>
          <w:szCs w:val="24"/>
        </w:rPr>
      </w:pPr>
      <w:r w:rsidRPr="00E621CE">
        <w:rPr>
          <w:rFonts w:ascii="Arial" w:hAnsi="Arial" w:cs="Arial"/>
          <w:sz w:val="24"/>
          <w:szCs w:val="24"/>
        </w:rPr>
        <w:t xml:space="preserve">Relationships and collective responsibility are at the core of Indigenous education. In preparation for introducing these </w:t>
      </w:r>
      <w:r w:rsidR="003D4026" w:rsidRPr="00E621CE">
        <w:rPr>
          <w:rFonts w:ascii="Arial" w:hAnsi="Arial" w:cs="Arial"/>
          <w:sz w:val="24"/>
          <w:szCs w:val="24"/>
        </w:rPr>
        <w:t>activitie</w:t>
      </w:r>
      <w:r w:rsidRPr="00E621CE">
        <w:rPr>
          <w:rFonts w:ascii="Arial" w:hAnsi="Arial" w:cs="Arial"/>
          <w:sz w:val="24"/>
          <w:szCs w:val="24"/>
        </w:rPr>
        <w:t xml:space="preserve">s, you may find it helpful to consult with the Indigenous education lead in your school board. Each board has had a lead in place since 2016 to support the </w:t>
      </w:r>
      <w:hyperlink r:id="rId8" w:tooltip="This link navigates to the Ontario government webpage for  Indigenous Education Strategy" w:history="1">
        <w:r w:rsidRPr="00E621CE">
          <w:rPr>
            <w:rFonts w:ascii="Arial" w:hAnsi="Arial" w:cs="Arial"/>
            <w:sz w:val="24"/>
            <w:szCs w:val="24"/>
            <w:u w:val="single"/>
          </w:rPr>
          <w:t>Indigenous Education Strategy</w:t>
        </w:r>
      </w:hyperlink>
      <w:r w:rsidRPr="00E621CE">
        <w:rPr>
          <w:rFonts w:ascii="Arial" w:hAnsi="Arial" w:cs="Arial"/>
          <w:sz w:val="24"/>
          <w:szCs w:val="24"/>
        </w:rPr>
        <w:t xml:space="preserve"> in Ontario, and they are invaluable supports in undertaking this sensitive work. </w:t>
      </w:r>
    </w:p>
    <w:p w14:paraId="641C4157" w14:textId="77777777" w:rsidR="00E57658" w:rsidRPr="00E621CE" w:rsidRDefault="00E57658" w:rsidP="00C24359">
      <w:pPr>
        <w:pStyle w:val="NoSpacing"/>
        <w:rPr>
          <w:rFonts w:ascii="Arial" w:hAnsi="Arial" w:cs="Arial"/>
          <w:sz w:val="24"/>
          <w:szCs w:val="24"/>
        </w:rPr>
      </w:pPr>
    </w:p>
    <w:p w14:paraId="2B038039" w14:textId="77777777" w:rsidR="00E57658" w:rsidRPr="00E621CE" w:rsidRDefault="00E57658" w:rsidP="00C24359">
      <w:pPr>
        <w:pStyle w:val="NoSpacing"/>
        <w:rPr>
          <w:rFonts w:ascii="Arial" w:hAnsi="Arial" w:cs="Arial"/>
          <w:sz w:val="24"/>
          <w:szCs w:val="24"/>
        </w:rPr>
      </w:pPr>
      <w:r w:rsidRPr="00E621CE">
        <w:rPr>
          <w:rFonts w:ascii="Arial" w:hAnsi="Arial" w:cs="Arial"/>
          <w:sz w:val="24"/>
          <w:szCs w:val="24"/>
        </w:rPr>
        <w:t xml:space="preserve">It is also important that you continue to build your competencies in learning and teaching about the legacy of the residential school system and other colonial impacts on Indigenous Peoples in Canada beyond the activities in this resource. Having knowledge in these areas and taking an anti-oppressive approach makes it easier to convey information accurately and thoughtfully and to encourage engaging activities. </w:t>
      </w:r>
    </w:p>
    <w:p w14:paraId="405AC779" w14:textId="77777777" w:rsidR="00E57658" w:rsidRPr="00E621CE" w:rsidRDefault="00E57658" w:rsidP="00C24359">
      <w:pPr>
        <w:pStyle w:val="NoSpacing"/>
        <w:rPr>
          <w:rFonts w:ascii="Arial" w:hAnsi="Arial" w:cs="Arial"/>
          <w:sz w:val="24"/>
          <w:szCs w:val="24"/>
        </w:rPr>
      </w:pPr>
    </w:p>
    <w:p w14:paraId="75A352B5" w14:textId="1AF95246" w:rsidR="00E57658" w:rsidRPr="00E621CE" w:rsidRDefault="00E57658" w:rsidP="00C24359">
      <w:pPr>
        <w:pStyle w:val="NoSpacing"/>
        <w:rPr>
          <w:rFonts w:ascii="Arial" w:hAnsi="Arial" w:cs="Arial"/>
          <w:sz w:val="24"/>
          <w:szCs w:val="24"/>
        </w:rPr>
      </w:pPr>
      <w:r w:rsidRPr="00E621CE">
        <w:rPr>
          <w:rFonts w:ascii="Arial" w:hAnsi="Arial" w:cs="Arial"/>
          <w:sz w:val="24"/>
          <w:szCs w:val="24"/>
        </w:rPr>
        <w:t xml:space="preserve">There are many ways to continue your own education: attend public events in Indigenous communities, listen to podcasts, attend online courses including </w:t>
      </w:r>
      <w:hyperlink r:id="rId9" w:tooltip="This link navigates to ETFO's AQ courses catalogue on the ETFO AQ webpage" w:history="1">
        <w:r w:rsidRPr="00E621CE">
          <w:rPr>
            <w:rFonts w:ascii="Arial" w:hAnsi="Arial" w:cs="Arial"/>
            <w:sz w:val="24"/>
            <w:szCs w:val="24"/>
            <w:u w:val="single"/>
          </w:rPr>
          <w:t xml:space="preserve">ETFO’s AQ </w:t>
        </w:r>
        <w:r w:rsidR="00E471CA" w:rsidRPr="00E621CE">
          <w:rPr>
            <w:rFonts w:ascii="Arial" w:hAnsi="Arial" w:cs="Arial"/>
            <w:sz w:val="24"/>
            <w:szCs w:val="24"/>
            <w:u w:val="single"/>
          </w:rPr>
          <w:t>c</w:t>
        </w:r>
        <w:r w:rsidRPr="00E621CE">
          <w:rPr>
            <w:rFonts w:ascii="Arial" w:hAnsi="Arial" w:cs="Arial"/>
            <w:sz w:val="24"/>
            <w:szCs w:val="24"/>
            <w:u w:val="single"/>
          </w:rPr>
          <w:t>ourses</w:t>
        </w:r>
      </w:hyperlink>
      <w:r w:rsidRPr="00E621CE">
        <w:rPr>
          <w:rFonts w:ascii="Arial" w:hAnsi="Arial" w:cs="Arial"/>
          <w:sz w:val="24"/>
          <w:szCs w:val="24"/>
        </w:rPr>
        <w:t xml:space="preserve">, and explore Indigenous book and resource lists. </w:t>
      </w:r>
    </w:p>
    <w:p w14:paraId="15A8DD39" w14:textId="77777777" w:rsidR="00E57658" w:rsidRPr="00E621CE" w:rsidRDefault="00E57658" w:rsidP="00C24359">
      <w:pPr>
        <w:pStyle w:val="NoSpacing"/>
        <w:rPr>
          <w:rFonts w:ascii="Arial" w:hAnsi="Arial" w:cs="Arial"/>
          <w:sz w:val="24"/>
          <w:szCs w:val="24"/>
        </w:rPr>
      </w:pPr>
    </w:p>
    <w:p w14:paraId="2839ADB2" w14:textId="44B67681" w:rsidR="00E57658" w:rsidRPr="00E621CE" w:rsidRDefault="00E57658" w:rsidP="00C24359">
      <w:pPr>
        <w:pStyle w:val="NoSpacing"/>
        <w:rPr>
          <w:rFonts w:ascii="Arial" w:hAnsi="Arial" w:cs="Arial"/>
          <w:sz w:val="24"/>
          <w:szCs w:val="24"/>
        </w:rPr>
      </w:pPr>
      <w:r w:rsidRPr="00E621CE">
        <w:rPr>
          <w:rFonts w:ascii="Arial" w:hAnsi="Arial" w:cs="Arial"/>
          <w:sz w:val="24"/>
          <w:szCs w:val="24"/>
        </w:rPr>
        <w:t>Here are some helpful resources to get you started:</w:t>
      </w:r>
    </w:p>
    <w:p w14:paraId="47C95CCE" w14:textId="77777777" w:rsidR="00E57658" w:rsidRPr="00E621CE" w:rsidRDefault="00E57658" w:rsidP="00C24359">
      <w:pPr>
        <w:pStyle w:val="NoSpacing"/>
        <w:rPr>
          <w:rFonts w:ascii="Arial" w:eastAsia="Poppins" w:hAnsi="Arial" w:cs="Arial"/>
          <w:sz w:val="24"/>
          <w:szCs w:val="24"/>
          <w:lang w:val="en" w:eastAsia="en-CA"/>
        </w:rPr>
      </w:pPr>
      <w:r w:rsidRPr="00E621CE">
        <w:rPr>
          <w:rFonts w:ascii="Arial" w:eastAsia="Poppins" w:hAnsi="Arial" w:cs="Arial"/>
          <w:sz w:val="24"/>
          <w:szCs w:val="24"/>
          <w:lang w:val="en" w:eastAsia="en-CA"/>
        </w:rPr>
        <w:t>Videos</w:t>
      </w:r>
    </w:p>
    <w:p w14:paraId="12FA2E32" w14:textId="7915CC2C" w:rsidR="00E57658" w:rsidRPr="00E621CE" w:rsidRDefault="00D6018C" w:rsidP="00C24359">
      <w:pPr>
        <w:pStyle w:val="NoSpacing"/>
        <w:numPr>
          <w:ilvl w:val="0"/>
          <w:numId w:val="20"/>
        </w:numPr>
        <w:rPr>
          <w:rFonts w:ascii="Arial" w:eastAsia="Poppins" w:hAnsi="Arial" w:cs="Arial"/>
          <w:sz w:val="24"/>
          <w:szCs w:val="24"/>
          <w:lang w:val="en" w:eastAsia="en-CA"/>
        </w:rPr>
      </w:pPr>
      <w:hyperlink r:id="rId10" w:tooltip="This link navigates to YouTube video Talking about Residential Schools with When We Were Alone" w:history="1">
        <w:r w:rsidR="00E57658" w:rsidRPr="00E621CE">
          <w:rPr>
            <w:rFonts w:ascii="Arial" w:eastAsia="Poppins" w:hAnsi="Arial" w:cs="Arial"/>
            <w:i/>
            <w:iCs/>
            <w:sz w:val="24"/>
            <w:szCs w:val="24"/>
            <w:u w:val="single"/>
            <w:lang w:val="en" w:eastAsia="en-CA"/>
          </w:rPr>
          <w:t xml:space="preserve">Talking about Residential Schools with When We </w:t>
        </w:r>
        <w:r w:rsidR="00140C3F" w:rsidRPr="00E621CE">
          <w:rPr>
            <w:rFonts w:ascii="Arial" w:eastAsia="Poppins" w:hAnsi="Arial" w:cs="Arial"/>
            <w:i/>
            <w:iCs/>
            <w:sz w:val="24"/>
            <w:szCs w:val="24"/>
            <w:u w:val="single"/>
            <w:lang w:val="en" w:eastAsia="en-CA"/>
          </w:rPr>
          <w:t>Were</w:t>
        </w:r>
        <w:r w:rsidR="00E57658" w:rsidRPr="00E621CE">
          <w:rPr>
            <w:rFonts w:ascii="Arial" w:eastAsia="Poppins" w:hAnsi="Arial" w:cs="Arial"/>
            <w:i/>
            <w:iCs/>
            <w:sz w:val="24"/>
            <w:szCs w:val="24"/>
            <w:u w:val="single"/>
            <w:lang w:val="en" w:eastAsia="en-CA"/>
          </w:rPr>
          <w:t xml:space="preserve"> Alone</w:t>
        </w:r>
      </w:hyperlink>
      <w:r w:rsidR="00E57658" w:rsidRPr="00E621CE">
        <w:rPr>
          <w:rFonts w:ascii="Arial" w:eastAsia="Poppins" w:hAnsi="Arial" w:cs="Arial"/>
          <w:sz w:val="24"/>
          <w:szCs w:val="24"/>
          <w:lang w:val="en" w:eastAsia="en-CA"/>
        </w:rPr>
        <w:t xml:space="preserve"> by David A. Robertson</w:t>
      </w:r>
    </w:p>
    <w:p w14:paraId="22CAE219" w14:textId="6B20A8B0" w:rsidR="00E57658" w:rsidRPr="00E621CE" w:rsidRDefault="00D6018C" w:rsidP="00C24359">
      <w:pPr>
        <w:pStyle w:val="NoSpacing"/>
        <w:numPr>
          <w:ilvl w:val="0"/>
          <w:numId w:val="20"/>
        </w:numPr>
        <w:rPr>
          <w:rFonts w:ascii="Arial" w:eastAsia="Poppins" w:hAnsi="Arial" w:cs="Arial"/>
          <w:sz w:val="24"/>
          <w:szCs w:val="24"/>
          <w:lang w:val="en" w:eastAsia="en-CA"/>
        </w:rPr>
      </w:pPr>
      <w:hyperlink r:id="rId11" w:tooltip="This link navigates to YouTube video Talking to Kids about Residential Schools" w:history="1">
        <w:r w:rsidR="00E57658" w:rsidRPr="00E621CE">
          <w:rPr>
            <w:rFonts w:ascii="Arial" w:eastAsia="Poppins" w:hAnsi="Arial" w:cs="Arial"/>
            <w:i/>
            <w:iCs/>
            <w:sz w:val="24"/>
            <w:szCs w:val="24"/>
            <w:u w:val="single"/>
            <w:lang w:val="en" w:eastAsia="en-CA"/>
          </w:rPr>
          <w:t>Talking to Kids about Residential Schools</w:t>
        </w:r>
      </w:hyperlink>
      <w:r w:rsidR="00E57658" w:rsidRPr="00E621CE">
        <w:rPr>
          <w:rFonts w:ascii="Arial" w:eastAsia="Poppins" w:hAnsi="Arial" w:cs="Arial"/>
          <w:sz w:val="24"/>
          <w:szCs w:val="24"/>
          <w:lang w:val="en" w:eastAsia="en-CA"/>
        </w:rPr>
        <w:t xml:space="preserve"> by Monique Gray Smith</w:t>
      </w:r>
    </w:p>
    <w:p w14:paraId="5C5099D2" w14:textId="77777777" w:rsidR="00E57658" w:rsidRPr="00E621CE" w:rsidRDefault="00E57658" w:rsidP="00C24359">
      <w:pPr>
        <w:pStyle w:val="NoSpacing"/>
        <w:rPr>
          <w:rFonts w:ascii="Arial" w:eastAsia="Poppins" w:hAnsi="Arial" w:cs="Arial"/>
          <w:sz w:val="24"/>
          <w:szCs w:val="24"/>
          <w:lang w:val="en" w:eastAsia="en-CA"/>
        </w:rPr>
      </w:pPr>
      <w:r w:rsidRPr="00E621CE">
        <w:rPr>
          <w:rFonts w:ascii="Arial" w:eastAsia="Poppins" w:hAnsi="Arial" w:cs="Arial"/>
          <w:sz w:val="24"/>
          <w:szCs w:val="24"/>
          <w:lang w:val="en" w:eastAsia="en-CA"/>
        </w:rPr>
        <w:t>ETFO AQ courses</w:t>
      </w:r>
    </w:p>
    <w:p w14:paraId="1DEB65E2" w14:textId="77777777" w:rsidR="00697A22" w:rsidRPr="00E621CE" w:rsidRDefault="00E57658" w:rsidP="00697A22">
      <w:pPr>
        <w:pStyle w:val="NoSpacing"/>
        <w:numPr>
          <w:ilvl w:val="0"/>
          <w:numId w:val="19"/>
        </w:numPr>
        <w:rPr>
          <w:rFonts w:ascii="Arial" w:eastAsia="Poppins" w:hAnsi="Arial" w:cs="Arial"/>
          <w:sz w:val="24"/>
          <w:szCs w:val="24"/>
          <w:lang w:val="en" w:eastAsia="en-CA"/>
        </w:rPr>
      </w:pPr>
      <w:r w:rsidRPr="00E621CE">
        <w:rPr>
          <w:rFonts w:ascii="Arial" w:hAnsi="Arial" w:cs="Arial"/>
          <w:sz w:val="24"/>
          <w:szCs w:val="24"/>
        </w:rPr>
        <w:t xml:space="preserve">First Nations, </w:t>
      </w:r>
      <w:r w:rsidRPr="00E621CE">
        <w:rPr>
          <w:rFonts w:ascii="Arial" w:hAnsi="Arial" w:cs="Arial"/>
          <w:sz w:val="24"/>
          <w:szCs w:val="24"/>
          <w:shd w:val="clear" w:color="auto" w:fill="FFFFFF"/>
        </w:rPr>
        <w:t>Métis</w:t>
      </w:r>
      <w:r w:rsidRPr="00E621CE">
        <w:rPr>
          <w:rFonts w:ascii="Arial" w:hAnsi="Arial" w:cs="Arial"/>
          <w:sz w:val="24"/>
          <w:szCs w:val="24"/>
        </w:rPr>
        <w:t>, and Inuit Peoples: Understanding Traditional Teachings, Histories, Current Issues and Cultures (</w:t>
      </w:r>
      <w:hyperlink r:id="rId12" w:tooltip="this link navigates to ETFO AQ course o First Nations, Métis, and Inuit Peoples: Understanding Traditional Teachings, Histories, Current Issues and Cultures  Part 1" w:history="1">
        <w:r w:rsidR="00520FA3" w:rsidRPr="00E621CE">
          <w:rPr>
            <w:rFonts w:ascii="Arial" w:hAnsi="Arial" w:cs="Arial"/>
            <w:sz w:val="24"/>
            <w:szCs w:val="24"/>
            <w:u w:val="single"/>
          </w:rPr>
          <w:t>P</w:t>
        </w:r>
        <w:r w:rsidRPr="00E621CE">
          <w:rPr>
            <w:rFonts w:ascii="Arial" w:hAnsi="Arial" w:cs="Arial"/>
            <w:sz w:val="24"/>
            <w:szCs w:val="24"/>
            <w:u w:val="single"/>
          </w:rPr>
          <w:t>art 1</w:t>
        </w:r>
      </w:hyperlink>
      <w:r w:rsidRPr="00E621CE">
        <w:rPr>
          <w:rFonts w:ascii="Arial" w:hAnsi="Arial" w:cs="Arial"/>
          <w:sz w:val="24"/>
          <w:szCs w:val="24"/>
        </w:rPr>
        <w:t xml:space="preserve">, </w:t>
      </w:r>
      <w:hyperlink r:id="rId13" w:tooltip="This link navigates to o First Nations, Métis, and Inuit Peoples: Understanding Traditional Teachings, Histories, Current Issues and Cultures  Part 2" w:history="1">
        <w:r w:rsidR="00520FA3" w:rsidRPr="00E621CE">
          <w:rPr>
            <w:rFonts w:ascii="Arial" w:hAnsi="Arial" w:cs="Arial"/>
            <w:sz w:val="24"/>
            <w:szCs w:val="24"/>
            <w:u w:val="single"/>
          </w:rPr>
          <w:t>P</w:t>
        </w:r>
        <w:r w:rsidRPr="00E621CE">
          <w:rPr>
            <w:rFonts w:ascii="Arial" w:hAnsi="Arial" w:cs="Arial"/>
            <w:sz w:val="24"/>
            <w:szCs w:val="24"/>
            <w:u w:val="single"/>
          </w:rPr>
          <w:t>art 2</w:t>
        </w:r>
      </w:hyperlink>
      <w:r w:rsidR="00520FA3" w:rsidRPr="00E621CE">
        <w:rPr>
          <w:rFonts w:ascii="Arial" w:hAnsi="Arial" w:cs="Arial"/>
          <w:sz w:val="24"/>
          <w:szCs w:val="24"/>
        </w:rPr>
        <w:t>,</w:t>
      </w:r>
      <w:r w:rsidRPr="00E621CE">
        <w:rPr>
          <w:rFonts w:ascii="Arial" w:hAnsi="Arial" w:cs="Arial"/>
          <w:sz w:val="24"/>
          <w:szCs w:val="24"/>
        </w:rPr>
        <w:t xml:space="preserve">and </w:t>
      </w:r>
      <w:hyperlink r:id="rId14" w:tooltip="This link navigates to o First Nations, Métis, and Inuit Peoples: Understanding Traditional Teachings, Histories, Current Issues and Cultures specialist" w:history="1">
        <w:r w:rsidRPr="00E621CE">
          <w:rPr>
            <w:rFonts w:ascii="Arial" w:hAnsi="Arial" w:cs="Arial"/>
            <w:sz w:val="24"/>
            <w:szCs w:val="24"/>
            <w:u w:val="single"/>
          </w:rPr>
          <w:t>specialist</w:t>
        </w:r>
      </w:hyperlink>
      <w:r w:rsidRPr="00E621CE">
        <w:rPr>
          <w:rFonts w:ascii="Arial" w:hAnsi="Arial" w:cs="Arial"/>
          <w:sz w:val="24"/>
          <w:szCs w:val="24"/>
        </w:rPr>
        <w:t>)</w:t>
      </w:r>
    </w:p>
    <w:p w14:paraId="3138B2CD" w14:textId="752EC293" w:rsidR="00E57658" w:rsidRPr="00E621CE" w:rsidRDefault="00C24359" w:rsidP="00697A22">
      <w:pPr>
        <w:pStyle w:val="NoSpacing"/>
        <w:numPr>
          <w:ilvl w:val="0"/>
          <w:numId w:val="19"/>
        </w:numPr>
        <w:rPr>
          <w:rStyle w:val="Hyperlink"/>
          <w:rFonts w:ascii="Arial" w:eastAsia="Poppins" w:hAnsi="Arial" w:cs="Arial"/>
          <w:color w:val="auto"/>
          <w:sz w:val="24"/>
          <w:szCs w:val="24"/>
          <w:u w:val="none"/>
          <w:lang w:val="en" w:eastAsia="en-CA"/>
        </w:rPr>
      </w:pPr>
      <w:r w:rsidRPr="00E621CE">
        <w:rPr>
          <w:rFonts w:ascii="Arial" w:hAnsi="Arial" w:cs="Arial"/>
          <w:sz w:val="24"/>
          <w:szCs w:val="24"/>
          <w:u w:val="single"/>
        </w:rPr>
        <w:fldChar w:fldCharType="begin"/>
      </w:r>
      <w:r w:rsidRPr="00E621CE">
        <w:rPr>
          <w:rFonts w:ascii="Arial" w:hAnsi="Arial" w:cs="Arial"/>
          <w:sz w:val="24"/>
          <w:szCs w:val="24"/>
          <w:u w:val="single"/>
        </w:rPr>
        <w:instrText>HYPERLINK "https://etfo-aq.ca/courses/teaching-first-nations-metis-and-inuit-children/" \o "This link will navigate to ETFO AQ course Teaching First Nations, Métis, and Inuit Children"</w:instrText>
      </w:r>
      <w:r w:rsidRPr="00E621CE">
        <w:rPr>
          <w:rFonts w:ascii="Arial" w:hAnsi="Arial" w:cs="Arial"/>
          <w:sz w:val="24"/>
          <w:szCs w:val="24"/>
          <w:u w:val="single"/>
        </w:rPr>
      </w:r>
      <w:r w:rsidRPr="00E621CE">
        <w:rPr>
          <w:rFonts w:ascii="Arial" w:hAnsi="Arial" w:cs="Arial"/>
          <w:sz w:val="24"/>
          <w:szCs w:val="24"/>
          <w:u w:val="single"/>
        </w:rPr>
        <w:fldChar w:fldCharType="separate"/>
      </w:r>
      <w:r w:rsidR="00E57658" w:rsidRPr="00E621CE">
        <w:rPr>
          <w:rStyle w:val="Hyperlink"/>
          <w:rFonts w:ascii="Arial" w:hAnsi="Arial" w:cs="Arial"/>
          <w:color w:val="auto"/>
          <w:sz w:val="24"/>
          <w:szCs w:val="24"/>
        </w:rPr>
        <w:t>Teaching First Nations</w:t>
      </w:r>
      <w:r w:rsidR="00520FA3" w:rsidRPr="00E621CE">
        <w:rPr>
          <w:rStyle w:val="Hyperlink"/>
          <w:rFonts w:ascii="Arial" w:hAnsi="Arial" w:cs="Arial"/>
          <w:color w:val="auto"/>
          <w:sz w:val="24"/>
          <w:szCs w:val="24"/>
        </w:rPr>
        <w:t>,</w:t>
      </w:r>
      <w:r w:rsidR="00E57658" w:rsidRPr="00E621CE">
        <w:rPr>
          <w:rStyle w:val="Hyperlink"/>
          <w:rFonts w:ascii="Arial" w:hAnsi="Arial" w:cs="Arial"/>
          <w:color w:val="auto"/>
          <w:sz w:val="24"/>
          <w:szCs w:val="24"/>
        </w:rPr>
        <w:t xml:space="preserve"> </w:t>
      </w:r>
      <w:r w:rsidR="00E57658" w:rsidRPr="00E621CE">
        <w:rPr>
          <w:rStyle w:val="Hyperlink"/>
          <w:rFonts w:ascii="Arial" w:hAnsi="Arial" w:cs="Arial"/>
          <w:color w:val="auto"/>
          <w:sz w:val="24"/>
          <w:szCs w:val="24"/>
          <w:shd w:val="clear" w:color="auto" w:fill="FFFFFF"/>
        </w:rPr>
        <w:t>Métis</w:t>
      </w:r>
      <w:r w:rsidR="00E57658" w:rsidRPr="00E621CE">
        <w:rPr>
          <w:rStyle w:val="Hyperlink"/>
          <w:rFonts w:ascii="Arial" w:hAnsi="Arial" w:cs="Arial"/>
          <w:color w:val="auto"/>
          <w:sz w:val="24"/>
          <w:szCs w:val="24"/>
        </w:rPr>
        <w:t>, and Inuit Children</w:t>
      </w:r>
    </w:p>
    <w:p w14:paraId="67302648" w14:textId="57095BCB" w:rsidR="00E57658" w:rsidRPr="00E621CE" w:rsidRDefault="00C24359" w:rsidP="00C24359">
      <w:pPr>
        <w:pStyle w:val="NoSpacing"/>
        <w:rPr>
          <w:rFonts w:ascii="Arial" w:hAnsi="Arial" w:cs="Arial"/>
          <w:sz w:val="24"/>
          <w:szCs w:val="24"/>
        </w:rPr>
      </w:pPr>
      <w:r w:rsidRPr="00E621CE">
        <w:rPr>
          <w:rFonts w:ascii="Arial" w:hAnsi="Arial" w:cs="Arial"/>
          <w:w w:val="105"/>
          <w:sz w:val="24"/>
          <w:szCs w:val="24"/>
          <w:u w:val="single"/>
        </w:rPr>
        <w:fldChar w:fldCharType="end"/>
      </w:r>
    </w:p>
    <w:p w14:paraId="3D3980C2" w14:textId="53C14983" w:rsidR="00E57658" w:rsidRPr="00E621CE" w:rsidRDefault="00E57658" w:rsidP="007258BE">
      <w:pPr>
        <w:pStyle w:val="NoSpacing"/>
        <w:rPr>
          <w:rFonts w:ascii="Arial" w:hAnsi="Arial" w:cs="Arial"/>
          <w:sz w:val="24"/>
          <w:szCs w:val="24"/>
        </w:rPr>
      </w:pPr>
      <w:r w:rsidRPr="00E621CE">
        <w:rPr>
          <w:rFonts w:ascii="Arial" w:hAnsi="Arial" w:cs="Arial"/>
          <w:sz w:val="24"/>
          <w:szCs w:val="24"/>
        </w:rPr>
        <w:lastRenderedPageBreak/>
        <w:t xml:space="preserve">Lastly, but importantly, the content in these </w:t>
      </w:r>
      <w:r w:rsidR="003D4026" w:rsidRPr="00E621CE">
        <w:rPr>
          <w:rFonts w:ascii="Arial" w:hAnsi="Arial" w:cs="Arial"/>
          <w:sz w:val="24"/>
          <w:szCs w:val="24"/>
        </w:rPr>
        <w:t>activitie</w:t>
      </w:r>
      <w:r w:rsidRPr="00E621CE">
        <w:rPr>
          <w:rFonts w:ascii="Arial" w:hAnsi="Arial" w:cs="Arial"/>
          <w:sz w:val="24"/>
          <w:szCs w:val="24"/>
        </w:rPr>
        <w:t xml:space="preserve">s is specifically designed to be age-appropriate for Primary learners, but the topics themselves and the pre-learning you as the educator need to do can be difficult. If at any time you find the subject matter overwhelming or traumatic, please seek out whatever support you require. </w:t>
      </w:r>
    </w:p>
    <w:p w14:paraId="620D5BD4" w14:textId="77777777" w:rsidR="00E57658" w:rsidRPr="00E621CE" w:rsidRDefault="00E57658" w:rsidP="00C24359">
      <w:pPr>
        <w:pStyle w:val="NoSpacing"/>
        <w:rPr>
          <w:rFonts w:ascii="Arial" w:hAnsi="Arial" w:cs="Arial"/>
          <w:sz w:val="24"/>
          <w:szCs w:val="24"/>
        </w:rPr>
      </w:pPr>
    </w:p>
    <w:p w14:paraId="3588CD8D" w14:textId="40B673B3" w:rsidR="00E57658" w:rsidRPr="00E621CE" w:rsidRDefault="00694216" w:rsidP="007258BE">
      <w:pPr>
        <w:pStyle w:val="Heading5"/>
        <w:rPr>
          <w:rFonts w:ascii="Arial" w:hAnsi="Arial" w:cs="Arial"/>
          <w:color w:val="auto"/>
          <w:sz w:val="24"/>
          <w:szCs w:val="24"/>
        </w:rPr>
      </w:pPr>
      <w:r w:rsidRPr="00E621CE">
        <w:rPr>
          <w:rFonts w:ascii="Arial" w:hAnsi="Arial" w:cs="Arial"/>
          <w:color w:val="auto"/>
          <w:sz w:val="24"/>
          <w:szCs w:val="24"/>
        </w:rPr>
        <w:t>Artist’s Statement</w:t>
      </w:r>
    </w:p>
    <w:p w14:paraId="3CC9E89C" w14:textId="6FCE893B" w:rsidR="00694216" w:rsidRPr="00E621CE" w:rsidRDefault="00694216" w:rsidP="007258BE">
      <w:pPr>
        <w:pStyle w:val="NoSpacing"/>
        <w:rPr>
          <w:rFonts w:ascii="Arial" w:hAnsi="Arial" w:cs="Arial"/>
          <w:sz w:val="24"/>
          <w:szCs w:val="24"/>
        </w:rPr>
      </w:pPr>
      <w:r w:rsidRPr="00E621CE">
        <w:rPr>
          <w:rFonts w:ascii="Arial" w:hAnsi="Arial" w:cs="Arial"/>
          <w:sz w:val="24"/>
          <w:szCs w:val="24"/>
        </w:rPr>
        <w:t xml:space="preserve">The illustrations created for </w:t>
      </w:r>
      <w:r w:rsidR="00410104" w:rsidRPr="00E621CE">
        <w:rPr>
          <w:rFonts w:ascii="Arial" w:hAnsi="Arial" w:cs="Arial"/>
          <w:sz w:val="24"/>
          <w:szCs w:val="24"/>
        </w:rPr>
        <w:t>Healing Conversations</w:t>
      </w:r>
      <w:r w:rsidRPr="00E621CE">
        <w:rPr>
          <w:rFonts w:ascii="Arial" w:hAnsi="Arial" w:cs="Arial"/>
          <w:sz w:val="24"/>
          <w:szCs w:val="24"/>
        </w:rPr>
        <w:t xml:space="preserve"> feature woodland-inspired floral vines, representative of the growth and connection that comes with understanding. Each of the floral vines’ growth begins inside a book and from hands to represent that growth and connection comes from knowledge and the use of that knowledge. The colour choices were made to inspire feelings of hopefulness. </w:t>
      </w:r>
    </w:p>
    <w:p w14:paraId="28ED78EC" w14:textId="77777777" w:rsidR="00694216" w:rsidRPr="00E621CE" w:rsidRDefault="00694216" w:rsidP="007258BE">
      <w:pPr>
        <w:pStyle w:val="NoSpacing"/>
        <w:rPr>
          <w:rFonts w:ascii="Arial" w:hAnsi="Arial" w:cs="Arial"/>
          <w:sz w:val="24"/>
          <w:szCs w:val="24"/>
        </w:rPr>
      </w:pPr>
    </w:p>
    <w:p w14:paraId="3944BDD1" w14:textId="77777777" w:rsidR="00694216" w:rsidRPr="00E621CE" w:rsidRDefault="00694216" w:rsidP="007258BE">
      <w:pPr>
        <w:pStyle w:val="NoSpacing"/>
        <w:rPr>
          <w:rFonts w:ascii="Arial" w:hAnsi="Arial" w:cs="Arial"/>
          <w:b/>
          <w:bCs/>
          <w:sz w:val="24"/>
          <w:szCs w:val="24"/>
        </w:rPr>
      </w:pPr>
      <w:r w:rsidRPr="00E621CE">
        <w:rPr>
          <w:rFonts w:ascii="Arial" w:hAnsi="Arial" w:cs="Arial"/>
          <w:sz w:val="24"/>
          <w:szCs w:val="24"/>
        </w:rPr>
        <w:t>About the Artist</w:t>
      </w:r>
    </w:p>
    <w:p w14:paraId="1D32CABA" w14:textId="7BC8FB99" w:rsidR="00694216" w:rsidRPr="00E621CE" w:rsidRDefault="00D6018C" w:rsidP="007258BE">
      <w:pPr>
        <w:pStyle w:val="NoSpacing"/>
        <w:rPr>
          <w:rFonts w:ascii="Arial" w:hAnsi="Arial" w:cs="Arial"/>
          <w:sz w:val="24"/>
          <w:szCs w:val="24"/>
        </w:rPr>
      </w:pPr>
      <w:hyperlink r:id="rId15" w:tooltip="This will navigate to the artist Bridget George webpage" w:history="1">
        <w:r w:rsidR="00694216" w:rsidRPr="00E621CE">
          <w:rPr>
            <w:rStyle w:val="Hyperlink"/>
            <w:rFonts w:ascii="Arial" w:hAnsi="Arial" w:cs="Arial"/>
            <w:color w:val="auto"/>
            <w:sz w:val="24"/>
            <w:szCs w:val="24"/>
          </w:rPr>
          <w:t>Bridget George</w:t>
        </w:r>
      </w:hyperlink>
      <w:r w:rsidR="00694216" w:rsidRPr="00E621CE">
        <w:rPr>
          <w:rFonts w:ascii="Arial" w:hAnsi="Arial" w:cs="Arial"/>
          <w:sz w:val="24"/>
          <w:szCs w:val="24"/>
        </w:rPr>
        <w:t xml:space="preserve"> (Nimkiinagwaagankwe) is an Anishinaabe author and illustrator from Kettle and Stony Point First Nation. They currently live in London, </w:t>
      </w:r>
      <w:r w:rsidR="00F04130" w:rsidRPr="00E621CE">
        <w:rPr>
          <w:rFonts w:ascii="Arial" w:hAnsi="Arial" w:cs="Arial"/>
          <w:sz w:val="24"/>
          <w:szCs w:val="24"/>
        </w:rPr>
        <w:t xml:space="preserve">Ont., </w:t>
      </w:r>
      <w:r w:rsidR="00694216" w:rsidRPr="00E621CE">
        <w:rPr>
          <w:rFonts w:ascii="Arial" w:hAnsi="Arial" w:cs="Arial"/>
          <w:sz w:val="24"/>
          <w:szCs w:val="24"/>
        </w:rPr>
        <w:t>with their son</w:t>
      </w:r>
      <w:r w:rsidR="00F04130" w:rsidRPr="00E621CE">
        <w:rPr>
          <w:rFonts w:ascii="Arial" w:hAnsi="Arial" w:cs="Arial"/>
          <w:sz w:val="24"/>
          <w:szCs w:val="24"/>
        </w:rPr>
        <w:t>,</w:t>
      </w:r>
      <w:r w:rsidR="00694216" w:rsidRPr="00E621CE">
        <w:rPr>
          <w:rFonts w:ascii="Arial" w:hAnsi="Arial" w:cs="Arial"/>
          <w:sz w:val="24"/>
          <w:szCs w:val="24"/>
        </w:rPr>
        <w:t xml:space="preserve"> Noah.</w:t>
      </w:r>
    </w:p>
    <w:p w14:paraId="40980634" w14:textId="77777777" w:rsidR="00694216" w:rsidRPr="00E621CE" w:rsidRDefault="00694216" w:rsidP="007258BE">
      <w:pPr>
        <w:pStyle w:val="NoSpacing"/>
        <w:rPr>
          <w:rFonts w:ascii="Arial" w:hAnsi="Arial" w:cs="Arial"/>
          <w:sz w:val="24"/>
          <w:szCs w:val="24"/>
        </w:rPr>
      </w:pPr>
    </w:p>
    <w:p w14:paraId="2332E16B" w14:textId="1F754ACC" w:rsidR="00694216" w:rsidRPr="00E621CE" w:rsidRDefault="00694216" w:rsidP="007258BE">
      <w:pPr>
        <w:pStyle w:val="NoSpacing"/>
        <w:rPr>
          <w:rFonts w:ascii="Arial" w:hAnsi="Arial" w:cs="Arial"/>
          <w:sz w:val="24"/>
          <w:szCs w:val="24"/>
        </w:rPr>
      </w:pPr>
      <w:r w:rsidRPr="00E621CE">
        <w:rPr>
          <w:rFonts w:ascii="Arial" w:hAnsi="Arial" w:cs="Arial"/>
          <w:sz w:val="24"/>
          <w:szCs w:val="24"/>
        </w:rPr>
        <w:t>Raised in their home community, they grew up along the shores of Lake Huron and found inspiration in the natural world, their ancestral language, love for their community</w:t>
      </w:r>
      <w:r w:rsidR="00F04130" w:rsidRPr="00E621CE">
        <w:rPr>
          <w:rFonts w:ascii="Arial" w:hAnsi="Arial" w:cs="Arial"/>
          <w:sz w:val="24"/>
          <w:szCs w:val="24"/>
        </w:rPr>
        <w:t>,</w:t>
      </w:r>
      <w:r w:rsidRPr="00E621CE">
        <w:rPr>
          <w:rFonts w:ascii="Arial" w:hAnsi="Arial" w:cs="Arial"/>
          <w:sz w:val="24"/>
          <w:szCs w:val="24"/>
        </w:rPr>
        <w:t xml:space="preserve"> and the journey of parenthood. Bridget is passionate about positive self-image, life</w:t>
      </w:r>
      <w:r w:rsidR="00F04130" w:rsidRPr="00E621CE">
        <w:rPr>
          <w:rFonts w:ascii="Arial" w:hAnsi="Arial" w:cs="Arial"/>
          <w:sz w:val="24"/>
          <w:szCs w:val="24"/>
        </w:rPr>
        <w:t>-</w:t>
      </w:r>
      <w:r w:rsidRPr="00E621CE">
        <w:rPr>
          <w:rFonts w:ascii="Arial" w:hAnsi="Arial" w:cs="Arial"/>
          <w:sz w:val="24"/>
          <w:szCs w:val="24"/>
        </w:rPr>
        <w:t>long learning, visual storytelling, and positive Indigenous representation for children and youth.</w:t>
      </w:r>
    </w:p>
    <w:p w14:paraId="71FE8841" w14:textId="77777777" w:rsidR="00694216" w:rsidRPr="00E621CE" w:rsidRDefault="00694216" w:rsidP="007258BE">
      <w:pPr>
        <w:pStyle w:val="NoSpacing"/>
        <w:rPr>
          <w:rFonts w:ascii="Arial" w:hAnsi="Arial" w:cs="Arial"/>
          <w:sz w:val="24"/>
          <w:szCs w:val="24"/>
        </w:rPr>
      </w:pPr>
    </w:p>
    <w:p w14:paraId="797D0F45" w14:textId="77777777" w:rsidR="00D6018C" w:rsidRDefault="00694216" w:rsidP="00AF0488">
      <w:pPr>
        <w:pStyle w:val="NoSpacing"/>
      </w:pPr>
      <w:r w:rsidRPr="00E621CE">
        <w:rPr>
          <w:rFonts w:ascii="Arial" w:hAnsi="Arial" w:cs="Arial"/>
          <w:sz w:val="24"/>
          <w:szCs w:val="24"/>
        </w:rPr>
        <w:t xml:space="preserve">A graduate </w:t>
      </w:r>
      <w:r w:rsidR="00DC4844" w:rsidRPr="00E621CE">
        <w:rPr>
          <w:rFonts w:ascii="Arial" w:hAnsi="Arial" w:cs="Arial"/>
          <w:sz w:val="24"/>
          <w:szCs w:val="24"/>
        </w:rPr>
        <w:t>of</w:t>
      </w:r>
      <w:r w:rsidRPr="00E621CE">
        <w:rPr>
          <w:rFonts w:ascii="Arial" w:hAnsi="Arial" w:cs="Arial"/>
          <w:sz w:val="24"/>
          <w:szCs w:val="24"/>
        </w:rPr>
        <w:t xml:space="preserve"> Fanshawe College</w:t>
      </w:r>
      <w:r w:rsidR="00F04130" w:rsidRPr="00E621CE">
        <w:rPr>
          <w:rFonts w:ascii="Arial" w:hAnsi="Arial" w:cs="Arial"/>
          <w:sz w:val="24"/>
          <w:szCs w:val="24"/>
        </w:rPr>
        <w:t>’s</w:t>
      </w:r>
      <w:r w:rsidRPr="00E621CE">
        <w:rPr>
          <w:rFonts w:ascii="Arial" w:hAnsi="Arial" w:cs="Arial"/>
          <w:sz w:val="24"/>
          <w:szCs w:val="24"/>
        </w:rPr>
        <w:t xml:space="preserve"> </w:t>
      </w:r>
      <w:r w:rsidR="00F04130" w:rsidRPr="00E621CE">
        <w:rPr>
          <w:rFonts w:ascii="Arial" w:hAnsi="Arial" w:cs="Arial"/>
          <w:sz w:val="24"/>
          <w:szCs w:val="24"/>
        </w:rPr>
        <w:t>g</w:t>
      </w:r>
      <w:r w:rsidRPr="00E621CE">
        <w:rPr>
          <w:rFonts w:ascii="Arial" w:hAnsi="Arial" w:cs="Arial"/>
          <w:sz w:val="24"/>
          <w:szCs w:val="24"/>
        </w:rPr>
        <w:t xml:space="preserve">raphic </w:t>
      </w:r>
      <w:r w:rsidR="00F04130" w:rsidRPr="00E621CE">
        <w:rPr>
          <w:rFonts w:ascii="Arial" w:hAnsi="Arial" w:cs="Arial"/>
          <w:sz w:val="24"/>
          <w:szCs w:val="24"/>
        </w:rPr>
        <w:t>d</w:t>
      </w:r>
      <w:r w:rsidRPr="00E621CE">
        <w:rPr>
          <w:rFonts w:ascii="Arial" w:hAnsi="Arial" w:cs="Arial"/>
          <w:sz w:val="24"/>
          <w:szCs w:val="24"/>
        </w:rPr>
        <w:t xml:space="preserve">esign program, Bridget </w:t>
      </w:r>
      <w:r w:rsidR="00AC4D92" w:rsidRPr="00E621CE">
        <w:rPr>
          <w:rFonts w:ascii="Arial" w:hAnsi="Arial" w:cs="Arial"/>
          <w:sz w:val="24"/>
          <w:szCs w:val="24"/>
        </w:rPr>
        <w:t>works as a</w:t>
      </w:r>
      <w:r w:rsidRPr="00E621CE">
        <w:rPr>
          <w:rFonts w:ascii="Arial" w:hAnsi="Arial" w:cs="Arial"/>
          <w:sz w:val="24"/>
          <w:szCs w:val="24"/>
        </w:rPr>
        <w:t xml:space="preserve"> children’s book</w:t>
      </w:r>
      <w:r w:rsidR="00AC4D92" w:rsidRPr="00E621CE">
        <w:rPr>
          <w:rFonts w:ascii="Arial" w:hAnsi="Arial" w:cs="Arial"/>
          <w:sz w:val="24"/>
          <w:szCs w:val="24"/>
        </w:rPr>
        <w:t xml:space="preserve"> illustrator</w:t>
      </w:r>
      <w:r w:rsidRPr="00E621CE">
        <w:rPr>
          <w:rFonts w:ascii="Arial" w:hAnsi="Arial" w:cs="Arial"/>
          <w:sz w:val="24"/>
          <w:szCs w:val="24"/>
        </w:rPr>
        <w:t xml:space="preserve"> and </w:t>
      </w:r>
      <w:r w:rsidR="00337415" w:rsidRPr="00E621CE">
        <w:rPr>
          <w:rFonts w:ascii="Arial" w:hAnsi="Arial" w:cs="Arial"/>
          <w:sz w:val="24"/>
          <w:szCs w:val="24"/>
        </w:rPr>
        <w:t>creates graphics for companies</w:t>
      </w:r>
      <w:r w:rsidR="00A46241" w:rsidRPr="00E621CE">
        <w:rPr>
          <w:rFonts w:ascii="Arial" w:hAnsi="Arial" w:cs="Arial"/>
          <w:sz w:val="24"/>
          <w:szCs w:val="24"/>
        </w:rPr>
        <w:t>,</w:t>
      </w:r>
      <w:r w:rsidR="00337415" w:rsidRPr="00E621CE">
        <w:rPr>
          <w:rFonts w:ascii="Arial" w:hAnsi="Arial" w:cs="Arial"/>
          <w:sz w:val="24"/>
          <w:szCs w:val="24"/>
        </w:rPr>
        <w:t xml:space="preserve"> including</w:t>
      </w:r>
      <w:r w:rsidRPr="00E621CE">
        <w:rPr>
          <w:rFonts w:ascii="Arial" w:hAnsi="Arial" w:cs="Arial"/>
          <w:sz w:val="24"/>
          <w:szCs w:val="24"/>
        </w:rPr>
        <w:t xml:space="preserve"> Disney. Bridget’s debut picture book</w:t>
      </w:r>
      <w:r w:rsidR="0048609C" w:rsidRPr="00E621CE">
        <w:rPr>
          <w:rFonts w:ascii="Arial" w:hAnsi="Arial" w:cs="Arial"/>
          <w:sz w:val="24"/>
          <w:szCs w:val="24"/>
        </w:rPr>
        <w:t>,</w:t>
      </w:r>
      <w:r w:rsidRPr="00E621CE">
        <w:rPr>
          <w:rFonts w:ascii="Arial" w:hAnsi="Arial" w:cs="Arial"/>
          <w:sz w:val="24"/>
          <w:szCs w:val="24"/>
        </w:rPr>
        <w:t xml:space="preserve"> </w:t>
      </w:r>
      <w:hyperlink r:id="rId16" w:tooltip="This link will navigate to the artist Bridget George's debut picture book It's a Mitig!" w:history="1">
        <w:r w:rsidRPr="00E621CE">
          <w:rPr>
            <w:rStyle w:val="Hyperlink"/>
            <w:rFonts w:ascii="Arial" w:hAnsi="Arial" w:cs="Arial"/>
            <w:i/>
            <w:iCs/>
            <w:color w:val="auto"/>
            <w:sz w:val="24"/>
            <w:szCs w:val="24"/>
          </w:rPr>
          <w:t>It’s a Mitig!</w:t>
        </w:r>
      </w:hyperlink>
      <w:r w:rsidR="0048609C" w:rsidRPr="00E621CE">
        <w:rPr>
          <w:rFonts w:ascii="Arial" w:hAnsi="Arial" w:cs="Arial"/>
          <w:sz w:val="24"/>
          <w:szCs w:val="24"/>
        </w:rPr>
        <w:t>,</w:t>
      </w:r>
      <w:r w:rsidRPr="00E621CE">
        <w:rPr>
          <w:rFonts w:ascii="Arial" w:hAnsi="Arial" w:cs="Arial"/>
          <w:sz w:val="24"/>
          <w:szCs w:val="24"/>
        </w:rPr>
        <w:t xml:space="preserve"> </w:t>
      </w:r>
      <w:r w:rsidR="005119E0" w:rsidRPr="00E621CE">
        <w:rPr>
          <w:rFonts w:ascii="Arial" w:hAnsi="Arial" w:cs="Arial"/>
          <w:sz w:val="24"/>
          <w:szCs w:val="24"/>
        </w:rPr>
        <w:t>won</w:t>
      </w:r>
      <w:r w:rsidRPr="00E621CE">
        <w:rPr>
          <w:rFonts w:ascii="Arial" w:hAnsi="Arial" w:cs="Arial"/>
          <w:sz w:val="24"/>
          <w:szCs w:val="24"/>
        </w:rPr>
        <w:t xml:space="preserve"> the 2021</w:t>
      </w:r>
      <w:r w:rsidR="009C6691" w:rsidRPr="00E621CE">
        <w:rPr>
          <w:rFonts w:ascii="Arial" w:hAnsi="Arial" w:cs="Arial"/>
          <w:sz w:val="24"/>
          <w:szCs w:val="24"/>
        </w:rPr>
        <w:t>-</w:t>
      </w:r>
      <w:r w:rsidRPr="00E621CE">
        <w:rPr>
          <w:rFonts w:ascii="Arial" w:hAnsi="Arial" w:cs="Arial"/>
          <w:sz w:val="24"/>
          <w:szCs w:val="24"/>
        </w:rPr>
        <w:t>22 Periodical Marketers of Canada’s Indigenous Literature Award</w:t>
      </w:r>
      <w:r w:rsidR="007E66F1" w:rsidRPr="00E621CE">
        <w:rPr>
          <w:rFonts w:ascii="Arial" w:hAnsi="Arial" w:cs="Arial"/>
          <w:sz w:val="24"/>
          <w:szCs w:val="24"/>
        </w:rPr>
        <w:t xml:space="preserve"> and was a TD </w:t>
      </w:r>
      <w:r w:rsidR="00633D87" w:rsidRPr="00E621CE">
        <w:rPr>
          <w:rFonts w:ascii="Arial" w:hAnsi="Arial" w:cs="Arial"/>
          <w:sz w:val="24"/>
          <w:szCs w:val="24"/>
        </w:rPr>
        <w:t>Summer Reading Club recommended read</w:t>
      </w:r>
      <w:r w:rsidRPr="00E621CE">
        <w:rPr>
          <w:rFonts w:ascii="Arial" w:hAnsi="Arial" w:cs="Arial"/>
          <w:sz w:val="24"/>
          <w:szCs w:val="24"/>
        </w:rPr>
        <w:t>.</w:t>
      </w:r>
    </w:p>
    <w:p w14:paraId="4EB76DBB" w14:textId="77777777" w:rsidR="00D6018C" w:rsidRDefault="00D6018C" w:rsidP="00AF0488">
      <w:pPr>
        <w:pStyle w:val="NoSpacing"/>
      </w:pPr>
    </w:p>
    <w:p w14:paraId="5355DF6E" w14:textId="4DBFB60A" w:rsidR="008E429F" w:rsidRPr="00D6018C" w:rsidRDefault="008E429F" w:rsidP="00AF0488">
      <w:pPr>
        <w:pStyle w:val="NoSpacing"/>
      </w:pPr>
      <w:r w:rsidRPr="00AF0488">
        <w:rPr>
          <w:rFonts w:ascii="Arial" w:hAnsi="Arial" w:cs="Arial"/>
          <w:sz w:val="24"/>
          <w:szCs w:val="24"/>
        </w:rPr>
        <w:t>ACTIVITIES</w:t>
      </w:r>
    </w:p>
    <w:p w14:paraId="01FD23AA" w14:textId="3D3F4AC9" w:rsidR="00F6062E" w:rsidRPr="00AF0488" w:rsidRDefault="00BD72EF" w:rsidP="00AF0488">
      <w:pPr>
        <w:pStyle w:val="NoSpacing"/>
        <w:rPr>
          <w:rFonts w:ascii="Arial" w:hAnsi="Arial" w:cs="Arial"/>
          <w:sz w:val="24"/>
          <w:szCs w:val="24"/>
        </w:rPr>
      </w:pPr>
      <w:bookmarkStart w:id="1" w:name="_f220u0ct037q" w:colFirst="0" w:colLast="0"/>
      <w:bookmarkEnd w:id="1"/>
      <w:r w:rsidRPr="00AF0488">
        <w:rPr>
          <w:rFonts w:ascii="Arial" w:hAnsi="Arial" w:cs="Arial"/>
          <w:sz w:val="24"/>
          <w:szCs w:val="24"/>
        </w:rPr>
        <w:t>Kindergarten</w:t>
      </w:r>
    </w:p>
    <w:p w14:paraId="462F8B16" w14:textId="77777777" w:rsidR="00BD72EF" w:rsidRPr="00AF0488" w:rsidRDefault="00BD72EF" w:rsidP="00AF0488">
      <w:pPr>
        <w:pStyle w:val="NoSpacing"/>
        <w:rPr>
          <w:rFonts w:ascii="Arial" w:eastAsia="Poppins" w:hAnsi="Arial" w:cs="Arial"/>
          <w:sz w:val="24"/>
          <w:szCs w:val="24"/>
        </w:rPr>
      </w:pPr>
      <w:bookmarkStart w:id="2" w:name="_29rysii762p" w:colFirst="0" w:colLast="0"/>
      <w:bookmarkEnd w:id="2"/>
    </w:p>
    <w:p w14:paraId="5899AEEA" w14:textId="13D75048" w:rsidR="00BD7733" w:rsidRPr="00AF0488" w:rsidRDefault="002A7578" w:rsidP="00AF0488">
      <w:pPr>
        <w:pStyle w:val="NoSpacing"/>
        <w:rPr>
          <w:rFonts w:ascii="Arial" w:eastAsia="Poppins" w:hAnsi="Arial" w:cs="Arial"/>
          <w:sz w:val="24"/>
          <w:szCs w:val="24"/>
        </w:rPr>
      </w:pPr>
      <w:r w:rsidRPr="00AF0488">
        <w:rPr>
          <w:rFonts w:ascii="Arial" w:eastAsia="Poppins" w:hAnsi="Arial" w:cs="Arial"/>
          <w:sz w:val="24"/>
          <w:szCs w:val="24"/>
        </w:rPr>
        <w:t>Suggested approaches for classroom activities and discussion:</w:t>
      </w:r>
    </w:p>
    <w:p w14:paraId="6188D684" w14:textId="77777777" w:rsidR="008957E7" w:rsidRPr="00AF0488" w:rsidRDefault="008957E7" w:rsidP="00AF0488">
      <w:pPr>
        <w:pStyle w:val="NoSpacing"/>
        <w:rPr>
          <w:rFonts w:ascii="Arial" w:eastAsia="Poppins" w:hAnsi="Arial" w:cs="Arial"/>
          <w:sz w:val="24"/>
          <w:szCs w:val="24"/>
        </w:rPr>
      </w:pPr>
    </w:p>
    <w:p w14:paraId="2E4080C7" w14:textId="1CA615F8" w:rsidR="0080692E" w:rsidRPr="00AF0488" w:rsidRDefault="00077A9C" w:rsidP="005A4430">
      <w:pPr>
        <w:pStyle w:val="NoSpacing"/>
        <w:numPr>
          <w:ilvl w:val="0"/>
          <w:numId w:val="21"/>
        </w:numPr>
        <w:rPr>
          <w:rFonts w:ascii="Arial" w:hAnsi="Arial" w:cs="Arial"/>
          <w:sz w:val="24"/>
          <w:szCs w:val="24"/>
        </w:rPr>
      </w:pPr>
      <w:r w:rsidRPr="00AF0488">
        <w:rPr>
          <w:rFonts w:ascii="Arial" w:hAnsi="Arial" w:cs="Arial"/>
          <w:sz w:val="24"/>
          <w:szCs w:val="24"/>
        </w:rPr>
        <w:t>Traditions</w:t>
      </w:r>
      <w:r w:rsidR="00970002" w:rsidRPr="00AF0488">
        <w:rPr>
          <w:rFonts w:ascii="Arial" w:hAnsi="Arial" w:cs="Arial"/>
          <w:sz w:val="24"/>
          <w:szCs w:val="24"/>
        </w:rPr>
        <w:t xml:space="preserve"> and </w:t>
      </w:r>
      <w:r w:rsidR="00D9376F" w:rsidRPr="00AF0488">
        <w:rPr>
          <w:rFonts w:ascii="Arial" w:hAnsi="Arial" w:cs="Arial"/>
          <w:sz w:val="24"/>
          <w:szCs w:val="24"/>
        </w:rPr>
        <w:t>Joy</w:t>
      </w:r>
    </w:p>
    <w:p w14:paraId="2958759B" w14:textId="77777777" w:rsidR="00634BB7" w:rsidRPr="00AF0488" w:rsidRDefault="00BA32FA" w:rsidP="00AF0488">
      <w:pPr>
        <w:pStyle w:val="NoSpacing"/>
        <w:rPr>
          <w:rFonts w:ascii="Arial" w:hAnsi="Arial" w:cs="Arial"/>
          <w:sz w:val="24"/>
          <w:szCs w:val="24"/>
        </w:rPr>
      </w:pPr>
      <w:r w:rsidRPr="00AF0488">
        <w:rPr>
          <w:rFonts w:ascii="Arial" w:hAnsi="Arial" w:cs="Arial"/>
          <w:sz w:val="24"/>
          <w:szCs w:val="24"/>
        </w:rPr>
        <w:t xml:space="preserve">Read </w:t>
      </w:r>
      <w:r w:rsidR="0080692E" w:rsidRPr="00AF0488">
        <w:rPr>
          <w:rFonts w:ascii="Arial" w:hAnsi="Arial" w:cs="Arial"/>
          <w:sz w:val="24"/>
          <w:szCs w:val="24"/>
        </w:rPr>
        <w:t>aloud</w:t>
      </w:r>
      <w:r w:rsidRPr="00AF0488">
        <w:rPr>
          <w:rFonts w:ascii="Arial" w:hAnsi="Arial" w:cs="Arial"/>
          <w:sz w:val="24"/>
          <w:szCs w:val="24"/>
        </w:rPr>
        <w:t xml:space="preserve"> </w:t>
      </w:r>
      <w:r w:rsidR="001B3C4E" w:rsidRPr="00AF0488">
        <w:rPr>
          <w:rFonts w:ascii="Arial" w:hAnsi="Arial" w:cs="Arial"/>
          <w:i/>
          <w:iCs/>
          <w:sz w:val="24"/>
          <w:szCs w:val="24"/>
        </w:rPr>
        <w:t>My Heart Fills with Happiness</w:t>
      </w:r>
      <w:r w:rsidR="001B3C4E" w:rsidRPr="00AF0488">
        <w:rPr>
          <w:rFonts w:ascii="Arial" w:hAnsi="Arial" w:cs="Arial"/>
          <w:sz w:val="24"/>
          <w:szCs w:val="24"/>
        </w:rPr>
        <w:t xml:space="preserve"> by Monique Gr</w:t>
      </w:r>
      <w:r w:rsidR="0071615D" w:rsidRPr="00AF0488">
        <w:rPr>
          <w:rFonts w:ascii="Arial" w:hAnsi="Arial" w:cs="Arial"/>
          <w:sz w:val="24"/>
          <w:szCs w:val="24"/>
        </w:rPr>
        <w:t>a</w:t>
      </w:r>
      <w:r w:rsidR="001B3C4E" w:rsidRPr="00AF0488">
        <w:rPr>
          <w:rFonts w:ascii="Arial" w:hAnsi="Arial" w:cs="Arial"/>
          <w:sz w:val="24"/>
          <w:szCs w:val="24"/>
        </w:rPr>
        <w:t>y Smith</w:t>
      </w:r>
      <w:r w:rsidRPr="00AF0488">
        <w:rPr>
          <w:rFonts w:ascii="Arial" w:hAnsi="Arial" w:cs="Arial"/>
          <w:sz w:val="24"/>
          <w:szCs w:val="24"/>
        </w:rPr>
        <w:t>.</w:t>
      </w:r>
      <w:r w:rsidR="0071615D" w:rsidRPr="00AF0488">
        <w:rPr>
          <w:rFonts w:ascii="Arial" w:hAnsi="Arial" w:cs="Arial"/>
          <w:sz w:val="24"/>
          <w:szCs w:val="24"/>
        </w:rPr>
        <w:t xml:space="preserve"> </w:t>
      </w:r>
      <w:r w:rsidR="00B13582" w:rsidRPr="00AF0488">
        <w:rPr>
          <w:rFonts w:ascii="Arial" w:hAnsi="Arial" w:cs="Arial"/>
          <w:sz w:val="24"/>
          <w:szCs w:val="24"/>
        </w:rPr>
        <w:t>Th</w:t>
      </w:r>
      <w:r w:rsidR="00C5680B" w:rsidRPr="00AF0488">
        <w:rPr>
          <w:rFonts w:ascii="Arial" w:hAnsi="Arial" w:cs="Arial"/>
          <w:sz w:val="24"/>
          <w:szCs w:val="24"/>
        </w:rPr>
        <w:t>is</w:t>
      </w:r>
      <w:r w:rsidR="00B13582" w:rsidRPr="00AF0488">
        <w:rPr>
          <w:rFonts w:ascii="Arial" w:hAnsi="Arial" w:cs="Arial"/>
          <w:sz w:val="24"/>
          <w:szCs w:val="24"/>
        </w:rPr>
        <w:t xml:space="preserve"> </w:t>
      </w:r>
      <w:r w:rsidR="005C5857" w:rsidRPr="00AF0488">
        <w:rPr>
          <w:rFonts w:ascii="Arial" w:hAnsi="Arial" w:cs="Arial"/>
          <w:sz w:val="24"/>
          <w:szCs w:val="24"/>
        </w:rPr>
        <w:t>book encourages readers to reflect on what brings them happiness, such as spending time with special people in their lives.</w:t>
      </w:r>
      <w:r w:rsidR="0071615D" w:rsidRPr="00AF0488">
        <w:rPr>
          <w:rFonts w:ascii="Arial" w:hAnsi="Arial" w:cs="Arial"/>
          <w:sz w:val="24"/>
          <w:szCs w:val="24"/>
        </w:rPr>
        <w:t xml:space="preserve"> </w:t>
      </w:r>
    </w:p>
    <w:p w14:paraId="619EA89D" w14:textId="77777777" w:rsidR="00634BB7" w:rsidRPr="00AF0488" w:rsidRDefault="00634BB7" w:rsidP="00AF0488">
      <w:pPr>
        <w:pStyle w:val="NoSpacing"/>
        <w:rPr>
          <w:rFonts w:ascii="Arial" w:hAnsi="Arial" w:cs="Arial"/>
          <w:sz w:val="24"/>
          <w:szCs w:val="24"/>
        </w:rPr>
      </w:pPr>
    </w:p>
    <w:p w14:paraId="05240A92" w14:textId="6239CD72" w:rsidR="00BD72EF" w:rsidRPr="00AF0488" w:rsidRDefault="0071615D" w:rsidP="00AF0488">
      <w:pPr>
        <w:pStyle w:val="NoSpacing"/>
        <w:rPr>
          <w:rFonts w:ascii="Arial" w:hAnsi="Arial" w:cs="Arial"/>
          <w:sz w:val="24"/>
          <w:szCs w:val="24"/>
        </w:rPr>
      </w:pPr>
      <w:r w:rsidRPr="00AF0488">
        <w:rPr>
          <w:rFonts w:ascii="Arial" w:hAnsi="Arial" w:cs="Arial"/>
          <w:sz w:val="24"/>
          <w:szCs w:val="24"/>
        </w:rPr>
        <w:t xml:space="preserve">Although the story doesn’t touch on the residential school system, it can be used as a starting point for a discussion on connections to personal Interests and family or community traditions, </w:t>
      </w:r>
      <w:r w:rsidR="00864E9F" w:rsidRPr="00AF0488">
        <w:rPr>
          <w:rFonts w:ascii="Arial" w:hAnsi="Arial" w:cs="Arial"/>
          <w:sz w:val="24"/>
          <w:szCs w:val="24"/>
        </w:rPr>
        <w:t>or</w:t>
      </w:r>
      <w:r w:rsidRPr="00AF0488">
        <w:rPr>
          <w:rFonts w:ascii="Arial" w:hAnsi="Arial" w:cs="Arial"/>
          <w:sz w:val="24"/>
          <w:szCs w:val="24"/>
        </w:rPr>
        <w:t xml:space="preserve"> in other classroom activities to highlight what may have been lost because of the system.</w:t>
      </w:r>
    </w:p>
    <w:p w14:paraId="26EC9458" w14:textId="77777777" w:rsidR="00BD72EF" w:rsidRPr="00AF0488" w:rsidRDefault="00BD72EF" w:rsidP="00AF0488">
      <w:pPr>
        <w:pStyle w:val="NoSpacing"/>
        <w:rPr>
          <w:rFonts w:ascii="Arial" w:hAnsi="Arial" w:cs="Arial"/>
          <w:sz w:val="24"/>
          <w:szCs w:val="24"/>
        </w:rPr>
      </w:pPr>
    </w:p>
    <w:p w14:paraId="2932BFD5" w14:textId="440A8915" w:rsidR="00820E27" w:rsidRPr="00AF0488" w:rsidRDefault="00FC2F4F" w:rsidP="00AF0488">
      <w:pPr>
        <w:pStyle w:val="NoSpacing"/>
        <w:rPr>
          <w:rFonts w:ascii="Arial" w:eastAsia="Poppins" w:hAnsi="Arial" w:cs="Arial"/>
          <w:sz w:val="24"/>
          <w:szCs w:val="24"/>
        </w:rPr>
      </w:pPr>
      <w:r w:rsidRPr="00AF0488">
        <w:rPr>
          <w:rFonts w:ascii="Arial" w:eastAsia="Poppins" w:hAnsi="Arial" w:cs="Arial"/>
          <w:sz w:val="24"/>
          <w:szCs w:val="24"/>
        </w:rPr>
        <w:t xml:space="preserve">Sample </w:t>
      </w:r>
      <w:r w:rsidR="008957E7" w:rsidRPr="00AF0488">
        <w:rPr>
          <w:rFonts w:ascii="Arial" w:eastAsia="Poppins" w:hAnsi="Arial" w:cs="Arial"/>
          <w:sz w:val="24"/>
          <w:szCs w:val="24"/>
        </w:rPr>
        <w:t>p</w:t>
      </w:r>
      <w:r w:rsidRPr="00AF0488">
        <w:rPr>
          <w:rFonts w:ascii="Arial" w:eastAsia="Poppins" w:hAnsi="Arial" w:cs="Arial"/>
          <w:sz w:val="24"/>
          <w:szCs w:val="24"/>
        </w:rPr>
        <w:t xml:space="preserve">rompt </w:t>
      </w:r>
      <w:r w:rsidR="008957E7" w:rsidRPr="00AF0488">
        <w:rPr>
          <w:rFonts w:ascii="Arial" w:eastAsia="Poppins" w:hAnsi="Arial" w:cs="Arial"/>
          <w:sz w:val="24"/>
          <w:szCs w:val="24"/>
        </w:rPr>
        <w:t>q</w:t>
      </w:r>
      <w:r w:rsidRPr="00AF0488">
        <w:rPr>
          <w:rFonts w:ascii="Arial" w:eastAsia="Poppins" w:hAnsi="Arial" w:cs="Arial"/>
          <w:sz w:val="24"/>
          <w:szCs w:val="24"/>
        </w:rPr>
        <w:t>uestions</w:t>
      </w:r>
    </w:p>
    <w:p w14:paraId="3C1D9879" w14:textId="7E41464C" w:rsidR="00820E27" w:rsidRPr="00AF0488" w:rsidRDefault="00BA32FA" w:rsidP="005A4430">
      <w:pPr>
        <w:pStyle w:val="NoSpacing"/>
        <w:numPr>
          <w:ilvl w:val="0"/>
          <w:numId w:val="22"/>
        </w:numPr>
        <w:rPr>
          <w:rFonts w:ascii="Arial" w:hAnsi="Arial" w:cs="Arial"/>
          <w:sz w:val="24"/>
          <w:szCs w:val="24"/>
        </w:rPr>
      </w:pPr>
      <w:r w:rsidRPr="00AF0488">
        <w:rPr>
          <w:rFonts w:ascii="Arial" w:hAnsi="Arial" w:cs="Arial"/>
          <w:sz w:val="24"/>
          <w:szCs w:val="24"/>
        </w:rPr>
        <w:t>What special things are mentioned about the main character in the book?</w:t>
      </w:r>
    </w:p>
    <w:p w14:paraId="7F920751" w14:textId="77777777" w:rsidR="00BA32FA" w:rsidRPr="00AF0488" w:rsidRDefault="00BA32FA" w:rsidP="005A4430">
      <w:pPr>
        <w:pStyle w:val="NoSpacing"/>
        <w:numPr>
          <w:ilvl w:val="0"/>
          <w:numId w:val="22"/>
        </w:numPr>
        <w:rPr>
          <w:rFonts w:ascii="Arial" w:hAnsi="Arial" w:cs="Arial"/>
          <w:sz w:val="24"/>
          <w:szCs w:val="24"/>
        </w:rPr>
      </w:pPr>
      <w:r w:rsidRPr="00AF0488">
        <w:rPr>
          <w:rFonts w:ascii="Arial" w:hAnsi="Arial" w:cs="Arial"/>
          <w:sz w:val="24"/>
          <w:szCs w:val="24"/>
        </w:rPr>
        <w:t>What is special about you?</w:t>
      </w:r>
    </w:p>
    <w:p w14:paraId="202FA7F6" w14:textId="77777777" w:rsidR="00BA32FA" w:rsidRPr="00AF0488" w:rsidRDefault="00BA32FA" w:rsidP="005A4430">
      <w:pPr>
        <w:pStyle w:val="NoSpacing"/>
        <w:numPr>
          <w:ilvl w:val="0"/>
          <w:numId w:val="22"/>
        </w:numPr>
        <w:rPr>
          <w:rFonts w:ascii="Arial" w:hAnsi="Arial" w:cs="Arial"/>
          <w:sz w:val="24"/>
          <w:szCs w:val="24"/>
        </w:rPr>
      </w:pPr>
      <w:r w:rsidRPr="00AF0488">
        <w:rPr>
          <w:rFonts w:ascii="Arial" w:hAnsi="Arial" w:cs="Arial"/>
          <w:sz w:val="24"/>
          <w:szCs w:val="24"/>
        </w:rPr>
        <w:t>What are some things that the family celebrates in the book?</w:t>
      </w:r>
    </w:p>
    <w:p w14:paraId="186A7E41" w14:textId="6BB69356" w:rsidR="00077A9C" w:rsidRPr="00AF0488" w:rsidRDefault="00BA32FA" w:rsidP="005A4430">
      <w:pPr>
        <w:pStyle w:val="NoSpacing"/>
        <w:numPr>
          <w:ilvl w:val="0"/>
          <w:numId w:val="22"/>
        </w:numPr>
        <w:rPr>
          <w:rFonts w:ascii="Arial" w:hAnsi="Arial" w:cs="Arial"/>
          <w:sz w:val="24"/>
          <w:szCs w:val="24"/>
        </w:rPr>
      </w:pPr>
      <w:r w:rsidRPr="00AF0488">
        <w:rPr>
          <w:rFonts w:ascii="Arial" w:hAnsi="Arial" w:cs="Arial"/>
          <w:sz w:val="24"/>
          <w:szCs w:val="24"/>
        </w:rPr>
        <w:t>What are some of your family’s</w:t>
      </w:r>
      <w:r w:rsidR="002D14B6" w:rsidRPr="00AF0488">
        <w:rPr>
          <w:rFonts w:ascii="Arial" w:hAnsi="Arial" w:cs="Arial"/>
          <w:sz w:val="24"/>
          <w:szCs w:val="24"/>
        </w:rPr>
        <w:t xml:space="preserve"> or community's</w:t>
      </w:r>
      <w:r w:rsidRPr="00AF0488">
        <w:rPr>
          <w:rFonts w:ascii="Arial" w:hAnsi="Arial" w:cs="Arial"/>
          <w:sz w:val="24"/>
          <w:szCs w:val="24"/>
        </w:rPr>
        <w:t xml:space="preserve"> favourite activities or traditions?</w:t>
      </w:r>
    </w:p>
    <w:p w14:paraId="0A409957" w14:textId="6AA413B2" w:rsidR="00BD7733" w:rsidRPr="00AF0488" w:rsidRDefault="005B7167" w:rsidP="00AF0488">
      <w:pPr>
        <w:pStyle w:val="NoSpacing"/>
        <w:rPr>
          <w:rFonts w:ascii="Arial" w:hAnsi="Arial" w:cs="Arial"/>
          <w:sz w:val="24"/>
          <w:szCs w:val="24"/>
        </w:rPr>
      </w:pPr>
      <w:r w:rsidRPr="00AF0488">
        <w:rPr>
          <w:rFonts w:ascii="Arial" w:hAnsi="Arial" w:cs="Arial"/>
          <w:sz w:val="24"/>
          <w:szCs w:val="24"/>
        </w:rPr>
        <w:t>Provide learners with a choice of blank paper or leaf outlines to cut out and have them draw an activity or tradition from their own family or community. The leaves can be attached to a large</w:t>
      </w:r>
      <w:r w:rsidR="00C06573" w:rsidRPr="00AF0488">
        <w:rPr>
          <w:rFonts w:ascii="Arial" w:hAnsi="Arial" w:cs="Arial"/>
          <w:sz w:val="24"/>
          <w:szCs w:val="24"/>
        </w:rPr>
        <w:t xml:space="preserve"> outline</w:t>
      </w:r>
      <w:r w:rsidRPr="00AF0488">
        <w:rPr>
          <w:rFonts w:ascii="Arial" w:hAnsi="Arial" w:cs="Arial"/>
          <w:sz w:val="24"/>
          <w:szCs w:val="24"/>
        </w:rPr>
        <w:t xml:space="preserve"> of a tree</w:t>
      </w:r>
      <w:r w:rsidR="00C06573" w:rsidRPr="00AF0488">
        <w:rPr>
          <w:rFonts w:ascii="Arial" w:hAnsi="Arial" w:cs="Arial"/>
          <w:sz w:val="24"/>
          <w:szCs w:val="24"/>
        </w:rPr>
        <w:t xml:space="preserve"> hung on the wall</w:t>
      </w:r>
      <w:r w:rsidRPr="00AF0488">
        <w:rPr>
          <w:rFonts w:ascii="Arial" w:hAnsi="Arial" w:cs="Arial"/>
          <w:sz w:val="24"/>
          <w:szCs w:val="24"/>
        </w:rPr>
        <w:t xml:space="preserve"> that represents each of the student's lived experiences. </w:t>
      </w:r>
      <w:r w:rsidR="002D14B6" w:rsidRPr="00AF0488">
        <w:rPr>
          <w:rFonts w:ascii="Arial" w:hAnsi="Arial" w:cs="Arial"/>
          <w:sz w:val="24"/>
          <w:szCs w:val="24"/>
        </w:rPr>
        <w:t xml:space="preserve">Learners can </w:t>
      </w:r>
      <w:r w:rsidR="006D38A3" w:rsidRPr="00AF0488">
        <w:rPr>
          <w:rFonts w:ascii="Arial" w:hAnsi="Arial" w:cs="Arial"/>
          <w:sz w:val="24"/>
          <w:szCs w:val="24"/>
        </w:rPr>
        <w:t xml:space="preserve">share </w:t>
      </w:r>
      <w:r w:rsidR="006D38A3" w:rsidRPr="00AF0488">
        <w:rPr>
          <w:rFonts w:ascii="Arial" w:hAnsi="Arial" w:cs="Arial"/>
          <w:sz w:val="24"/>
          <w:szCs w:val="24"/>
        </w:rPr>
        <w:lastRenderedPageBreak/>
        <w:t>their activity or tradition with the class</w:t>
      </w:r>
      <w:r w:rsidR="007E2915" w:rsidRPr="00AF0488">
        <w:rPr>
          <w:rFonts w:ascii="Arial" w:hAnsi="Arial" w:cs="Arial"/>
          <w:sz w:val="24"/>
          <w:szCs w:val="24"/>
        </w:rPr>
        <w:t xml:space="preserve"> </w:t>
      </w:r>
      <w:r w:rsidR="0080692E" w:rsidRPr="00AF0488">
        <w:rPr>
          <w:rFonts w:ascii="Arial" w:hAnsi="Arial" w:cs="Arial"/>
          <w:sz w:val="24"/>
          <w:szCs w:val="24"/>
        </w:rPr>
        <w:t>to</w:t>
      </w:r>
      <w:r w:rsidR="007E2915" w:rsidRPr="00AF0488">
        <w:rPr>
          <w:rFonts w:ascii="Arial" w:hAnsi="Arial" w:cs="Arial"/>
          <w:sz w:val="24"/>
          <w:szCs w:val="24"/>
        </w:rPr>
        <w:t xml:space="preserve"> get to know each other</w:t>
      </w:r>
      <w:r w:rsidR="00C06573" w:rsidRPr="00AF0488">
        <w:rPr>
          <w:rFonts w:ascii="Arial" w:hAnsi="Arial" w:cs="Arial"/>
          <w:sz w:val="24"/>
          <w:szCs w:val="24"/>
        </w:rPr>
        <w:t xml:space="preserve"> and support building</w:t>
      </w:r>
      <w:r w:rsidR="00D9376F" w:rsidRPr="00AF0488">
        <w:rPr>
          <w:rFonts w:ascii="Arial" w:hAnsi="Arial" w:cs="Arial"/>
          <w:sz w:val="24"/>
          <w:szCs w:val="24"/>
        </w:rPr>
        <w:t xml:space="preserve"> community within the classroom</w:t>
      </w:r>
      <w:r w:rsidR="00C06573" w:rsidRPr="00AF0488">
        <w:rPr>
          <w:rFonts w:ascii="Arial" w:hAnsi="Arial" w:cs="Arial"/>
          <w:sz w:val="24"/>
          <w:szCs w:val="24"/>
        </w:rPr>
        <w:t>.</w:t>
      </w:r>
    </w:p>
    <w:p w14:paraId="2BBCEEF0" w14:textId="77777777" w:rsidR="00BD7733" w:rsidRPr="00AF0488" w:rsidRDefault="00BD7733" w:rsidP="00AF0488">
      <w:pPr>
        <w:pStyle w:val="NoSpacing"/>
        <w:rPr>
          <w:rFonts w:ascii="Arial" w:hAnsi="Arial" w:cs="Arial"/>
          <w:sz w:val="24"/>
          <w:szCs w:val="24"/>
        </w:rPr>
      </w:pPr>
    </w:p>
    <w:p w14:paraId="3B0DACEB" w14:textId="4959D0C0" w:rsidR="003D3F66" w:rsidRPr="00AF0488" w:rsidRDefault="003D3F66" w:rsidP="005A4430">
      <w:pPr>
        <w:pStyle w:val="NoSpacing"/>
        <w:numPr>
          <w:ilvl w:val="0"/>
          <w:numId w:val="21"/>
        </w:numPr>
        <w:rPr>
          <w:rFonts w:ascii="Arial" w:hAnsi="Arial" w:cs="Arial"/>
          <w:sz w:val="24"/>
          <w:szCs w:val="24"/>
        </w:rPr>
      </w:pPr>
      <w:r w:rsidRPr="00AF0488">
        <w:rPr>
          <w:rFonts w:ascii="Arial" w:hAnsi="Arial" w:cs="Arial"/>
          <w:sz w:val="24"/>
          <w:szCs w:val="24"/>
        </w:rPr>
        <w:t>Spotlight on Indigenous Culture – Vocabulary and Terminology</w:t>
      </w:r>
    </w:p>
    <w:p w14:paraId="16AF9382" w14:textId="0AE6E8B6" w:rsidR="003D3F66" w:rsidRPr="00AF0488" w:rsidRDefault="003D3F66" w:rsidP="00AF0488">
      <w:pPr>
        <w:pStyle w:val="NoSpacing"/>
        <w:rPr>
          <w:rFonts w:ascii="Arial" w:eastAsia="Poppins" w:hAnsi="Arial" w:cs="Arial"/>
          <w:sz w:val="24"/>
          <w:szCs w:val="24"/>
        </w:rPr>
      </w:pPr>
      <w:r w:rsidRPr="00AF0488">
        <w:rPr>
          <w:rFonts w:ascii="Arial" w:eastAsia="Poppins" w:hAnsi="Arial" w:cs="Arial"/>
          <w:sz w:val="24"/>
          <w:szCs w:val="24"/>
        </w:rPr>
        <w:t xml:space="preserve">Show the video </w:t>
      </w:r>
      <w:hyperlink r:id="rId17" w:tooltip="This link will navigate to the video The World Indigeous Explained from CBC Kids News webpage" w:history="1">
        <w:r w:rsidRPr="00AF0488">
          <w:rPr>
            <w:rStyle w:val="Hyperlink"/>
            <w:rFonts w:ascii="Arial" w:eastAsia="Poppins" w:hAnsi="Arial" w:cs="Arial"/>
            <w:i/>
            <w:iCs/>
            <w:color w:val="auto"/>
            <w:sz w:val="24"/>
            <w:szCs w:val="24"/>
          </w:rPr>
          <w:t>The Word Indigenous – Explained</w:t>
        </w:r>
      </w:hyperlink>
      <w:r w:rsidRPr="00AF0488">
        <w:rPr>
          <w:rFonts w:ascii="Arial" w:eastAsia="Poppins" w:hAnsi="Arial" w:cs="Arial"/>
          <w:sz w:val="24"/>
          <w:szCs w:val="24"/>
        </w:rPr>
        <w:t xml:space="preserve"> </w:t>
      </w:r>
      <w:r w:rsidR="00214105" w:rsidRPr="00AF0488">
        <w:rPr>
          <w:rFonts w:ascii="Arial" w:eastAsia="Poppins" w:hAnsi="Arial" w:cs="Arial"/>
          <w:sz w:val="24"/>
          <w:szCs w:val="24"/>
        </w:rPr>
        <w:t>from</w:t>
      </w:r>
      <w:r w:rsidRPr="00AF0488">
        <w:rPr>
          <w:rFonts w:ascii="Arial" w:eastAsia="Poppins" w:hAnsi="Arial" w:cs="Arial"/>
          <w:sz w:val="24"/>
          <w:szCs w:val="24"/>
        </w:rPr>
        <w:t xml:space="preserve"> CBC Kids News to the class. </w:t>
      </w:r>
    </w:p>
    <w:p w14:paraId="68BA976C" w14:textId="77777777" w:rsidR="003D3F66" w:rsidRPr="00AF0488" w:rsidRDefault="003D3F66" w:rsidP="00AF0488">
      <w:pPr>
        <w:pStyle w:val="NoSpacing"/>
        <w:rPr>
          <w:rFonts w:ascii="Arial" w:eastAsia="Poppins" w:hAnsi="Arial" w:cs="Arial"/>
          <w:sz w:val="24"/>
          <w:szCs w:val="24"/>
        </w:rPr>
      </w:pPr>
    </w:p>
    <w:p w14:paraId="59500916" w14:textId="572A1500" w:rsidR="003D3F66" w:rsidRPr="00AF0488" w:rsidRDefault="00856461" w:rsidP="00AF0488">
      <w:pPr>
        <w:pStyle w:val="NoSpacing"/>
        <w:rPr>
          <w:rFonts w:ascii="Arial" w:eastAsia="Poppins" w:hAnsi="Arial" w:cs="Arial"/>
          <w:sz w:val="24"/>
          <w:szCs w:val="24"/>
        </w:rPr>
      </w:pPr>
      <w:r w:rsidRPr="00AF0488">
        <w:rPr>
          <w:rFonts w:ascii="Arial" w:eastAsia="Poppins" w:hAnsi="Arial" w:cs="Arial"/>
          <w:sz w:val="24"/>
          <w:szCs w:val="24"/>
        </w:rPr>
        <w:t xml:space="preserve">This activity can begin to guide young learners in understanding the uniqueness and complexities of Indigenous Peoples. </w:t>
      </w:r>
      <w:r w:rsidR="00596741" w:rsidRPr="00AF0488">
        <w:rPr>
          <w:rFonts w:ascii="Arial" w:eastAsia="Poppins" w:hAnsi="Arial" w:cs="Arial"/>
          <w:sz w:val="24"/>
          <w:szCs w:val="24"/>
        </w:rPr>
        <w:t>R</w:t>
      </w:r>
      <w:r w:rsidR="00FC042F" w:rsidRPr="00AF0488">
        <w:rPr>
          <w:rFonts w:ascii="Arial" w:eastAsia="Poppins" w:hAnsi="Arial" w:cs="Arial"/>
          <w:sz w:val="24"/>
          <w:szCs w:val="24"/>
        </w:rPr>
        <w:t xml:space="preserve">ecord </w:t>
      </w:r>
      <w:r w:rsidR="003D3F66" w:rsidRPr="00AF0488">
        <w:rPr>
          <w:rFonts w:ascii="Arial" w:eastAsia="Poppins" w:hAnsi="Arial" w:cs="Arial"/>
          <w:sz w:val="24"/>
          <w:szCs w:val="24"/>
        </w:rPr>
        <w:t xml:space="preserve">words identified in the video (e.g., Indigenous, First Nations, </w:t>
      </w:r>
      <w:r w:rsidR="003D3F66" w:rsidRPr="00AF0488">
        <w:rPr>
          <w:rFonts w:ascii="Arial" w:hAnsi="Arial" w:cs="Arial"/>
          <w:sz w:val="24"/>
          <w:szCs w:val="24"/>
          <w:shd w:val="clear" w:color="auto" w:fill="FFFFFF"/>
        </w:rPr>
        <w:t>Métis</w:t>
      </w:r>
      <w:r w:rsidR="003D3F66" w:rsidRPr="00AF0488">
        <w:rPr>
          <w:rFonts w:ascii="Arial" w:eastAsia="Poppins" w:hAnsi="Arial" w:cs="Arial"/>
          <w:sz w:val="24"/>
          <w:szCs w:val="24"/>
        </w:rPr>
        <w:t xml:space="preserve">, Inuit, </w:t>
      </w:r>
      <w:r w:rsidR="00373506" w:rsidRPr="00AF0488">
        <w:rPr>
          <w:rFonts w:ascii="Arial" w:eastAsia="Poppins" w:hAnsi="Arial" w:cs="Arial"/>
          <w:sz w:val="24"/>
          <w:szCs w:val="24"/>
        </w:rPr>
        <w:t>n</w:t>
      </w:r>
      <w:r w:rsidR="003D3F66" w:rsidRPr="00AF0488">
        <w:rPr>
          <w:rFonts w:ascii="Arial" w:eastAsia="Poppins" w:hAnsi="Arial" w:cs="Arial"/>
          <w:sz w:val="24"/>
          <w:szCs w:val="24"/>
        </w:rPr>
        <w:t xml:space="preserve">ation) </w:t>
      </w:r>
      <w:r w:rsidR="00FC042F" w:rsidRPr="00AF0488">
        <w:rPr>
          <w:rFonts w:ascii="Arial" w:eastAsia="Poppins" w:hAnsi="Arial" w:cs="Arial"/>
          <w:sz w:val="24"/>
          <w:szCs w:val="24"/>
        </w:rPr>
        <w:t>on a chart that</w:t>
      </w:r>
      <w:r w:rsidR="003D3F66" w:rsidRPr="00AF0488">
        <w:rPr>
          <w:rFonts w:ascii="Arial" w:eastAsia="Poppins" w:hAnsi="Arial" w:cs="Arial"/>
          <w:sz w:val="24"/>
          <w:szCs w:val="24"/>
        </w:rPr>
        <w:t xml:space="preserve"> learners can refer to throughout classroom activities</w:t>
      </w:r>
      <w:r w:rsidR="005354CA" w:rsidRPr="00AF0488">
        <w:rPr>
          <w:rFonts w:ascii="Arial" w:eastAsia="Poppins" w:hAnsi="Arial" w:cs="Arial"/>
          <w:sz w:val="24"/>
          <w:szCs w:val="24"/>
        </w:rPr>
        <w:t xml:space="preserve"> to help them</w:t>
      </w:r>
      <w:r w:rsidR="003D3F66" w:rsidRPr="00AF0488">
        <w:rPr>
          <w:rFonts w:ascii="Arial" w:eastAsia="Poppins" w:hAnsi="Arial" w:cs="Arial"/>
          <w:sz w:val="24"/>
          <w:szCs w:val="24"/>
        </w:rPr>
        <w:t xml:space="preserve"> </w:t>
      </w:r>
      <w:r w:rsidR="005354CA" w:rsidRPr="00AF0488">
        <w:rPr>
          <w:rFonts w:ascii="Arial" w:eastAsia="Poppins" w:hAnsi="Arial" w:cs="Arial"/>
          <w:sz w:val="24"/>
          <w:szCs w:val="24"/>
        </w:rPr>
        <w:t>recognize</w:t>
      </w:r>
      <w:r w:rsidR="003D3F66" w:rsidRPr="00AF0488">
        <w:rPr>
          <w:rFonts w:ascii="Arial" w:eastAsia="Poppins" w:hAnsi="Arial" w:cs="Arial"/>
          <w:sz w:val="24"/>
          <w:szCs w:val="24"/>
        </w:rPr>
        <w:t xml:space="preserve"> some of the identities of diverse Indigenous communities and </w:t>
      </w:r>
      <w:r w:rsidR="00373506" w:rsidRPr="00AF0488">
        <w:rPr>
          <w:rFonts w:ascii="Arial" w:eastAsia="Poppins" w:hAnsi="Arial" w:cs="Arial"/>
          <w:sz w:val="24"/>
          <w:szCs w:val="24"/>
        </w:rPr>
        <w:t>n</w:t>
      </w:r>
      <w:r w:rsidR="003D3F66" w:rsidRPr="00AF0488">
        <w:rPr>
          <w:rFonts w:ascii="Arial" w:eastAsia="Poppins" w:hAnsi="Arial" w:cs="Arial"/>
          <w:sz w:val="24"/>
          <w:szCs w:val="24"/>
        </w:rPr>
        <w:t xml:space="preserve">ations. </w:t>
      </w:r>
    </w:p>
    <w:p w14:paraId="6E797EAF" w14:textId="77777777" w:rsidR="003D3F66" w:rsidRPr="00AF0488" w:rsidRDefault="003D3F66" w:rsidP="00AF0488">
      <w:pPr>
        <w:pStyle w:val="NoSpacing"/>
        <w:rPr>
          <w:rFonts w:ascii="Arial" w:eastAsia="Poppins" w:hAnsi="Arial" w:cs="Arial"/>
          <w:sz w:val="24"/>
          <w:szCs w:val="24"/>
        </w:rPr>
      </w:pPr>
    </w:p>
    <w:p w14:paraId="45FDFCC8" w14:textId="4BFE604B" w:rsidR="003D3F66" w:rsidRPr="00AF0488" w:rsidRDefault="00885954" w:rsidP="00AF0488">
      <w:pPr>
        <w:pStyle w:val="NoSpacing"/>
        <w:rPr>
          <w:rFonts w:ascii="Arial" w:eastAsia="Poppins" w:hAnsi="Arial" w:cs="Arial"/>
          <w:sz w:val="24"/>
          <w:szCs w:val="24"/>
        </w:rPr>
      </w:pPr>
      <w:r w:rsidRPr="00AF0488">
        <w:rPr>
          <w:rFonts w:ascii="Arial" w:eastAsia="Poppins" w:hAnsi="Arial" w:cs="Arial"/>
          <w:sz w:val="24"/>
          <w:szCs w:val="24"/>
        </w:rPr>
        <w:t xml:space="preserve">First Nations, </w:t>
      </w:r>
      <w:r w:rsidRPr="00AF0488">
        <w:rPr>
          <w:rFonts w:ascii="Arial" w:hAnsi="Arial" w:cs="Arial"/>
          <w:sz w:val="24"/>
          <w:szCs w:val="24"/>
          <w:shd w:val="clear" w:color="auto" w:fill="FFFFFF"/>
        </w:rPr>
        <w:t>Métis</w:t>
      </w:r>
      <w:r w:rsidRPr="00AF0488">
        <w:rPr>
          <w:rFonts w:ascii="Arial" w:eastAsia="Poppins" w:hAnsi="Arial" w:cs="Arial"/>
          <w:sz w:val="24"/>
          <w:szCs w:val="24"/>
        </w:rPr>
        <w:t>, and Inuit Peoples are diverse in terms of their worldviews, languages, cultures, and expressions</w:t>
      </w:r>
      <w:r w:rsidR="002C00AF" w:rsidRPr="00AF0488">
        <w:rPr>
          <w:rFonts w:ascii="Arial" w:eastAsia="Poppins" w:hAnsi="Arial" w:cs="Arial"/>
          <w:sz w:val="24"/>
          <w:szCs w:val="24"/>
        </w:rPr>
        <w:t>; w</w:t>
      </w:r>
      <w:r w:rsidR="003D3F66" w:rsidRPr="00AF0488">
        <w:rPr>
          <w:rFonts w:ascii="Arial" w:eastAsia="Poppins" w:hAnsi="Arial" w:cs="Arial"/>
          <w:sz w:val="24"/>
          <w:szCs w:val="24"/>
        </w:rPr>
        <w:t xml:space="preserve">henever possible, try to not group </w:t>
      </w:r>
      <w:r w:rsidR="002C00AF" w:rsidRPr="00AF0488">
        <w:rPr>
          <w:rFonts w:ascii="Arial" w:eastAsia="Poppins" w:hAnsi="Arial" w:cs="Arial"/>
          <w:sz w:val="24"/>
          <w:szCs w:val="24"/>
        </w:rPr>
        <w:t>them</w:t>
      </w:r>
      <w:r w:rsidR="003D3F66" w:rsidRPr="00AF0488">
        <w:rPr>
          <w:rFonts w:ascii="Arial" w:eastAsia="Poppins" w:hAnsi="Arial" w:cs="Arial"/>
          <w:sz w:val="24"/>
          <w:szCs w:val="24"/>
        </w:rPr>
        <w:t xml:space="preserve"> together</w:t>
      </w:r>
      <w:r w:rsidR="000C45CC" w:rsidRPr="00AF0488">
        <w:rPr>
          <w:rFonts w:ascii="Arial" w:eastAsia="Poppins" w:hAnsi="Arial" w:cs="Arial"/>
          <w:sz w:val="24"/>
          <w:szCs w:val="24"/>
        </w:rPr>
        <w:t xml:space="preserve"> in one category</w:t>
      </w:r>
      <w:r w:rsidR="003D3F66" w:rsidRPr="00AF0488">
        <w:rPr>
          <w:rFonts w:ascii="Arial" w:eastAsia="Poppins" w:hAnsi="Arial" w:cs="Arial"/>
          <w:sz w:val="24"/>
          <w:szCs w:val="24"/>
        </w:rPr>
        <w:t xml:space="preserve">. </w:t>
      </w:r>
      <w:r w:rsidR="00687937" w:rsidRPr="00AF0488">
        <w:rPr>
          <w:rFonts w:ascii="Arial" w:eastAsia="Poppins" w:hAnsi="Arial" w:cs="Arial"/>
          <w:sz w:val="24"/>
          <w:szCs w:val="24"/>
        </w:rPr>
        <w:t>C</w:t>
      </w:r>
      <w:r w:rsidR="003D3F66" w:rsidRPr="00AF0488">
        <w:rPr>
          <w:rFonts w:ascii="Arial" w:eastAsia="Poppins" w:hAnsi="Arial" w:cs="Arial"/>
          <w:sz w:val="24"/>
          <w:szCs w:val="24"/>
        </w:rPr>
        <w:t xml:space="preserve">ontinue to use the words </w:t>
      </w:r>
      <w:r w:rsidR="00CC09E5" w:rsidRPr="00AF0488">
        <w:rPr>
          <w:rFonts w:ascii="Arial" w:eastAsia="Poppins" w:hAnsi="Arial" w:cs="Arial"/>
          <w:sz w:val="24"/>
          <w:szCs w:val="24"/>
        </w:rPr>
        <w:t>on the chart</w:t>
      </w:r>
      <w:r w:rsidR="003D3F66" w:rsidRPr="00AF0488">
        <w:rPr>
          <w:rFonts w:ascii="Arial" w:eastAsia="Poppins" w:hAnsi="Arial" w:cs="Arial"/>
          <w:sz w:val="24"/>
          <w:szCs w:val="24"/>
        </w:rPr>
        <w:t xml:space="preserve"> </w:t>
      </w:r>
      <w:r w:rsidR="00687937" w:rsidRPr="00AF0488">
        <w:rPr>
          <w:rFonts w:ascii="Arial" w:eastAsia="Poppins" w:hAnsi="Arial" w:cs="Arial"/>
          <w:sz w:val="24"/>
          <w:szCs w:val="24"/>
        </w:rPr>
        <w:t xml:space="preserve">during the school year </w:t>
      </w:r>
      <w:r w:rsidR="003D3F66" w:rsidRPr="00AF0488">
        <w:rPr>
          <w:rFonts w:ascii="Arial" w:eastAsia="Poppins" w:hAnsi="Arial" w:cs="Arial"/>
          <w:sz w:val="24"/>
          <w:szCs w:val="24"/>
        </w:rPr>
        <w:t xml:space="preserve">and identify ways to communicate </w:t>
      </w:r>
      <w:r w:rsidR="006D4A9E" w:rsidRPr="00AF0488">
        <w:rPr>
          <w:rFonts w:ascii="Arial" w:eastAsia="Poppins" w:hAnsi="Arial" w:cs="Arial"/>
          <w:sz w:val="24"/>
          <w:szCs w:val="24"/>
        </w:rPr>
        <w:t>that</w:t>
      </w:r>
      <w:r w:rsidR="003D3F66" w:rsidRPr="00AF0488">
        <w:rPr>
          <w:rFonts w:ascii="Arial" w:eastAsia="Poppins" w:hAnsi="Arial" w:cs="Arial"/>
          <w:sz w:val="24"/>
          <w:szCs w:val="24"/>
        </w:rPr>
        <w:t xml:space="preserve"> </w:t>
      </w:r>
      <w:r w:rsidR="006D4A9E" w:rsidRPr="00AF0488">
        <w:rPr>
          <w:rFonts w:ascii="Arial" w:eastAsia="Poppins" w:hAnsi="Arial" w:cs="Arial"/>
          <w:sz w:val="24"/>
          <w:szCs w:val="24"/>
        </w:rPr>
        <w:t>different</w:t>
      </w:r>
      <w:r w:rsidR="003D3F66" w:rsidRPr="00AF0488">
        <w:rPr>
          <w:rFonts w:ascii="Arial" w:eastAsia="Poppins" w:hAnsi="Arial" w:cs="Arial"/>
          <w:sz w:val="24"/>
          <w:szCs w:val="24"/>
        </w:rPr>
        <w:t xml:space="preserve"> communities have their own unique histories, cultures, traditions, and languages. </w:t>
      </w:r>
      <w:r w:rsidR="006D4A9E" w:rsidRPr="00AF0488">
        <w:rPr>
          <w:rFonts w:ascii="Arial" w:eastAsia="Poppins" w:hAnsi="Arial" w:cs="Arial"/>
          <w:sz w:val="24"/>
          <w:szCs w:val="24"/>
        </w:rPr>
        <w:t>S</w:t>
      </w:r>
      <w:r w:rsidR="003D3F66" w:rsidRPr="00AF0488">
        <w:rPr>
          <w:rFonts w:ascii="Arial" w:eastAsia="Poppins" w:hAnsi="Arial" w:cs="Arial"/>
          <w:sz w:val="24"/>
          <w:szCs w:val="24"/>
        </w:rPr>
        <w:t xml:space="preserve">ome of these differences may be the result of specific lived experiences and the ways </w:t>
      </w:r>
      <w:r w:rsidR="00687937" w:rsidRPr="00AF0488">
        <w:rPr>
          <w:rFonts w:ascii="Arial" w:eastAsia="Poppins" w:hAnsi="Arial" w:cs="Arial"/>
          <w:sz w:val="24"/>
          <w:szCs w:val="24"/>
        </w:rPr>
        <w:t>that</w:t>
      </w:r>
      <w:r w:rsidR="003D3F66" w:rsidRPr="00AF0488">
        <w:rPr>
          <w:rFonts w:ascii="Arial" w:eastAsia="Poppins" w:hAnsi="Arial" w:cs="Arial"/>
          <w:sz w:val="24"/>
          <w:szCs w:val="24"/>
        </w:rPr>
        <w:t xml:space="preserve"> colonization and government policies affected</w:t>
      </w:r>
      <w:r w:rsidR="007D526D" w:rsidRPr="00AF0488">
        <w:rPr>
          <w:rFonts w:ascii="Arial" w:eastAsia="Poppins" w:hAnsi="Arial" w:cs="Arial"/>
          <w:sz w:val="24"/>
          <w:szCs w:val="24"/>
        </w:rPr>
        <w:t xml:space="preserve"> the distinct communities</w:t>
      </w:r>
      <w:r w:rsidR="003D3F66" w:rsidRPr="00AF0488">
        <w:rPr>
          <w:rFonts w:ascii="Arial" w:eastAsia="Poppins" w:hAnsi="Arial" w:cs="Arial"/>
          <w:sz w:val="24"/>
          <w:szCs w:val="24"/>
        </w:rPr>
        <w:t xml:space="preserve">. </w:t>
      </w:r>
    </w:p>
    <w:p w14:paraId="600EE32B" w14:textId="77777777" w:rsidR="00E06F5E" w:rsidRPr="00AF0488" w:rsidRDefault="00E06F5E" w:rsidP="00AF0488">
      <w:pPr>
        <w:pStyle w:val="NoSpacing"/>
        <w:rPr>
          <w:rFonts w:ascii="Arial" w:eastAsia="Poppins" w:hAnsi="Arial" w:cs="Arial"/>
          <w:sz w:val="24"/>
          <w:szCs w:val="24"/>
        </w:rPr>
      </w:pPr>
    </w:p>
    <w:p w14:paraId="5FCAAD3A" w14:textId="750F3841" w:rsidR="00BD7733" w:rsidRPr="00AF0488" w:rsidRDefault="003D3F66" w:rsidP="00AF0488">
      <w:pPr>
        <w:pStyle w:val="NoSpacing"/>
        <w:rPr>
          <w:rFonts w:ascii="Arial" w:hAnsi="Arial" w:cs="Arial"/>
          <w:sz w:val="24"/>
          <w:szCs w:val="24"/>
        </w:rPr>
      </w:pPr>
      <w:r w:rsidRPr="00AF0488">
        <w:rPr>
          <w:rFonts w:ascii="Arial" w:eastAsia="Poppins" w:hAnsi="Arial" w:cs="Arial"/>
          <w:sz w:val="24"/>
          <w:szCs w:val="24"/>
        </w:rPr>
        <w:t>Additional words may be added to</w:t>
      </w:r>
      <w:r w:rsidR="007F25CF" w:rsidRPr="00AF0488">
        <w:rPr>
          <w:rFonts w:ascii="Arial" w:eastAsia="Poppins" w:hAnsi="Arial" w:cs="Arial"/>
          <w:sz w:val="24"/>
          <w:szCs w:val="24"/>
        </w:rPr>
        <w:t xml:space="preserve"> the chart to</w:t>
      </w:r>
      <w:r w:rsidRPr="00AF0488">
        <w:rPr>
          <w:rFonts w:ascii="Arial" w:eastAsia="Poppins" w:hAnsi="Arial" w:cs="Arial"/>
          <w:sz w:val="24"/>
          <w:szCs w:val="24"/>
        </w:rPr>
        <w:t xml:space="preserve"> include names Indigenous Peoples use from their languages to describe themselves and their communit</w:t>
      </w:r>
      <w:r w:rsidR="005125DE" w:rsidRPr="00AF0488">
        <w:rPr>
          <w:rFonts w:ascii="Arial" w:eastAsia="Poppins" w:hAnsi="Arial" w:cs="Arial"/>
          <w:sz w:val="24"/>
          <w:szCs w:val="24"/>
        </w:rPr>
        <w:t>ies</w:t>
      </w:r>
      <w:r w:rsidRPr="00AF0488">
        <w:rPr>
          <w:rFonts w:ascii="Arial" w:eastAsia="Poppins" w:hAnsi="Arial" w:cs="Arial"/>
          <w:sz w:val="24"/>
          <w:szCs w:val="24"/>
        </w:rPr>
        <w:t>.</w:t>
      </w:r>
      <w:r w:rsidRPr="00AF0488">
        <w:rPr>
          <w:rFonts w:ascii="Arial" w:hAnsi="Arial" w:cs="Arial"/>
          <w:sz w:val="24"/>
          <w:szCs w:val="24"/>
        </w:rPr>
        <w:t xml:space="preserve"> For example, </w:t>
      </w:r>
      <w:r w:rsidR="00492CFA" w:rsidRPr="00AF0488">
        <w:rPr>
          <w:rFonts w:ascii="Arial" w:hAnsi="Arial" w:cs="Arial"/>
          <w:sz w:val="24"/>
          <w:szCs w:val="24"/>
        </w:rPr>
        <w:t xml:space="preserve">the Ojibway use the name </w:t>
      </w:r>
      <w:r w:rsidRPr="00AF0488">
        <w:rPr>
          <w:rFonts w:ascii="Arial" w:hAnsi="Arial" w:cs="Arial"/>
          <w:sz w:val="24"/>
          <w:szCs w:val="24"/>
        </w:rPr>
        <w:t>Anishinaabe</w:t>
      </w:r>
      <w:r w:rsidR="006A3C31" w:rsidRPr="00AF0488">
        <w:rPr>
          <w:rFonts w:ascii="Arial" w:hAnsi="Arial" w:cs="Arial"/>
          <w:sz w:val="24"/>
          <w:szCs w:val="24"/>
        </w:rPr>
        <w:t>, which means “the original people.</w:t>
      </w:r>
      <w:r w:rsidR="00466D4B" w:rsidRPr="00AF0488">
        <w:rPr>
          <w:rFonts w:ascii="Arial" w:hAnsi="Arial" w:cs="Arial"/>
          <w:sz w:val="24"/>
          <w:szCs w:val="24"/>
        </w:rPr>
        <w:t>”</w:t>
      </w:r>
    </w:p>
    <w:p w14:paraId="10C9A2C4" w14:textId="77777777" w:rsidR="00BD7733" w:rsidRPr="00AF0488" w:rsidRDefault="00BD7733" w:rsidP="00AF0488">
      <w:pPr>
        <w:pStyle w:val="NoSpacing"/>
        <w:rPr>
          <w:rFonts w:ascii="Arial" w:hAnsi="Arial" w:cs="Arial"/>
          <w:sz w:val="24"/>
          <w:szCs w:val="24"/>
        </w:rPr>
      </w:pPr>
    </w:p>
    <w:p w14:paraId="5203169A" w14:textId="76E8BDCC" w:rsidR="004C6C55" w:rsidRPr="00AF0488" w:rsidRDefault="00BC0509" w:rsidP="005A4430">
      <w:pPr>
        <w:pStyle w:val="NoSpacing"/>
        <w:numPr>
          <w:ilvl w:val="0"/>
          <w:numId w:val="21"/>
        </w:numPr>
        <w:rPr>
          <w:rFonts w:ascii="Arial" w:hAnsi="Arial" w:cs="Arial"/>
          <w:sz w:val="24"/>
          <w:szCs w:val="24"/>
        </w:rPr>
      </w:pPr>
      <w:r w:rsidRPr="00AF0488">
        <w:rPr>
          <w:rFonts w:ascii="Arial" w:hAnsi="Arial" w:cs="Arial"/>
          <w:sz w:val="24"/>
          <w:szCs w:val="24"/>
        </w:rPr>
        <w:t>Retelling of the Story with Musical Instruments</w:t>
      </w:r>
    </w:p>
    <w:p w14:paraId="2D2D1D1F" w14:textId="46A8E5D4" w:rsidR="00945D9E" w:rsidRPr="00AF0488" w:rsidRDefault="00A76C72" w:rsidP="00AF0488">
      <w:pPr>
        <w:pStyle w:val="NoSpacing"/>
        <w:rPr>
          <w:rFonts w:ascii="Arial" w:eastAsia="Poppins" w:hAnsi="Arial" w:cs="Arial"/>
          <w:sz w:val="24"/>
          <w:szCs w:val="24"/>
        </w:rPr>
      </w:pPr>
      <w:r w:rsidRPr="00AF0488">
        <w:rPr>
          <w:rFonts w:ascii="Arial" w:eastAsia="Poppins" w:hAnsi="Arial" w:cs="Arial"/>
          <w:sz w:val="24"/>
          <w:szCs w:val="24"/>
        </w:rPr>
        <w:t xml:space="preserve">Have </w:t>
      </w:r>
      <w:r w:rsidR="004E3DA3" w:rsidRPr="00AF0488">
        <w:rPr>
          <w:rFonts w:ascii="Arial" w:eastAsia="Poppins" w:hAnsi="Arial" w:cs="Arial"/>
          <w:sz w:val="24"/>
          <w:szCs w:val="24"/>
        </w:rPr>
        <w:t>learners</w:t>
      </w:r>
      <w:r w:rsidRPr="00AF0488">
        <w:rPr>
          <w:rFonts w:ascii="Arial" w:eastAsia="Poppins" w:hAnsi="Arial" w:cs="Arial"/>
          <w:sz w:val="24"/>
          <w:szCs w:val="24"/>
        </w:rPr>
        <w:t xml:space="preserve"> use musical instruments to support the retelling of the </w:t>
      </w:r>
      <w:r w:rsidR="00292F02" w:rsidRPr="00AF0488">
        <w:rPr>
          <w:rFonts w:ascii="Arial" w:eastAsia="Poppins" w:hAnsi="Arial" w:cs="Arial"/>
          <w:sz w:val="24"/>
          <w:szCs w:val="24"/>
        </w:rPr>
        <w:t>book</w:t>
      </w:r>
      <w:r w:rsidR="00A56317" w:rsidRPr="00AF0488">
        <w:rPr>
          <w:rFonts w:ascii="Arial" w:eastAsia="Poppins" w:hAnsi="Arial" w:cs="Arial"/>
          <w:sz w:val="24"/>
          <w:szCs w:val="24"/>
        </w:rPr>
        <w:t xml:space="preserve"> </w:t>
      </w:r>
      <w:r w:rsidR="00A56317" w:rsidRPr="00AF0488">
        <w:rPr>
          <w:rFonts w:ascii="Arial" w:eastAsia="Poppins" w:hAnsi="Arial" w:cs="Arial"/>
          <w:i/>
          <w:iCs/>
          <w:sz w:val="24"/>
          <w:szCs w:val="24"/>
        </w:rPr>
        <w:t>I’m Finding My Talk</w:t>
      </w:r>
      <w:r w:rsidR="00A56317" w:rsidRPr="00AF0488">
        <w:rPr>
          <w:rFonts w:ascii="Arial" w:eastAsia="Poppins" w:hAnsi="Arial" w:cs="Arial"/>
          <w:sz w:val="24"/>
          <w:szCs w:val="24"/>
        </w:rPr>
        <w:t xml:space="preserve"> by Rebecca Thomas, which is a follow-up </w:t>
      </w:r>
      <w:r w:rsidR="005824E5" w:rsidRPr="00AF0488">
        <w:rPr>
          <w:rFonts w:ascii="Arial" w:eastAsia="Poppins" w:hAnsi="Arial" w:cs="Arial"/>
          <w:sz w:val="24"/>
          <w:szCs w:val="24"/>
        </w:rPr>
        <w:t>to the poem</w:t>
      </w:r>
      <w:r w:rsidR="00A56317" w:rsidRPr="00AF0488">
        <w:rPr>
          <w:rFonts w:ascii="Arial" w:eastAsia="Poppins" w:hAnsi="Arial" w:cs="Arial"/>
          <w:sz w:val="24"/>
          <w:szCs w:val="24"/>
        </w:rPr>
        <w:t xml:space="preserve"> </w:t>
      </w:r>
      <w:r w:rsidR="00A56317" w:rsidRPr="00AF0488">
        <w:rPr>
          <w:rFonts w:ascii="Arial" w:eastAsia="Poppins" w:hAnsi="Arial" w:cs="Arial"/>
          <w:i/>
          <w:iCs/>
          <w:sz w:val="24"/>
          <w:szCs w:val="24"/>
        </w:rPr>
        <w:t>I Lost My Talk</w:t>
      </w:r>
      <w:r w:rsidR="00A56317" w:rsidRPr="00AF0488">
        <w:rPr>
          <w:rFonts w:ascii="Arial" w:eastAsia="Poppins" w:hAnsi="Arial" w:cs="Arial"/>
          <w:sz w:val="24"/>
          <w:szCs w:val="24"/>
        </w:rPr>
        <w:t xml:space="preserve"> by Rita Joe. </w:t>
      </w:r>
      <w:r w:rsidR="00C5680B" w:rsidRPr="00AF0488">
        <w:rPr>
          <w:rFonts w:ascii="Arial" w:hAnsi="Arial" w:cs="Arial"/>
          <w:sz w:val="24"/>
          <w:szCs w:val="24"/>
        </w:rPr>
        <w:t>The story is about a young Indigenous girl rediscovering her community and finding her culture</w:t>
      </w:r>
      <w:r w:rsidR="00C5680B" w:rsidRPr="00AF0488">
        <w:rPr>
          <w:rFonts w:ascii="Arial" w:eastAsia="Poppins" w:hAnsi="Arial" w:cs="Arial"/>
          <w:sz w:val="24"/>
          <w:szCs w:val="24"/>
        </w:rPr>
        <w:t xml:space="preserve">. </w:t>
      </w:r>
      <w:r w:rsidR="00A56317" w:rsidRPr="00AF0488">
        <w:rPr>
          <w:rFonts w:ascii="Arial" w:eastAsia="Poppins" w:hAnsi="Arial" w:cs="Arial"/>
          <w:sz w:val="24"/>
          <w:szCs w:val="24"/>
        </w:rPr>
        <w:t xml:space="preserve">Share with </w:t>
      </w:r>
      <w:r w:rsidR="00EC515F" w:rsidRPr="00AF0488">
        <w:rPr>
          <w:rFonts w:ascii="Arial" w:eastAsia="Poppins" w:hAnsi="Arial" w:cs="Arial"/>
          <w:sz w:val="24"/>
          <w:szCs w:val="24"/>
        </w:rPr>
        <w:t>learners</w:t>
      </w:r>
      <w:r w:rsidR="00A56317" w:rsidRPr="00AF0488">
        <w:rPr>
          <w:rFonts w:ascii="Arial" w:eastAsia="Poppins" w:hAnsi="Arial" w:cs="Arial"/>
          <w:sz w:val="24"/>
          <w:szCs w:val="24"/>
        </w:rPr>
        <w:t xml:space="preserve"> that </w:t>
      </w:r>
      <w:r w:rsidR="00EC515F" w:rsidRPr="00AF0488">
        <w:rPr>
          <w:rFonts w:ascii="Arial" w:eastAsia="Poppins" w:hAnsi="Arial" w:cs="Arial"/>
          <w:sz w:val="24"/>
          <w:szCs w:val="24"/>
        </w:rPr>
        <w:t xml:space="preserve">adding </w:t>
      </w:r>
      <w:r w:rsidR="00A56317" w:rsidRPr="00AF0488">
        <w:rPr>
          <w:rFonts w:ascii="Arial" w:eastAsia="Poppins" w:hAnsi="Arial" w:cs="Arial"/>
          <w:sz w:val="24"/>
          <w:szCs w:val="24"/>
        </w:rPr>
        <w:t xml:space="preserve">elements of music can enhance how stories are </w:t>
      </w:r>
      <w:r w:rsidR="005824E5" w:rsidRPr="00AF0488">
        <w:rPr>
          <w:rFonts w:ascii="Arial" w:eastAsia="Poppins" w:hAnsi="Arial" w:cs="Arial"/>
          <w:sz w:val="24"/>
          <w:szCs w:val="24"/>
        </w:rPr>
        <w:t>told</w:t>
      </w:r>
      <w:r w:rsidR="00A56317" w:rsidRPr="00AF0488">
        <w:rPr>
          <w:rFonts w:ascii="Arial" w:eastAsia="Poppins" w:hAnsi="Arial" w:cs="Arial"/>
          <w:sz w:val="24"/>
          <w:szCs w:val="24"/>
        </w:rPr>
        <w:t xml:space="preserve"> and communicate emotions. </w:t>
      </w:r>
    </w:p>
    <w:p w14:paraId="1D72C172" w14:textId="77777777" w:rsidR="00945D9E" w:rsidRPr="00AF0488" w:rsidRDefault="00945D9E" w:rsidP="00AF0488">
      <w:pPr>
        <w:pStyle w:val="NoSpacing"/>
        <w:rPr>
          <w:rFonts w:ascii="Arial" w:eastAsia="Poppins" w:hAnsi="Arial" w:cs="Arial"/>
          <w:sz w:val="24"/>
          <w:szCs w:val="24"/>
        </w:rPr>
      </w:pPr>
    </w:p>
    <w:p w14:paraId="33998E18" w14:textId="371A5136" w:rsidR="005C0ED4" w:rsidRPr="00AF0488" w:rsidRDefault="000B3E7D" w:rsidP="00AF0488">
      <w:pPr>
        <w:pStyle w:val="NoSpacing"/>
        <w:rPr>
          <w:rFonts w:ascii="Arial" w:hAnsi="Arial" w:cs="Arial"/>
          <w:sz w:val="24"/>
          <w:szCs w:val="24"/>
        </w:rPr>
      </w:pPr>
      <w:r w:rsidRPr="00AF0488">
        <w:rPr>
          <w:rFonts w:ascii="Arial" w:eastAsia="Poppins" w:hAnsi="Arial" w:cs="Arial"/>
          <w:sz w:val="24"/>
          <w:szCs w:val="24"/>
        </w:rPr>
        <w:t>Give e</w:t>
      </w:r>
      <w:r w:rsidR="00EC515F" w:rsidRPr="00AF0488">
        <w:rPr>
          <w:rFonts w:ascii="Arial" w:eastAsia="Poppins" w:hAnsi="Arial" w:cs="Arial"/>
          <w:sz w:val="24"/>
          <w:szCs w:val="24"/>
        </w:rPr>
        <w:t>very learner</w:t>
      </w:r>
      <w:r w:rsidRPr="00AF0488">
        <w:rPr>
          <w:rFonts w:ascii="Arial" w:eastAsia="Poppins" w:hAnsi="Arial" w:cs="Arial"/>
          <w:sz w:val="24"/>
          <w:szCs w:val="24"/>
        </w:rPr>
        <w:t xml:space="preserve"> a musical instrument</w:t>
      </w:r>
      <w:r w:rsidR="00F52450" w:rsidRPr="00AF0488">
        <w:rPr>
          <w:rFonts w:ascii="Arial" w:eastAsia="Poppins" w:hAnsi="Arial" w:cs="Arial"/>
          <w:sz w:val="24"/>
          <w:szCs w:val="24"/>
        </w:rPr>
        <w:t xml:space="preserve"> (e.g., shakers)</w:t>
      </w:r>
      <w:r w:rsidRPr="00AF0488">
        <w:rPr>
          <w:rFonts w:ascii="Arial" w:eastAsia="Poppins" w:hAnsi="Arial" w:cs="Arial"/>
          <w:sz w:val="24"/>
          <w:szCs w:val="24"/>
        </w:rPr>
        <w:t>.</w:t>
      </w:r>
      <w:r w:rsidR="00633EA2" w:rsidRPr="00AF0488">
        <w:rPr>
          <w:rFonts w:ascii="Arial" w:eastAsia="Poppins" w:hAnsi="Arial" w:cs="Arial"/>
          <w:sz w:val="24"/>
          <w:szCs w:val="24"/>
        </w:rPr>
        <w:t xml:space="preserve"> </w:t>
      </w:r>
      <w:r w:rsidR="00EC515F" w:rsidRPr="00AF0488">
        <w:rPr>
          <w:rFonts w:ascii="Arial" w:hAnsi="Arial" w:cs="Arial"/>
          <w:sz w:val="24"/>
          <w:szCs w:val="24"/>
        </w:rPr>
        <w:t xml:space="preserve">Read the story to the class and </w:t>
      </w:r>
      <w:r w:rsidR="006B25CD" w:rsidRPr="00AF0488">
        <w:rPr>
          <w:rFonts w:ascii="Arial" w:hAnsi="Arial" w:cs="Arial"/>
          <w:sz w:val="24"/>
          <w:szCs w:val="24"/>
        </w:rPr>
        <w:t>guide</w:t>
      </w:r>
      <w:r w:rsidR="00EC515F" w:rsidRPr="00AF0488">
        <w:rPr>
          <w:rFonts w:ascii="Arial" w:hAnsi="Arial" w:cs="Arial"/>
          <w:sz w:val="24"/>
          <w:szCs w:val="24"/>
        </w:rPr>
        <w:t xml:space="preserve"> them to connect with different emotions, words, or phrases by using their musical instruments at different points.</w:t>
      </w:r>
      <w:r w:rsidR="009964A5" w:rsidRPr="00AF0488">
        <w:rPr>
          <w:rFonts w:ascii="Arial" w:hAnsi="Arial" w:cs="Arial"/>
          <w:sz w:val="24"/>
          <w:szCs w:val="24"/>
        </w:rPr>
        <w:t xml:space="preserve"> </w:t>
      </w:r>
      <w:r w:rsidR="00A320AA" w:rsidRPr="00AF0488">
        <w:rPr>
          <w:rFonts w:ascii="Arial" w:hAnsi="Arial" w:cs="Arial"/>
          <w:sz w:val="24"/>
          <w:szCs w:val="24"/>
        </w:rPr>
        <w:t>Invite learners</w:t>
      </w:r>
      <w:r w:rsidR="009964A5" w:rsidRPr="00AF0488">
        <w:rPr>
          <w:rFonts w:ascii="Arial" w:hAnsi="Arial" w:cs="Arial"/>
          <w:sz w:val="24"/>
          <w:szCs w:val="24"/>
        </w:rPr>
        <w:t xml:space="preserve"> to identi</w:t>
      </w:r>
      <w:r w:rsidR="005B77B1" w:rsidRPr="00AF0488">
        <w:rPr>
          <w:rFonts w:ascii="Arial" w:hAnsi="Arial" w:cs="Arial"/>
          <w:sz w:val="24"/>
          <w:szCs w:val="24"/>
        </w:rPr>
        <w:t>f</w:t>
      </w:r>
      <w:r w:rsidR="009964A5" w:rsidRPr="00AF0488">
        <w:rPr>
          <w:rFonts w:ascii="Arial" w:hAnsi="Arial" w:cs="Arial"/>
          <w:sz w:val="24"/>
          <w:szCs w:val="24"/>
        </w:rPr>
        <w:t>y patterns in the story, such as</w:t>
      </w:r>
      <w:r w:rsidR="00A320AA" w:rsidRPr="00AF0488">
        <w:rPr>
          <w:rFonts w:ascii="Arial" w:hAnsi="Arial" w:cs="Arial"/>
          <w:sz w:val="24"/>
          <w:szCs w:val="24"/>
        </w:rPr>
        <w:t xml:space="preserve"> the phrase</w:t>
      </w:r>
      <w:r w:rsidR="009964A5" w:rsidRPr="00AF0488">
        <w:rPr>
          <w:rFonts w:ascii="Arial" w:hAnsi="Arial" w:cs="Arial"/>
          <w:sz w:val="24"/>
          <w:szCs w:val="24"/>
        </w:rPr>
        <w:t xml:space="preserve"> </w:t>
      </w:r>
      <w:r w:rsidR="00A320AA" w:rsidRPr="00AF0488">
        <w:rPr>
          <w:rFonts w:ascii="Arial" w:hAnsi="Arial" w:cs="Arial"/>
          <w:sz w:val="24"/>
          <w:szCs w:val="24"/>
        </w:rPr>
        <w:t>“</w:t>
      </w:r>
      <w:r w:rsidR="009964A5" w:rsidRPr="00AF0488">
        <w:rPr>
          <w:rFonts w:ascii="Arial" w:hAnsi="Arial" w:cs="Arial"/>
          <w:sz w:val="24"/>
          <w:szCs w:val="24"/>
        </w:rPr>
        <w:t>I am finding my talk</w:t>
      </w:r>
      <w:r w:rsidR="00F50D8E" w:rsidRPr="00AF0488">
        <w:rPr>
          <w:rFonts w:ascii="Arial" w:hAnsi="Arial" w:cs="Arial"/>
          <w:sz w:val="24"/>
          <w:szCs w:val="24"/>
        </w:rPr>
        <w:t>.</w:t>
      </w:r>
      <w:r w:rsidR="009964A5" w:rsidRPr="00AF0488">
        <w:rPr>
          <w:rFonts w:ascii="Arial" w:hAnsi="Arial" w:cs="Arial"/>
          <w:sz w:val="24"/>
          <w:szCs w:val="24"/>
        </w:rPr>
        <w:t>”</w:t>
      </w:r>
    </w:p>
    <w:p w14:paraId="7768645C" w14:textId="77777777" w:rsidR="000B3E7D" w:rsidRPr="00AF0488" w:rsidRDefault="000B3E7D" w:rsidP="002C1520">
      <w:pPr>
        <w:rPr>
          <w:rFonts w:ascii="Arial" w:eastAsia="Poppins" w:hAnsi="Arial" w:cs="Arial"/>
          <w:sz w:val="24"/>
          <w:szCs w:val="24"/>
        </w:rPr>
      </w:pPr>
    </w:p>
    <w:p w14:paraId="5B4AC520" w14:textId="469361EE" w:rsidR="004B2D22" w:rsidRPr="00012EAA" w:rsidRDefault="00EC515F" w:rsidP="001453B3">
      <w:pPr>
        <w:pStyle w:val="Heading4"/>
        <w:rPr>
          <w:rFonts w:ascii="Arial" w:hAnsi="Arial" w:cs="Arial"/>
          <w:b w:val="0"/>
          <w:bCs w:val="0"/>
          <w:sz w:val="24"/>
          <w:szCs w:val="24"/>
        </w:rPr>
      </w:pPr>
      <w:r w:rsidRPr="00012EAA">
        <w:rPr>
          <w:rFonts w:ascii="Arial" w:hAnsi="Arial" w:cs="Arial"/>
          <w:b w:val="0"/>
          <w:bCs w:val="0"/>
          <w:sz w:val="24"/>
          <w:szCs w:val="24"/>
        </w:rPr>
        <w:t xml:space="preserve">Sample </w:t>
      </w:r>
      <w:r w:rsidR="00A320AA" w:rsidRPr="00012EAA">
        <w:rPr>
          <w:rFonts w:ascii="Arial" w:hAnsi="Arial" w:cs="Arial"/>
          <w:b w:val="0"/>
          <w:bCs w:val="0"/>
          <w:sz w:val="24"/>
          <w:szCs w:val="24"/>
        </w:rPr>
        <w:t>p</w:t>
      </w:r>
      <w:r w:rsidRPr="00012EAA">
        <w:rPr>
          <w:rFonts w:ascii="Arial" w:hAnsi="Arial" w:cs="Arial"/>
          <w:b w:val="0"/>
          <w:bCs w:val="0"/>
          <w:sz w:val="24"/>
          <w:szCs w:val="24"/>
        </w:rPr>
        <w:t xml:space="preserve">rompt </w:t>
      </w:r>
      <w:r w:rsidR="00A320AA" w:rsidRPr="00012EAA">
        <w:rPr>
          <w:rFonts w:ascii="Arial" w:hAnsi="Arial" w:cs="Arial"/>
          <w:b w:val="0"/>
          <w:bCs w:val="0"/>
          <w:sz w:val="24"/>
          <w:szCs w:val="24"/>
        </w:rPr>
        <w:t>q</w:t>
      </w:r>
      <w:r w:rsidRPr="00012EAA">
        <w:rPr>
          <w:rFonts w:ascii="Arial" w:hAnsi="Arial" w:cs="Arial"/>
          <w:b w:val="0"/>
          <w:bCs w:val="0"/>
          <w:sz w:val="24"/>
          <w:szCs w:val="24"/>
        </w:rPr>
        <w:t>uestions</w:t>
      </w:r>
    </w:p>
    <w:p w14:paraId="06F3F4AC" w14:textId="7F4176D2" w:rsidR="00F52450" w:rsidRPr="00012EAA" w:rsidRDefault="004B2D22" w:rsidP="001453B3">
      <w:pPr>
        <w:pStyle w:val="NoSpacing"/>
        <w:numPr>
          <w:ilvl w:val="0"/>
          <w:numId w:val="23"/>
        </w:numPr>
        <w:rPr>
          <w:rFonts w:ascii="Arial" w:eastAsia="Poppins" w:hAnsi="Arial" w:cs="Arial"/>
          <w:sz w:val="24"/>
          <w:szCs w:val="24"/>
        </w:rPr>
      </w:pPr>
      <w:r w:rsidRPr="00012EAA">
        <w:rPr>
          <w:rFonts w:ascii="Arial" w:eastAsia="Poppins" w:hAnsi="Arial" w:cs="Arial"/>
          <w:sz w:val="24"/>
          <w:szCs w:val="24"/>
        </w:rPr>
        <w:t xml:space="preserve">What is happening in the story when the music gets softer? Louder? Faster? </w:t>
      </w:r>
    </w:p>
    <w:p w14:paraId="05BC66DD" w14:textId="28717732" w:rsidR="004B2D22" w:rsidRPr="00012EAA" w:rsidRDefault="004B2D22" w:rsidP="001453B3">
      <w:pPr>
        <w:pStyle w:val="NoSpacing"/>
        <w:numPr>
          <w:ilvl w:val="0"/>
          <w:numId w:val="23"/>
        </w:numPr>
        <w:rPr>
          <w:rFonts w:ascii="Arial" w:eastAsia="Poppins" w:hAnsi="Arial" w:cs="Arial"/>
          <w:sz w:val="24"/>
          <w:szCs w:val="24"/>
        </w:rPr>
      </w:pPr>
      <w:r w:rsidRPr="00012EAA">
        <w:rPr>
          <w:rFonts w:ascii="Arial" w:eastAsia="Poppins" w:hAnsi="Arial" w:cs="Arial"/>
          <w:sz w:val="24"/>
          <w:szCs w:val="24"/>
        </w:rPr>
        <w:t>How does the addition of the music make you feel</w:t>
      </w:r>
      <w:r w:rsidR="009964A5" w:rsidRPr="00012EAA">
        <w:rPr>
          <w:rFonts w:ascii="Arial" w:eastAsia="Poppins" w:hAnsi="Arial" w:cs="Arial"/>
          <w:sz w:val="24"/>
          <w:szCs w:val="24"/>
        </w:rPr>
        <w:t xml:space="preserve"> when</w:t>
      </w:r>
      <w:r w:rsidRPr="00012EAA">
        <w:rPr>
          <w:rFonts w:ascii="Arial" w:eastAsia="Poppins" w:hAnsi="Arial" w:cs="Arial"/>
          <w:sz w:val="24"/>
          <w:szCs w:val="24"/>
        </w:rPr>
        <w:t xml:space="preserve"> listening to the story?</w:t>
      </w:r>
    </w:p>
    <w:p w14:paraId="76C13233" w14:textId="77777777" w:rsidR="00BD7733" w:rsidRPr="00012EAA" w:rsidRDefault="00800DDE" w:rsidP="001453B3">
      <w:pPr>
        <w:pStyle w:val="NoSpacing"/>
        <w:numPr>
          <w:ilvl w:val="0"/>
          <w:numId w:val="23"/>
        </w:numPr>
        <w:rPr>
          <w:rFonts w:ascii="Arial" w:eastAsia="Poppins" w:hAnsi="Arial" w:cs="Arial"/>
          <w:sz w:val="24"/>
          <w:szCs w:val="24"/>
        </w:rPr>
      </w:pPr>
      <w:r w:rsidRPr="00012EAA">
        <w:rPr>
          <w:rFonts w:ascii="Arial" w:eastAsia="Poppins" w:hAnsi="Arial" w:cs="Arial"/>
          <w:sz w:val="24"/>
          <w:szCs w:val="24"/>
        </w:rPr>
        <w:t>What colours would you use to create a painting that goes with the story?</w:t>
      </w:r>
    </w:p>
    <w:p w14:paraId="6B5B5371" w14:textId="77777777" w:rsidR="00BD7733" w:rsidRPr="00012EAA" w:rsidRDefault="00BD7733" w:rsidP="002C1520">
      <w:pPr>
        <w:rPr>
          <w:rFonts w:ascii="Arial" w:eastAsia="Poppins" w:hAnsi="Arial" w:cs="Arial"/>
          <w:sz w:val="24"/>
          <w:szCs w:val="24"/>
        </w:rPr>
      </w:pPr>
    </w:p>
    <w:p w14:paraId="3C8B69CA" w14:textId="60973DB1" w:rsidR="004C6C55" w:rsidRPr="00012EAA" w:rsidRDefault="00087CB9" w:rsidP="00DB03D1">
      <w:pPr>
        <w:pStyle w:val="Heading3"/>
        <w:rPr>
          <w:rFonts w:ascii="Arial" w:hAnsi="Arial" w:cs="Arial"/>
          <w:color w:val="auto"/>
        </w:rPr>
      </w:pPr>
      <w:r w:rsidRPr="00012EAA">
        <w:rPr>
          <w:rFonts w:ascii="Arial" w:hAnsi="Arial" w:cs="Arial"/>
          <w:color w:val="auto"/>
        </w:rPr>
        <w:t>Exploring</w:t>
      </w:r>
      <w:r w:rsidR="0036210E" w:rsidRPr="00012EAA">
        <w:rPr>
          <w:rFonts w:ascii="Arial" w:hAnsi="Arial" w:cs="Arial"/>
          <w:color w:val="auto"/>
        </w:rPr>
        <w:t xml:space="preserve"> </w:t>
      </w:r>
      <w:r w:rsidR="0044063C" w:rsidRPr="00012EAA">
        <w:rPr>
          <w:rFonts w:ascii="Arial" w:hAnsi="Arial" w:cs="Arial"/>
          <w:color w:val="auto"/>
        </w:rPr>
        <w:t>Orange Shirt Day</w:t>
      </w:r>
    </w:p>
    <w:p w14:paraId="38340C53" w14:textId="28647DC3" w:rsidR="00A205E3" w:rsidRPr="00012EAA" w:rsidRDefault="0027477F" w:rsidP="001453B3">
      <w:pPr>
        <w:pStyle w:val="NoSpacing"/>
        <w:rPr>
          <w:rFonts w:ascii="Arial" w:eastAsia="Poppins" w:hAnsi="Arial" w:cs="Arial"/>
          <w:sz w:val="24"/>
          <w:szCs w:val="24"/>
        </w:rPr>
      </w:pPr>
      <w:r w:rsidRPr="00012EAA">
        <w:rPr>
          <w:rFonts w:ascii="Arial" w:eastAsia="Poppins" w:hAnsi="Arial" w:cs="Arial"/>
          <w:sz w:val="24"/>
          <w:szCs w:val="24"/>
        </w:rPr>
        <w:t>Read</w:t>
      </w:r>
      <w:r w:rsidR="00B620CB" w:rsidRPr="00012EAA">
        <w:rPr>
          <w:rFonts w:ascii="Arial" w:eastAsia="Poppins" w:hAnsi="Arial" w:cs="Arial"/>
          <w:sz w:val="24"/>
          <w:szCs w:val="24"/>
        </w:rPr>
        <w:t xml:space="preserve"> aloud</w:t>
      </w:r>
      <w:r w:rsidR="00ED2F11" w:rsidRPr="00012EAA">
        <w:rPr>
          <w:rFonts w:ascii="Arial" w:eastAsia="Poppins" w:hAnsi="Arial" w:cs="Arial"/>
          <w:sz w:val="24"/>
          <w:szCs w:val="24"/>
        </w:rPr>
        <w:t xml:space="preserve"> </w:t>
      </w:r>
      <w:r w:rsidR="003577AF" w:rsidRPr="00012EAA">
        <w:rPr>
          <w:rFonts w:ascii="Arial" w:eastAsia="Poppins" w:hAnsi="Arial" w:cs="Arial"/>
          <w:i/>
          <w:iCs/>
          <w:sz w:val="24"/>
          <w:szCs w:val="24"/>
        </w:rPr>
        <w:t>Phyllis’s Orange Shirt</w:t>
      </w:r>
      <w:r w:rsidRPr="00012EAA">
        <w:rPr>
          <w:rFonts w:ascii="Arial" w:eastAsia="Poppins" w:hAnsi="Arial" w:cs="Arial"/>
          <w:sz w:val="24"/>
          <w:szCs w:val="24"/>
        </w:rPr>
        <w:t xml:space="preserve"> by Phyllis Webstad, the founder of Orange Shirt Day.</w:t>
      </w:r>
      <w:r w:rsidR="00452D0B" w:rsidRPr="00012EAA">
        <w:rPr>
          <w:rFonts w:ascii="Arial" w:eastAsia="Poppins" w:hAnsi="Arial" w:cs="Arial"/>
          <w:sz w:val="24"/>
          <w:szCs w:val="24"/>
        </w:rPr>
        <w:t xml:space="preserve"> </w:t>
      </w:r>
      <w:r w:rsidR="009A1802" w:rsidRPr="00012EAA">
        <w:rPr>
          <w:rFonts w:ascii="Arial" w:eastAsia="Poppins" w:hAnsi="Arial" w:cs="Arial"/>
          <w:sz w:val="24"/>
          <w:szCs w:val="24"/>
        </w:rPr>
        <w:t xml:space="preserve">The book tells the true story of </w:t>
      </w:r>
      <w:r w:rsidR="00845511" w:rsidRPr="00012EAA">
        <w:rPr>
          <w:rFonts w:ascii="Arial" w:eastAsia="Poppins" w:hAnsi="Arial" w:cs="Arial"/>
          <w:sz w:val="24"/>
          <w:szCs w:val="24"/>
        </w:rPr>
        <w:t>how</w:t>
      </w:r>
      <w:r w:rsidR="00EF4A08" w:rsidRPr="00012EAA">
        <w:rPr>
          <w:rFonts w:ascii="Arial" w:eastAsia="Poppins" w:hAnsi="Arial" w:cs="Arial"/>
          <w:sz w:val="24"/>
          <w:szCs w:val="24"/>
        </w:rPr>
        <w:t>,</w:t>
      </w:r>
      <w:r w:rsidR="00845511" w:rsidRPr="00012EAA">
        <w:rPr>
          <w:rFonts w:ascii="Arial" w:eastAsia="Poppins" w:hAnsi="Arial" w:cs="Arial"/>
          <w:sz w:val="24"/>
          <w:szCs w:val="24"/>
        </w:rPr>
        <w:t xml:space="preserve"> when </w:t>
      </w:r>
      <w:r w:rsidR="009A1802" w:rsidRPr="00012EAA">
        <w:rPr>
          <w:rFonts w:ascii="Arial" w:eastAsia="Poppins" w:hAnsi="Arial" w:cs="Arial"/>
          <w:sz w:val="24"/>
          <w:szCs w:val="24"/>
        </w:rPr>
        <w:t>Phyllis</w:t>
      </w:r>
      <w:r w:rsidR="00223440" w:rsidRPr="00012EAA">
        <w:rPr>
          <w:rFonts w:ascii="Arial" w:eastAsia="Poppins" w:hAnsi="Arial" w:cs="Arial"/>
          <w:sz w:val="24"/>
          <w:szCs w:val="24"/>
        </w:rPr>
        <w:t xml:space="preserve"> </w:t>
      </w:r>
      <w:r w:rsidR="00F34B3B" w:rsidRPr="00012EAA">
        <w:rPr>
          <w:rFonts w:ascii="Arial" w:eastAsia="Poppins" w:hAnsi="Arial" w:cs="Arial"/>
          <w:sz w:val="24"/>
          <w:szCs w:val="24"/>
        </w:rPr>
        <w:t xml:space="preserve">was </w:t>
      </w:r>
      <w:r w:rsidR="009A1802" w:rsidRPr="00012EAA">
        <w:rPr>
          <w:rFonts w:ascii="Arial" w:eastAsia="Poppins" w:hAnsi="Arial" w:cs="Arial"/>
          <w:sz w:val="24"/>
          <w:szCs w:val="24"/>
        </w:rPr>
        <w:t>a young Indigenous girl</w:t>
      </w:r>
      <w:r w:rsidR="00B50B7B" w:rsidRPr="00012EAA">
        <w:rPr>
          <w:rFonts w:ascii="Arial" w:eastAsia="Poppins" w:hAnsi="Arial" w:cs="Arial"/>
          <w:sz w:val="24"/>
          <w:szCs w:val="24"/>
        </w:rPr>
        <w:t>,</w:t>
      </w:r>
      <w:r w:rsidR="009A1802" w:rsidRPr="00012EAA">
        <w:rPr>
          <w:rFonts w:ascii="Arial" w:eastAsia="Poppins" w:hAnsi="Arial" w:cs="Arial"/>
          <w:sz w:val="24"/>
          <w:szCs w:val="24"/>
        </w:rPr>
        <w:t xml:space="preserve"> </w:t>
      </w:r>
      <w:r w:rsidR="00F34B3B" w:rsidRPr="00012EAA">
        <w:rPr>
          <w:rFonts w:ascii="Arial" w:eastAsia="Poppins" w:hAnsi="Arial" w:cs="Arial"/>
          <w:sz w:val="24"/>
          <w:szCs w:val="24"/>
        </w:rPr>
        <w:t xml:space="preserve">the new orange shirt that had been </w:t>
      </w:r>
      <w:r w:rsidR="009A1802" w:rsidRPr="00012EAA">
        <w:rPr>
          <w:rFonts w:ascii="Arial" w:eastAsia="Poppins" w:hAnsi="Arial" w:cs="Arial"/>
          <w:sz w:val="24"/>
          <w:szCs w:val="24"/>
        </w:rPr>
        <w:t>a gift from her grandmother</w:t>
      </w:r>
      <w:r w:rsidR="00F34B3B" w:rsidRPr="00012EAA">
        <w:rPr>
          <w:rFonts w:ascii="Arial" w:eastAsia="Poppins" w:hAnsi="Arial" w:cs="Arial"/>
          <w:sz w:val="24"/>
          <w:szCs w:val="24"/>
        </w:rPr>
        <w:t xml:space="preserve"> was</w:t>
      </w:r>
      <w:r w:rsidR="009A1802" w:rsidRPr="00012EAA">
        <w:rPr>
          <w:rFonts w:ascii="Arial" w:eastAsia="Poppins" w:hAnsi="Arial" w:cs="Arial"/>
          <w:sz w:val="24"/>
          <w:szCs w:val="24"/>
        </w:rPr>
        <w:t xml:space="preserve"> taken away on her first day at a residential school. </w:t>
      </w:r>
      <w:r w:rsidR="003C5036" w:rsidRPr="00012EAA">
        <w:rPr>
          <w:rFonts w:ascii="Arial" w:eastAsia="Poppins" w:hAnsi="Arial" w:cs="Arial"/>
          <w:sz w:val="24"/>
          <w:szCs w:val="24"/>
        </w:rPr>
        <w:t>H</w:t>
      </w:r>
      <w:r w:rsidR="00452D0B" w:rsidRPr="00012EAA">
        <w:rPr>
          <w:rFonts w:ascii="Arial" w:eastAsia="Poppins" w:hAnsi="Arial" w:cs="Arial"/>
          <w:sz w:val="24"/>
          <w:szCs w:val="24"/>
        </w:rPr>
        <w:t>ave</w:t>
      </w:r>
      <w:r w:rsidR="00C94CFF" w:rsidRPr="00012EAA">
        <w:rPr>
          <w:rFonts w:ascii="Arial" w:eastAsia="Poppins" w:hAnsi="Arial" w:cs="Arial"/>
          <w:sz w:val="24"/>
          <w:szCs w:val="24"/>
        </w:rPr>
        <w:t xml:space="preserve"> </w:t>
      </w:r>
      <w:r w:rsidR="006435E5" w:rsidRPr="00012EAA">
        <w:rPr>
          <w:rFonts w:ascii="Arial" w:eastAsia="Poppins" w:hAnsi="Arial" w:cs="Arial"/>
          <w:sz w:val="24"/>
          <w:szCs w:val="24"/>
        </w:rPr>
        <w:t xml:space="preserve">learners </w:t>
      </w:r>
      <w:r w:rsidR="00B620CB" w:rsidRPr="00012EAA">
        <w:rPr>
          <w:rFonts w:ascii="Arial" w:eastAsia="Poppins" w:hAnsi="Arial" w:cs="Arial"/>
          <w:sz w:val="24"/>
          <w:szCs w:val="24"/>
        </w:rPr>
        <w:t xml:space="preserve">make </w:t>
      </w:r>
      <w:r w:rsidR="00615354" w:rsidRPr="00012EAA">
        <w:rPr>
          <w:rFonts w:ascii="Arial" w:eastAsia="Poppins" w:hAnsi="Arial" w:cs="Arial"/>
          <w:sz w:val="24"/>
          <w:szCs w:val="24"/>
        </w:rPr>
        <w:t>predictions</w:t>
      </w:r>
      <w:r w:rsidR="00B620CB" w:rsidRPr="00012EAA">
        <w:rPr>
          <w:rFonts w:ascii="Arial" w:eastAsia="Poppins" w:hAnsi="Arial" w:cs="Arial"/>
          <w:sz w:val="24"/>
          <w:szCs w:val="24"/>
        </w:rPr>
        <w:t xml:space="preserve"> about </w:t>
      </w:r>
      <w:r w:rsidR="00615354" w:rsidRPr="00012EAA">
        <w:rPr>
          <w:rFonts w:ascii="Arial" w:eastAsia="Poppins" w:hAnsi="Arial" w:cs="Arial"/>
          <w:sz w:val="24"/>
          <w:szCs w:val="24"/>
        </w:rPr>
        <w:t>what the story will be about</w:t>
      </w:r>
      <w:r w:rsidR="00B620CB" w:rsidRPr="00012EAA">
        <w:rPr>
          <w:rFonts w:ascii="Arial" w:eastAsia="Poppins" w:hAnsi="Arial" w:cs="Arial"/>
          <w:sz w:val="24"/>
          <w:szCs w:val="24"/>
        </w:rPr>
        <w:t xml:space="preserve"> based on the title and</w:t>
      </w:r>
      <w:r w:rsidR="001A5E62" w:rsidRPr="00012EAA">
        <w:rPr>
          <w:rFonts w:ascii="Arial" w:eastAsia="Poppins" w:hAnsi="Arial" w:cs="Arial"/>
          <w:sz w:val="24"/>
          <w:szCs w:val="24"/>
        </w:rPr>
        <w:t xml:space="preserve"> illustrated cover</w:t>
      </w:r>
      <w:r w:rsidR="00B620CB" w:rsidRPr="00012EAA">
        <w:rPr>
          <w:rFonts w:ascii="Arial" w:eastAsia="Poppins" w:hAnsi="Arial" w:cs="Arial"/>
          <w:sz w:val="24"/>
          <w:szCs w:val="24"/>
        </w:rPr>
        <w:t xml:space="preserve">. Engage </w:t>
      </w:r>
      <w:r w:rsidR="004E3DA3" w:rsidRPr="00012EAA">
        <w:rPr>
          <w:rFonts w:ascii="Arial" w:eastAsia="Poppins" w:hAnsi="Arial" w:cs="Arial"/>
          <w:sz w:val="24"/>
          <w:szCs w:val="24"/>
        </w:rPr>
        <w:t>learners</w:t>
      </w:r>
      <w:r w:rsidR="00B620CB" w:rsidRPr="00012EAA">
        <w:rPr>
          <w:rFonts w:ascii="Arial" w:eastAsia="Poppins" w:hAnsi="Arial" w:cs="Arial"/>
          <w:sz w:val="24"/>
          <w:szCs w:val="24"/>
        </w:rPr>
        <w:t xml:space="preserve"> in a discussion about the story and their </w:t>
      </w:r>
      <w:r w:rsidR="00A205E3" w:rsidRPr="00012EAA">
        <w:rPr>
          <w:rFonts w:ascii="Arial" w:eastAsia="Poppins" w:hAnsi="Arial" w:cs="Arial"/>
          <w:sz w:val="24"/>
          <w:szCs w:val="24"/>
        </w:rPr>
        <w:t>understanding</w:t>
      </w:r>
      <w:r w:rsidR="00FD40A5" w:rsidRPr="00012EAA">
        <w:rPr>
          <w:rFonts w:ascii="Arial" w:eastAsia="Poppins" w:hAnsi="Arial" w:cs="Arial"/>
          <w:sz w:val="24"/>
          <w:szCs w:val="24"/>
        </w:rPr>
        <w:t>s</w:t>
      </w:r>
      <w:r w:rsidR="004559EB" w:rsidRPr="00012EAA">
        <w:rPr>
          <w:rFonts w:ascii="Arial" w:eastAsia="Poppins" w:hAnsi="Arial" w:cs="Arial"/>
          <w:sz w:val="24"/>
          <w:szCs w:val="24"/>
        </w:rPr>
        <w:t xml:space="preserve"> </w:t>
      </w:r>
      <w:r w:rsidR="00A205E3" w:rsidRPr="00012EAA">
        <w:rPr>
          <w:rFonts w:ascii="Arial" w:eastAsia="Poppins" w:hAnsi="Arial" w:cs="Arial"/>
          <w:sz w:val="24"/>
          <w:szCs w:val="24"/>
        </w:rPr>
        <w:t xml:space="preserve">and </w:t>
      </w:r>
      <w:r w:rsidR="00B620CB" w:rsidRPr="00012EAA">
        <w:rPr>
          <w:rFonts w:ascii="Arial" w:eastAsia="Poppins" w:hAnsi="Arial" w:cs="Arial"/>
          <w:sz w:val="24"/>
          <w:szCs w:val="24"/>
        </w:rPr>
        <w:t>feelings.</w:t>
      </w:r>
    </w:p>
    <w:p w14:paraId="18A55230" w14:textId="77777777" w:rsidR="00A205E3" w:rsidRPr="00012EAA" w:rsidRDefault="00A205E3" w:rsidP="002C1520">
      <w:pPr>
        <w:rPr>
          <w:rFonts w:ascii="Arial" w:eastAsia="Poppins" w:hAnsi="Arial" w:cs="Arial"/>
          <w:sz w:val="24"/>
          <w:szCs w:val="24"/>
        </w:rPr>
      </w:pPr>
    </w:p>
    <w:p w14:paraId="3C0B4998" w14:textId="4D3F5EB2" w:rsidR="0062531B" w:rsidRPr="00012EAA" w:rsidRDefault="003C15D6" w:rsidP="00FC0241">
      <w:pPr>
        <w:pStyle w:val="Heading4"/>
        <w:rPr>
          <w:rFonts w:ascii="Arial" w:hAnsi="Arial" w:cs="Arial"/>
          <w:b w:val="0"/>
          <w:bCs w:val="0"/>
          <w:sz w:val="24"/>
          <w:szCs w:val="24"/>
        </w:rPr>
      </w:pPr>
      <w:r w:rsidRPr="00012EAA">
        <w:rPr>
          <w:rFonts w:ascii="Arial" w:hAnsi="Arial" w:cs="Arial"/>
          <w:b w:val="0"/>
          <w:bCs w:val="0"/>
          <w:sz w:val="24"/>
          <w:szCs w:val="24"/>
        </w:rPr>
        <w:t>S</w:t>
      </w:r>
      <w:r w:rsidR="00975623" w:rsidRPr="00012EAA">
        <w:rPr>
          <w:rFonts w:ascii="Arial" w:hAnsi="Arial" w:cs="Arial"/>
          <w:b w:val="0"/>
          <w:bCs w:val="0"/>
          <w:sz w:val="24"/>
          <w:szCs w:val="24"/>
        </w:rPr>
        <w:t>ample</w:t>
      </w:r>
      <w:r w:rsidR="00B413D5" w:rsidRPr="00012EAA">
        <w:rPr>
          <w:rFonts w:ascii="Arial" w:hAnsi="Arial" w:cs="Arial"/>
          <w:b w:val="0"/>
          <w:bCs w:val="0"/>
          <w:sz w:val="24"/>
          <w:szCs w:val="24"/>
        </w:rPr>
        <w:t xml:space="preserve"> </w:t>
      </w:r>
      <w:r w:rsidR="006C0D2D" w:rsidRPr="00012EAA">
        <w:rPr>
          <w:rFonts w:ascii="Arial" w:hAnsi="Arial" w:cs="Arial"/>
          <w:b w:val="0"/>
          <w:bCs w:val="0"/>
          <w:sz w:val="24"/>
          <w:szCs w:val="24"/>
        </w:rPr>
        <w:t>p</w:t>
      </w:r>
      <w:r w:rsidR="00B413D5" w:rsidRPr="00012EAA">
        <w:rPr>
          <w:rFonts w:ascii="Arial" w:hAnsi="Arial" w:cs="Arial"/>
          <w:b w:val="0"/>
          <w:bCs w:val="0"/>
          <w:sz w:val="24"/>
          <w:szCs w:val="24"/>
        </w:rPr>
        <w:t>rompt</w:t>
      </w:r>
      <w:r w:rsidRPr="00012EAA">
        <w:rPr>
          <w:rFonts w:ascii="Arial" w:hAnsi="Arial" w:cs="Arial"/>
          <w:b w:val="0"/>
          <w:bCs w:val="0"/>
          <w:sz w:val="24"/>
          <w:szCs w:val="24"/>
        </w:rPr>
        <w:t xml:space="preserve"> </w:t>
      </w:r>
      <w:r w:rsidR="006C0D2D" w:rsidRPr="00012EAA">
        <w:rPr>
          <w:rFonts w:ascii="Arial" w:hAnsi="Arial" w:cs="Arial"/>
          <w:b w:val="0"/>
          <w:bCs w:val="0"/>
          <w:sz w:val="24"/>
          <w:szCs w:val="24"/>
        </w:rPr>
        <w:t>q</w:t>
      </w:r>
      <w:r w:rsidRPr="00012EAA">
        <w:rPr>
          <w:rFonts w:ascii="Arial" w:hAnsi="Arial" w:cs="Arial"/>
          <w:b w:val="0"/>
          <w:bCs w:val="0"/>
          <w:sz w:val="24"/>
          <w:szCs w:val="24"/>
        </w:rPr>
        <w:t>uestions</w:t>
      </w:r>
    </w:p>
    <w:p w14:paraId="0B35FAA7" w14:textId="56F6258C" w:rsidR="00C94CFF" w:rsidRPr="00012EAA" w:rsidRDefault="00ED2F11" w:rsidP="001453B3">
      <w:pPr>
        <w:pStyle w:val="NoSpacing"/>
        <w:numPr>
          <w:ilvl w:val="0"/>
          <w:numId w:val="24"/>
        </w:numPr>
        <w:rPr>
          <w:rFonts w:ascii="Arial" w:eastAsia="Poppins" w:hAnsi="Arial" w:cs="Arial"/>
          <w:sz w:val="24"/>
          <w:szCs w:val="24"/>
        </w:rPr>
      </w:pPr>
      <w:r w:rsidRPr="00012EAA">
        <w:rPr>
          <w:rFonts w:ascii="Arial" w:eastAsia="Poppins" w:hAnsi="Arial" w:cs="Arial"/>
          <w:sz w:val="24"/>
          <w:szCs w:val="24"/>
        </w:rPr>
        <w:t xml:space="preserve">Why do you think </w:t>
      </w:r>
      <w:r w:rsidR="00DE177F" w:rsidRPr="00012EAA">
        <w:rPr>
          <w:rFonts w:ascii="Arial" w:eastAsia="Poppins" w:hAnsi="Arial" w:cs="Arial"/>
          <w:sz w:val="24"/>
          <w:szCs w:val="24"/>
        </w:rPr>
        <w:t>the</w:t>
      </w:r>
      <w:r w:rsidRPr="00012EAA">
        <w:rPr>
          <w:rFonts w:ascii="Arial" w:eastAsia="Poppins" w:hAnsi="Arial" w:cs="Arial"/>
          <w:sz w:val="24"/>
          <w:szCs w:val="24"/>
        </w:rPr>
        <w:t xml:space="preserve"> orange shirt was so special to Phyllis?</w:t>
      </w:r>
    </w:p>
    <w:p w14:paraId="675AEFED" w14:textId="0A703E4E" w:rsidR="0062531B" w:rsidRPr="00012EAA" w:rsidRDefault="0062531B" w:rsidP="001453B3">
      <w:pPr>
        <w:pStyle w:val="NoSpacing"/>
        <w:numPr>
          <w:ilvl w:val="0"/>
          <w:numId w:val="24"/>
        </w:numPr>
        <w:rPr>
          <w:rFonts w:ascii="Arial" w:eastAsia="Poppins" w:hAnsi="Arial" w:cs="Arial"/>
          <w:sz w:val="24"/>
          <w:szCs w:val="24"/>
        </w:rPr>
      </w:pPr>
      <w:r w:rsidRPr="00012EAA">
        <w:rPr>
          <w:rFonts w:ascii="Arial" w:eastAsia="Poppins" w:hAnsi="Arial" w:cs="Arial"/>
          <w:sz w:val="24"/>
          <w:szCs w:val="24"/>
        </w:rPr>
        <w:t>Wh</w:t>
      </w:r>
      <w:r w:rsidR="006C0D2D" w:rsidRPr="00012EAA">
        <w:rPr>
          <w:rFonts w:ascii="Arial" w:eastAsia="Poppins" w:hAnsi="Arial" w:cs="Arial"/>
          <w:sz w:val="24"/>
          <w:szCs w:val="24"/>
        </w:rPr>
        <w:t>y</w:t>
      </w:r>
      <w:r w:rsidRPr="00012EAA">
        <w:rPr>
          <w:rFonts w:ascii="Arial" w:eastAsia="Poppins" w:hAnsi="Arial" w:cs="Arial"/>
          <w:sz w:val="24"/>
          <w:szCs w:val="24"/>
        </w:rPr>
        <w:t xml:space="preserve"> do you think </w:t>
      </w:r>
      <w:r w:rsidR="003E418F" w:rsidRPr="00012EAA">
        <w:rPr>
          <w:rFonts w:ascii="Arial" w:eastAsia="Poppins" w:hAnsi="Arial" w:cs="Arial"/>
          <w:sz w:val="24"/>
          <w:szCs w:val="24"/>
        </w:rPr>
        <w:t>the author</w:t>
      </w:r>
      <w:r w:rsidRPr="00012EAA">
        <w:rPr>
          <w:rFonts w:ascii="Arial" w:eastAsia="Poppins" w:hAnsi="Arial" w:cs="Arial"/>
          <w:sz w:val="24"/>
          <w:szCs w:val="24"/>
        </w:rPr>
        <w:t xml:space="preserve"> </w:t>
      </w:r>
      <w:r w:rsidR="00AE4544" w:rsidRPr="00012EAA">
        <w:rPr>
          <w:rFonts w:ascii="Arial" w:eastAsia="Poppins" w:hAnsi="Arial" w:cs="Arial"/>
          <w:sz w:val="24"/>
          <w:szCs w:val="24"/>
        </w:rPr>
        <w:t>says</w:t>
      </w:r>
      <w:r w:rsidR="0048642B" w:rsidRPr="00012EAA">
        <w:rPr>
          <w:rFonts w:ascii="Arial" w:eastAsia="Poppins" w:hAnsi="Arial" w:cs="Arial"/>
          <w:sz w:val="24"/>
          <w:szCs w:val="24"/>
        </w:rPr>
        <w:t>,</w:t>
      </w:r>
      <w:r w:rsidRPr="00012EAA">
        <w:rPr>
          <w:rFonts w:ascii="Arial" w:eastAsia="Poppins" w:hAnsi="Arial" w:cs="Arial"/>
          <w:sz w:val="24"/>
          <w:szCs w:val="24"/>
        </w:rPr>
        <w:t xml:space="preserve"> “Every </w:t>
      </w:r>
      <w:r w:rsidR="00AE4544" w:rsidRPr="00012EAA">
        <w:rPr>
          <w:rFonts w:ascii="Arial" w:eastAsia="Poppins" w:hAnsi="Arial" w:cs="Arial"/>
          <w:sz w:val="24"/>
          <w:szCs w:val="24"/>
        </w:rPr>
        <w:t>c</w:t>
      </w:r>
      <w:r w:rsidRPr="00012EAA">
        <w:rPr>
          <w:rFonts w:ascii="Arial" w:eastAsia="Poppins" w:hAnsi="Arial" w:cs="Arial"/>
          <w:sz w:val="24"/>
          <w:szCs w:val="24"/>
        </w:rPr>
        <w:t xml:space="preserve">hild </w:t>
      </w:r>
      <w:r w:rsidR="00AE4544" w:rsidRPr="00012EAA">
        <w:rPr>
          <w:rFonts w:ascii="Arial" w:eastAsia="Poppins" w:hAnsi="Arial" w:cs="Arial"/>
          <w:sz w:val="24"/>
          <w:szCs w:val="24"/>
        </w:rPr>
        <w:t>m</w:t>
      </w:r>
      <w:r w:rsidRPr="00012EAA">
        <w:rPr>
          <w:rFonts w:ascii="Arial" w:eastAsia="Poppins" w:hAnsi="Arial" w:cs="Arial"/>
          <w:sz w:val="24"/>
          <w:szCs w:val="24"/>
        </w:rPr>
        <w:t xml:space="preserve">atters”? </w:t>
      </w:r>
    </w:p>
    <w:p w14:paraId="0C9D2D17" w14:textId="79AA2C22" w:rsidR="001B3C4E" w:rsidRPr="00012EAA" w:rsidRDefault="00993BB6" w:rsidP="001453B3">
      <w:pPr>
        <w:pStyle w:val="NoSpacing"/>
        <w:numPr>
          <w:ilvl w:val="0"/>
          <w:numId w:val="24"/>
        </w:numPr>
        <w:rPr>
          <w:rFonts w:ascii="Arial" w:eastAsia="Poppins" w:hAnsi="Arial" w:cs="Arial"/>
          <w:sz w:val="24"/>
          <w:szCs w:val="24"/>
        </w:rPr>
      </w:pPr>
      <w:r w:rsidRPr="00012EAA">
        <w:rPr>
          <w:rFonts w:ascii="Arial" w:eastAsia="Poppins" w:hAnsi="Arial" w:cs="Arial"/>
          <w:sz w:val="24"/>
          <w:szCs w:val="24"/>
        </w:rPr>
        <w:lastRenderedPageBreak/>
        <w:t>If you could speak to Phyllis about her story, what would you say to her?</w:t>
      </w:r>
      <w:r w:rsidR="0098557A" w:rsidRPr="00012EAA">
        <w:rPr>
          <w:rFonts w:ascii="Arial" w:eastAsia="Poppins" w:hAnsi="Arial" w:cs="Arial"/>
          <w:sz w:val="24"/>
          <w:szCs w:val="24"/>
        </w:rPr>
        <w:t xml:space="preserve"> Or what questions would you ask her?</w:t>
      </w:r>
    </w:p>
    <w:p w14:paraId="7BA21A4B" w14:textId="35910090" w:rsidR="00DE7704" w:rsidRPr="00012EAA" w:rsidRDefault="001C41AB" w:rsidP="001453B3">
      <w:pPr>
        <w:pStyle w:val="NoSpacing"/>
        <w:numPr>
          <w:ilvl w:val="0"/>
          <w:numId w:val="24"/>
        </w:numPr>
        <w:rPr>
          <w:rFonts w:ascii="Arial" w:eastAsia="Poppins" w:hAnsi="Arial" w:cs="Arial"/>
          <w:sz w:val="24"/>
          <w:szCs w:val="24"/>
        </w:rPr>
      </w:pPr>
      <w:r w:rsidRPr="00012EAA">
        <w:rPr>
          <w:rFonts w:ascii="Arial" w:eastAsia="Poppins" w:hAnsi="Arial" w:cs="Arial"/>
          <w:sz w:val="24"/>
          <w:szCs w:val="24"/>
        </w:rPr>
        <w:t>How can</w:t>
      </w:r>
      <w:r w:rsidR="00DE7704" w:rsidRPr="00012EAA">
        <w:rPr>
          <w:rFonts w:ascii="Arial" w:eastAsia="Poppins" w:hAnsi="Arial" w:cs="Arial"/>
          <w:sz w:val="24"/>
          <w:szCs w:val="24"/>
        </w:rPr>
        <w:t xml:space="preserve"> we sh</w:t>
      </w:r>
      <w:r w:rsidRPr="00012EAA">
        <w:rPr>
          <w:rFonts w:ascii="Arial" w:eastAsia="Poppins" w:hAnsi="Arial" w:cs="Arial"/>
          <w:sz w:val="24"/>
          <w:szCs w:val="24"/>
        </w:rPr>
        <w:t>ow that we care about everyone in our school community</w:t>
      </w:r>
      <w:r w:rsidR="00DE7704" w:rsidRPr="00012EAA">
        <w:rPr>
          <w:rFonts w:ascii="Arial" w:eastAsia="Poppins" w:hAnsi="Arial" w:cs="Arial"/>
          <w:sz w:val="24"/>
          <w:szCs w:val="24"/>
        </w:rPr>
        <w:t>?</w:t>
      </w:r>
    </w:p>
    <w:p w14:paraId="2C0C9DC7" w14:textId="3EBB3EB9" w:rsidR="00C93F68" w:rsidRPr="00012EAA" w:rsidRDefault="0062531B" w:rsidP="001453B3">
      <w:pPr>
        <w:pStyle w:val="NoSpacing"/>
        <w:numPr>
          <w:ilvl w:val="0"/>
          <w:numId w:val="24"/>
        </w:numPr>
        <w:rPr>
          <w:rFonts w:ascii="Arial" w:eastAsia="Poppins" w:hAnsi="Arial" w:cs="Arial"/>
          <w:sz w:val="24"/>
          <w:szCs w:val="24"/>
        </w:rPr>
      </w:pPr>
      <w:r w:rsidRPr="00012EAA">
        <w:rPr>
          <w:rFonts w:ascii="Arial" w:eastAsia="Poppins" w:hAnsi="Arial" w:cs="Arial"/>
          <w:sz w:val="24"/>
          <w:szCs w:val="24"/>
        </w:rPr>
        <w:t>What can we do on September 30 to support Orange Shirt Day</w:t>
      </w:r>
      <w:bookmarkStart w:id="3" w:name="_l3ilbkpy2ta5" w:colFirst="0" w:colLast="0"/>
      <w:bookmarkEnd w:id="3"/>
      <w:r w:rsidR="00BB2427" w:rsidRPr="00012EAA">
        <w:rPr>
          <w:rFonts w:ascii="Arial" w:eastAsia="Poppins" w:hAnsi="Arial" w:cs="Arial"/>
          <w:sz w:val="24"/>
          <w:szCs w:val="24"/>
        </w:rPr>
        <w:t>?</w:t>
      </w:r>
    </w:p>
    <w:p w14:paraId="3A9A38EC" w14:textId="77777777" w:rsidR="00C627E3" w:rsidRPr="00012EAA" w:rsidRDefault="00C627E3" w:rsidP="001453B3">
      <w:pPr>
        <w:pStyle w:val="NoSpacing"/>
        <w:rPr>
          <w:rFonts w:ascii="Arial" w:eastAsia="Poppins" w:hAnsi="Arial" w:cs="Arial"/>
          <w:sz w:val="24"/>
          <w:szCs w:val="24"/>
        </w:rPr>
      </w:pPr>
    </w:p>
    <w:p w14:paraId="25A310A4" w14:textId="7A1E9DC6" w:rsidR="004C6C55" w:rsidRPr="00012EAA" w:rsidRDefault="00B155E2" w:rsidP="00DB03D1">
      <w:pPr>
        <w:pStyle w:val="Heading3"/>
        <w:rPr>
          <w:rFonts w:ascii="Arial" w:hAnsi="Arial" w:cs="Arial"/>
          <w:color w:val="auto"/>
          <w:lang w:val="en" w:eastAsia="en-CA"/>
        </w:rPr>
      </w:pPr>
      <w:bookmarkStart w:id="4" w:name="_Hlk172019533"/>
      <w:r w:rsidRPr="00012EAA">
        <w:rPr>
          <w:rFonts w:ascii="Arial" w:hAnsi="Arial" w:cs="Arial"/>
          <w:color w:val="auto"/>
          <w:lang w:val="en" w:eastAsia="en-CA"/>
        </w:rPr>
        <w:t>Honouring Memories</w:t>
      </w:r>
    </w:p>
    <w:p w14:paraId="5910B79E" w14:textId="1068E629" w:rsidR="00FD0983" w:rsidRPr="00012EAA" w:rsidRDefault="00FD0983" w:rsidP="001453B3">
      <w:pPr>
        <w:pStyle w:val="NoSpacing"/>
        <w:rPr>
          <w:rFonts w:ascii="Arial" w:hAnsi="Arial" w:cs="Arial"/>
          <w:sz w:val="24"/>
          <w:szCs w:val="24"/>
        </w:rPr>
      </w:pPr>
      <w:r w:rsidRPr="00012EAA">
        <w:rPr>
          <w:rFonts w:ascii="Arial" w:eastAsia="Poppins" w:hAnsi="Arial" w:cs="Arial"/>
          <w:sz w:val="24"/>
          <w:szCs w:val="24"/>
        </w:rPr>
        <w:t>This activity</w:t>
      </w:r>
      <w:r w:rsidRPr="00012EAA">
        <w:rPr>
          <w:rFonts w:ascii="Arial" w:hAnsi="Arial" w:cs="Arial"/>
          <w:sz w:val="24"/>
          <w:szCs w:val="24"/>
        </w:rPr>
        <w:t xml:space="preserve"> and the one that follows help learners begin to look at ways</w:t>
      </w:r>
      <w:r w:rsidRPr="00012EAA">
        <w:rPr>
          <w:rFonts w:ascii="Arial" w:eastAsia="Poppins" w:hAnsi="Arial" w:cs="Arial"/>
          <w:sz w:val="24"/>
          <w:szCs w:val="24"/>
        </w:rPr>
        <w:t xml:space="preserve"> to create a visual image </w:t>
      </w:r>
      <w:r w:rsidRPr="00012EAA">
        <w:rPr>
          <w:rFonts w:ascii="Arial" w:hAnsi="Arial" w:cs="Arial"/>
          <w:sz w:val="24"/>
          <w:szCs w:val="24"/>
        </w:rPr>
        <w:t xml:space="preserve">to honour the Indigenous children who were forced to attend residential schools, demonstrate their commitment to reconciliation, and develop a sense of community. </w:t>
      </w:r>
      <w:r w:rsidR="00D465C5" w:rsidRPr="00012EAA">
        <w:rPr>
          <w:rFonts w:ascii="Arial" w:hAnsi="Arial" w:cs="Arial"/>
          <w:sz w:val="24"/>
          <w:szCs w:val="24"/>
        </w:rPr>
        <w:t>We recommend introducing these two activities in sequence</w:t>
      </w:r>
      <w:r w:rsidR="00035A84" w:rsidRPr="00012EAA">
        <w:rPr>
          <w:rFonts w:ascii="Arial" w:hAnsi="Arial" w:cs="Arial"/>
          <w:sz w:val="24"/>
          <w:szCs w:val="24"/>
        </w:rPr>
        <w:t>,</w:t>
      </w:r>
      <w:r w:rsidR="00C80562" w:rsidRPr="00012EAA">
        <w:rPr>
          <w:rFonts w:ascii="Arial" w:hAnsi="Arial" w:cs="Arial"/>
          <w:sz w:val="24"/>
          <w:szCs w:val="24"/>
        </w:rPr>
        <w:t xml:space="preserve"> or in </w:t>
      </w:r>
      <w:r w:rsidR="00035A84" w:rsidRPr="00012EAA">
        <w:rPr>
          <w:rFonts w:ascii="Arial" w:hAnsi="Arial" w:cs="Arial"/>
          <w:sz w:val="24"/>
          <w:szCs w:val="24"/>
        </w:rPr>
        <w:t>combination if that is appropriate for your learners</w:t>
      </w:r>
      <w:r w:rsidR="00D465C5" w:rsidRPr="00012EAA">
        <w:rPr>
          <w:rFonts w:ascii="Arial" w:hAnsi="Arial" w:cs="Arial"/>
          <w:sz w:val="24"/>
          <w:szCs w:val="24"/>
        </w:rPr>
        <w:t xml:space="preserve">. </w:t>
      </w:r>
    </w:p>
    <w:p w14:paraId="1A6E1D81" w14:textId="77777777" w:rsidR="00FD0983" w:rsidRPr="00012EAA" w:rsidRDefault="00FD0983" w:rsidP="001453B3">
      <w:pPr>
        <w:pStyle w:val="NoSpacing"/>
        <w:rPr>
          <w:rFonts w:ascii="Arial" w:hAnsi="Arial" w:cs="Arial"/>
          <w:sz w:val="24"/>
          <w:szCs w:val="24"/>
        </w:rPr>
      </w:pPr>
    </w:p>
    <w:p w14:paraId="4A58148C" w14:textId="34BC6228" w:rsidR="00D01E90" w:rsidRPr="00012EAA" w:rsidRDefault="00E22193" w:rsidP="001453B3">
      <w:pPr>
        <w:pStyle w:val="NoSpacing"/>
        <w:rPr>
          <w:rFonts w:ascii="Arial" w:eastAsia="Poppins" w:hAnsi="Arial" w:cs="Arial"/>
          <w:sz w:val="24"/>
          <w:szCs w:val="24"/>
        </w:rPr>
      </w:pPr>
      <w:r w:rsidRPr="00012EAA">
        <w:rPr>
          <w:rFonts w:ascii="Arial" w:hAnsi="Arial" w:cs="Arial"/>
          <w:sz w:val="24"/>
          <w:szCs w:val="24"/>
        </w:rPr>
        <w:t xml:space="preserve">In 2015, as part of the Truth and Reconciliation Commission’s </w:t>
      </w:r>
      <w:r w:rsidR="00C33BBB" w:rsidRPr="00012EAA">
        <w:rPr>
          <w:rFonts w:ascii="Arial" w:hAnsi="Arial" w:cs="Arial"/>
          <w:sz w:val="24"/>
          <w:szCs w:val="24"/>
        </w:rPr>
        <w:t xml:space="preserve">closing </w:t>
      </w:r>
      <w:r w:rsidR="00F75C35" w:rsidRPr="00012EAA">
        <w:rPr>
          <w:rFonts w:ascii="Arial" w:hAnsi="Arial" w:cs="Arial"/>
          <w:sz w:val="24"/>
          <w:szCs w:val="24"/>
        </w:rPr>
        <w:t>ceremonies</w:t>
      </w:r>
      <w:r w:rsidRPr="00012EAA">
        <w:rPr>
          <w:rFonts w:ascii="Arial" w:hAnsi="Arial" w:cs="Arial"/>
          <w:sz w:val="24"/>
          <w:szCs w:val="24"/>
        </w:rPr>
        <w:t xml:space="preserve">, </w:t>
      </w:r>
      <w:r w:rsidR="0088191E" w:rsidRPr="00012EAA">
        <w:rPr>
          <w:rFonts w:ascii="Arial" w:hAnsi="Arial" w:cs="Arial"/>
          <w:sz w:val="24"/>
          <w:szCs w:val="24"/>
        </w:rPr>
        <w:t>S</w:t>
      </w:r>
      <w:r w:rsidRPr="00012EAA">
        <w:rPr>
          <w:rFonts w:ascii="Arial" w:hAnsi="Arial" w:cs="Arial"/>
          <w:sz w:val="24"/>
          <w:szCs w:val="24"/>
        </w:rPr>
        <w:t xml:space="preserve">urvivors, families, and the community were invited to plant paper hearts to remember the Indigenous children who went to residential schools, </w:t>
      </w:r>
      <w:r w:rsidR="000A3FF2" w:rsidRPr="00012EAA">
        <w:rPr>
          <w:rFonts w:ascii="Arial" w:hAnsi="Arial" w:cs="Arial"/>
          <w:sz w:val="24"/>
          <w:szCs w:val="24"/>
        </w:rPr>
        <w:t xml:space="preserve">to </w:t>
      </w:r>
      <w:r w:rsidRPr="00012EAA">
        <w:rPr>
          <w:rFonts w:ascii="Arial" w:hAnsi="Arial" w:cs="Arial"/>
          <w:sz w:val="24"/>
          <w:szCs w:val="24"/>
        </w:rPr>
        <w:t xml:space="preserve">honour Indigenous cultures and traditions, and </w:t>
      </w:r>
      <w:r w:rsidR="000A3FF2" w:rsidRPr="00012EAA">
        <w:rPr>
          <w:rFonts w:ascii="Arial" w:hAnsi="Arial" w:cs="Arial"/>
          <w:sz w:val="24"/>
          <w:szCs w:val="24"/>
        </w:rPr>
        <w:t xml:space="preserve">to </w:t>
      </w:r>
      <w:r w:rsidRPr="00012EAA">
        <w:rPr>
          <w:rFonts w:ascii="Arial" w:hAnsi="Arial" w:cs="Arial"/>
          <w:sz w:val="24"/>
          <w:szCs w:val="24"/>
        </w:rPr>
        <w:t>show a commitment to act on the 94 Calls to Action.</w:t>
      </w:r>
      <w:r w:rsidRPr="00012EAA">
        <w:rPr>
          <w:rFonts w:ascii="Arial" w:eastAsia="Poppins" w:hAnsi="Arial" w:cs="Arial"/>
          <w:sz w:val="24"/>
          <w:szCs w:val="24"/>
        </w:rPr>
        <w:t xml:space="preserve"> </w:t>
      </w:r>
    </w:p>
    <w:p w14:paraId="50593FBB" w14:textId="77777777" w:rsidR="00D01E90" w:rsidRPr="00012EAA" w:rsidRDefault="00D01E90" w:rsidP="001453B3">
      <w:pPr>
        <w:pStyle w:val="NoSpacing"/>
        <w:rPr>
          <w:rFonts w:ascii="Arial" w:eastAsia="Poppins" w:hAnsi="Arial" w:cs="Arial"/>
          <w:sz w:val="24"/>
          <w:szCs w:val="24"/>
        </w:rPr>
      </w:pPr>
    </w:p>
    <w:p w14:paraId="7DA01C03" w14:textId="30455D83" w:rsidR="002B389C" w:rsidRPr="00012EAA" w:rsidRDefault="00767669" w:rsidP="001453B3">
      <w:pPr>
        <w:pStyle w:val="NoSpacing"/>
        <w:rPr>
          <w:rFonts w:ascii="Arial" w:eastAsia="Poppins" w:hAnsi="Arial" w:cs="Arial"/>
          <w:sz w:val="24"/>
          <w:szCs w:val="24"/>
        </w:rPr>
      </w:pPr>
      <w:r w:rsidRPr="00012EAA">
        <w:rPr>
          <w:rFonts w:ascii="Arial" w:hAnsi="Arial" w:cs="Arial"/>
          <w:sz w:val="24"/>
          <w:szCs w:val="24"/>
        </w:rPr>
        <w:t xml:space="preserve">Watch the second </w:t>
      </w:r>
      <w:r w:rsidR="00931F48" w:rsidRPr="00012EAA">
        <w:rPr>
          <w:rFonts w:ascii="Arial" w:hAnsi="Arial" w:cs="Arial"/>
          <w:sz w:val="24"/>
          <w:szCs w:val="24"/>
        </w:rPr>
        <w:t>part</w:t>
      </w:r>
      <w:r w:rsidRPr="00012EAA">
        <w:rPr>
          <w:rFonts w:ascii="Arial" w:hAnsi="Arial" w:cs="Arial"/>
          <w:sz w:val="24"/>
          <w:szCs w:val="24"/>
        </w:rPr>
        <w:t xml:space="preserve"> of the video </w:t>
      </w:r>
      <w:hyperlink r:id="rId18" w:tooltip="This link will navigate to the 8:52 mark of the video Spirit Bear: Honouring memories, Planting Dreams" w:history="1">
        <w:r w:rsidRPr="00012EAA">
          <w:rPr>
            <w:rStyle w:val="Hyperlink"/>
            <w:rFonts w:ascii="Arial" w:hAnsi="Arial" w:cs="Arial"/>
            <w:i/>
            <w:iCs/>
            <w:color w:val="auto"/>
            <w:sz w:val="24"/>
            <w:szCs w:val="24"/>
          </w:rPr>
          <w:t>Spirit Bear: Honouring Memories, Planting Dreams</w:t>
        </w:r>
      </w:hyperlink>
      <w:r w:rsidR="00931F48" w:rsidRPr="00012EAA">
        <w:rPr>
          <w:rFonts w:ascii="Arial" w:hAnsi="Arial" w:cs="Arial"/>
          <w:sz w:val="24"/>
          <w:szCs w:val="24"/>
        </w:rPr>
        <w:t>,</w:t>
      </w:r>
      <w:r w:rsidRPr="00012EAA">
        <w:rPr>
          <w:rFonts w:ascii="Arial" w:hAnsi="Arial" w:cs="Arial"/>
          <w:sz w:val="24"/>
          <w:szCs w:val="24"/>
        </w:rPr>
        <w:t xml:space="preserve"> </w:t>
      </w:r>
      <w:r w:rsidR="00931F48" w:rsidRPr="00012EAA">
        <w:rPr>
          <w:rFonts w:ascii="Arial" w:hAnsi="Arial" w:cs="Arial"/>
          <w:sz w:val="24"/>
          <w:szCs w:val="24"/>
        </w:rPr>
        <w:t>which begins at the</w:t>
      </w:r>
      <w:r w:rsidR="007937B9" w:rsidRPr="00012EAA">
        <w:rPr>
          <w:rFonts w:ascii="Arial" w:hAnsi="Arial" w:cs="Arial"/>
          <w:sz w:val="24"/>
          <w:szCs w:val="24"/>
        </w:rPr>
        <w:t xml:space="preserve"> 8:52</w:t>
      </w:r>
      <w:r w:rsidR="0020470D" w:rsidRPr="00012EAA">
        <w:rPr>
          <w:rFonts w:ascii="Arial" w:hAnsi="Arial" w:cs="Arial"/>
          <w:sz w:val="24"/>
          <w:szCs w:val="24"/>
        </w:rPr>
        <w:t xml:space="preserve"> </w:t>
      </w:r>
      <w:r w:rsidR="00931F48" w:rsidRPr="00012EAA">
        <w:rPr>
          <w:rFonts w:ascii="Arial" w:hAnsi="Arial" w:cs="Arial"/>
          <w:sz w:val="24"/>
          <w:szCs w:val="24"/>
        </w:rPr>
        <w:t>mark</w:t>
      </w:r>
      <w:r w:rsidRPr="00012EAA">
        <w:rPr>
          <w:rFonts w:ascii="Arial" w:hAnsi="Arial" w:cs="Arial"/>
          <w:sz w:val="24"/>
          <w:szCs w:val="24"/>
        </w:rPr>
        <w:t>.</w:t>
      </w:r>
      <w:r w:rsidR="00931F48" w:rsidRPr="00012EAA">
        <w:rPr>
          <w:rFonts w:ascii="Arial" w:hAnsi="Arial" w:cs="Arial"/>
          <w:sz w:val="24"/>
          <w:szCs w:val="24"/>
        </w:rPr>
        <w:t xml:space="preserve"> </w:t>
      </w:r>
    </w:p>
    <w:p w14:paraId="17E2842B" w14:textId="77777777" w:rsidR="008E6FB1" w:rsidRPr="00012EAA" w:rsidRDefault="008E6FB1" w:rsidP="001453B3">
      <w:pPr>
        <w:pStyle w:val="NoSpacing"/>
        <w:rPr>
          <w:rFonts w:ascii="Arial" w:eastAsia="Poppins" w:hAnsi="Arial" w:cs="Arial"/>
          <w:sz w:val="24"/>
          <w:szCs w:val="24"/>
        </w:rPr>
      </w:pPr>
    </w:p>
    <w:p w14:paraId="06724913" w14:textId="5EAE0A2A" w:rsidR="004910D0" w:rsidRPr="00012EAA" w:rsidRDefault="008E6FB1" w:rsidP="001453B3">
      <w:pPr>
        <w:pStyle w:val="NoSpacing"/>
        <w:rPr>
          <w:rFonts w:ascii="Arial" w:eastAsia="Poppins" w:hAnsi="Arial" w:cs="Arial"/>
          <w:sz w:val="24"/>
          <w:szCs w:val="24"/>
        </w:rPr>
      </w:pPr>
      <w:r w:rsidRPr="00012EAA">
        <w:rPr>
          <w:rFonts w:ascii="Arial" w:eastAsia="Poppins" w:hAnsi="Arial" w:cs="Arial"/>
          <w:sz w:val="24"/>
          <w:szCs w:val="24"/>
        </w:rPr>
        <w:t>Review the meaning behind the symbol of the heart and heart garden</w:t>
      </w:r>
      <w:r w:rsidR="000A3FF2" w:rsidRPr="00012EAA">
        <w:rPr>
          <w:rFonts w:ascii="Arial" w:eastAsia="Poppins" w:hAnsi="Arial" w:cs="Arial"/>
          <w:sz w:val="24"/>
          <w:szCs w:val="24"/>
        </w:rPr>
        <w:t>s</w:t>
      </w:r>
      <w:r w:rsidRPr="00012EAA">
        <w:rPr>
          <w:rFonts w:ascii="Arial" w:eastAsia="Poppins" w:hAnsi="Arial" w:cs="Arial"/>
          <w:sz w:val="24"/>
          <w:szCs w:val="24"/>
        </w:rPr>
        <w:t xml:space="preserve">. </w:t>
      </w:r>
      <w:r w:rsidR="002B389C" w:rsidRPr="00012EAA">
        <w:rPr>
          <w:rFonts w:ascii="Arial" w:eastAsia="Poppins" w:hAnsi="Arial" w:cs="Arial"/>
          <w:sz w:val="24"/>
          <w:szCs w:val="24"/>
        </w:rPr>
        <w:t xml:space="preserve">Provide learners </w:t>
      </w:r>
      <w:r w:rsidR="007E2915" w:rsidRPr="00012EAA">
        <w:rPr>
          <w:rFonts w:ascii="Arial" w:eastAsia="Poppins" w:hAnsi="Arial" w:cs="Arial"/>
          <w:sz w:val="24"/>
          <w:szCs w:val="24"/>
        </w:rPr>
        <w:t>with a choice of</w:t>
      </w:r>
      <w:r w:rsidR="002B389C" w:rsidRPr="00012EAA">
        <w:rPr>
          <w:rFonts w:ascii="Arial" w:eastAsia="Poppins" w:hAnsi="Arial" w:cs="Arial"/>
          <w:sz w:val="24"/>
          <w:szCs w:val="24"/>
        </w:rPr>
        <w:t xml:space="preserve"> </w:t>
      </w:r>
      <w:r w:rsidRPr="00012EAA">
        <w:rPr>
          <w:rFonts w:ascii="Arial" w:eastAsia="Poppins" w:hAnsi="Arial" w:cs="Arial"/>
          <w:sz w:val="24"/>
          <w:szCs w:val="24"/>
        </w:rPr>
        <w:t xml:space="preserve">blank paper </w:t>
      </w:r>
      <w:r w:rsidR="0012101D" w:rsidRPr="00012EAA">
        <w:rPr>
          <w:rFonts w:ascii="Arial" w:eastAsia="Poppins" w:hAnsi="Arial" w:cs="Arial"/>
          <w:sz w:val="24"/>
          <w:szCs w:val="24"/>
        </w:rPr>
        <w:t>or</w:t>
      </w:r>
      <w:r w:rsidRPr="00012EAA">
        <w:rPr>
          <w:rFonts w:ascii="Arial" w:eastAsia="Poppins" w:hAnsi="Arial" w:cs="Arial"/>
          <w:sz w:val="24"/>
          <w:szCs w:val="24"/>
        </w:rPr>
        <w:t xml:space="preserve"> paper</w:t>
      </w:r>
      <w:r w:rsidR="002B389C" w:rsidRPr="00012EAA">
        <w:rPr>
          <w:rFonts w:ascii="Arial" w:eastAsia="Poppins" w:hAnsi="Arial" w:cs="Arial"/>
          <w:sz w:val="24"/>
          <w:szCs w:val="24"/>
        </w:rPr>
        <w:t xml:space="preserve"> heart outlines to cut out and decorate with loose</w:t>
      </w:r>
      <w:r w:rsidR="00E40D74" w:rsidRPr="00012EAA">
        <w:rPr>
          <w:rFonts w:ascii="Arial" w:eastAsia="Poppins" w:hAnsi="Arial" w:cs="Arial"/>
          <w:sz w:val="24"/>
          <w:szCs w:val="24"/>
        </w:rPr>
        <w:t xml:space="preserve"> </w:t>
      </w:r>
      <w:r w:rsidR="002B389C" w:rsidRPr="00012EAA">
        <w:rPr>
          <w:rFonts w:ascii="Arial" w:eastAsia="Poppins" w:hAnsi="Arial" w:cs="Arial"/>
          <w:sz w:val="24"/>
          <w:szCs w:val="24"/>
        </w:rPr>
        <w:t>parts</w:t>
      </w:r>
      <w:r w:rsidR="00E40D74" w:rsidRPr="00012EAA">
        <w:rPr>
          <w:rFonts w:ascii="Arial" w:eastAsia="Poppins" w:hAnsi="Arial" w:cs="Arial"/>
          <w:sz w:val="24"/>
          <w:szCs w:val="24"/>
        </w:rPr>
        <w:t>,</w:t>
      </w:r>
      <w:r w:rsidR="002B389C" w:rsidRPr="00012EAA">
        <w:rPr>
          <w:rFonts w:ascii="Arial" w:eastAsia="Poppins" w:hAnsi="Arial" w:cs="Arial"/>
          <w:sz w:val="24"/>
          <w:szCs w:val="24"/>
        </w:rPr>
        <w:t xml:space="preserve"> craft items, kind and caring words, and</w:t>
      </w:r>
      <w:r w:rsidR="005A3B9A" w:rsidRPr="00012EAA">
        <w:rPr>
          <w:rFonts w:ascii="Arial" w:eastAsia="Poppins" w:hAnsi="Arial" w:cs="Arial"/>
          <w:sz w:val="24"/>
          <w:szCs w:val="24"/>
        </w:rPr>
        <w:t>/or</w:t>
      </w:r>
      <w:r w:rsidR="002B389C" w:rsidRPr="00012EAA">
        <w:rPr>
          <w:rFonts w:ascii="Arial" w:eastAsia="Poppins" w:hAnsi="Arial" w:cs="Arial"/>
          <w:sz w:val="24"/>
          <w:szCs w:val="24"/>
        </w:rPr>
        <w:t xml:space="preserve"> drawings and symbols. The hearts can be attached to a stick. </w:t>
      </w:r>
      <w:r w:rsidR="00615A2C" w:rsidRPr="00012EAA">
        <w:rPr>
          <w:rFonts w:ascii="Arial" w:eastAsia="Poppins" w:hAnsi="Arial" w:cs="Arial"/>
          <w:sz w:val="24"/>
          <w:szCs w:val="24"/>
        </w:rPr>
        <w:t>Have learners</w:t>
      </w:r>
      <w:r w:rsidR="0082680C" w:rsidRPr="00012EAA">
        <w:rPr>
          <w:rFonts w:ascii="Arial" w:eastAsia="Poppins" w:hAnsi="Arial" w:cs="Arial"/>
          <w:sz w:val="24"/>
          <w:szCs w:val="24"/>
        </w:rPr>
        <w:t xml:space="preserve"> verbally </w:t>
      </w:r>
      <w:r w:rsidR="004910D0" w:rsidRPr="00012EAA">
        <w:rPr>
          <w:rFonts w:ascii="Arial" w:eastAsia="Poppins" w:hAnsi="Arial" w:cs="Arial"/>
          <w:sz w:val="24"/>
          <w:szCs w:val="24"/>
        </w:rPr>
        <w:t xml:space="preserve">share the process of creating their hearts. </w:t>
      </w:r>
    </w:p>
    <w:p w14:paraId="36F8F8CD" w14:textId="77777777" w:rsidR="00B06200" w:rsidRPr="00012EAA" w:rsidRDefault="00B06200" w:rsidP="002C1520">
      <w:pPr>
        <w:rPr>
          <w:rFonts w:ascii="Arial" w:eastAsia="Poppins" w:hAnsi="Arial" w:cs="Arial"/>
          <w:sz w:val="24"/>
          <w:szCs w:val="24"/>
        </w:rPr>
      </w:pPr>
    </w:p>
    <w:p w14:paraId="604E7CA4" w14:textId="1E1C0B58" w:rsidR="00B06200" w:rsidRPr="00012EAA" w:rsidRDefault="00B06200" w:rsidP="00B06200">
      <w:pPr>
        <w:pStyle w:val="Heading4"/>
        <w:rPr>
          <w:rFonts w:ascii="Arial" w:hAnsi="Arial" w:cs="Arial"/>
          <w:b w:val="0"/>
          <w:bCs w:val="0"/>
          <w:sz w:val="24"/>
          <w:szCs w:val="24"/>
        </w:rPr>
      </w:pPr>
      <w:r w:rsidRPr="00012EAA">
        <w:rPr>
          <w:rFonts w:ascii="Arial" w:hAnsi="Arial" w:cs="Arial"/>
          <w:b w:val="0"/>
          <w:bCs w:val="0"/>
          <w:sz w:val="24"/>
          <w:szCs w:val="24"/>
        </w:rPr>
        <w:t>Sample prompt question</w:t>
      </w:r>
      <w:r w:rsidR="00592301" w:rsidRPr="00012EAA">
        <w:rPr>
          <w:rFonts w:ascii="Arial" w:hAnsi="Arial" w:cs="Arial"/>
          <w:b w:val="0"/>
          <w:bCs w:val="0"/>
          <w:sz w:val="24"/>
          <w:szCs w:val="24"/>
        </w:rPr>
        <w:t>s</w:t>
      </w:r>
    </w:p>
    <w:p w14:paraId="696A1ECA" w14:textId="58CA7017" w:rsidR="004910D0" w:rsidRPr="00012EAA" w:rsidRDefault="00B06200" w:rsidP="001453B3">
      <w:pPr>
        <w:pStyle w:val="NoSpacing"/>
        <w:numPr>
          <w:ilvl w:val="0"/>
          <w:numId w:val="25"/>
        </w:numPr>
        <w:rPr>
          <w:rFonts w:ascii="Arial" w:hAnsi="Arial" w:cs="Arial"/>
          <w:sz w:val="24"/>
          <w:szCs w:val="24"/>
        </w:rPr>
      </w:pPr>
      <w:r w:rsidRPr="00012EAA">
        <w:rPr>
          <w:rFonts w:ascii="Arial" w:hAnsi="Arial" w:cs="Arial"/>
          <w:sz w:val="24"/>
          <w:szCs w:val="24"/>
        </w:rPr>
        <w:t>How did you make your heart? What did you put on it? Can you tell us why you chose to decorate it that way?</w:t>
      </w:r>
    </w:p>
    <w:p w14:paraId="15E3C196" w14:textId="1D77EC78" w:rsidR="00D465C5" w:rsidRPr="00012EAA" w:rsidRDefault="004B4037" w:rsidP="002C1520">
      <w:pPr>
        <w:pStyle w:val="Heading3"/>
        <w:rPr>
          <w:rFonts w:ascii="Arial" w:hAnsi="Arial" w:cs="Arial"/>
          <w:color w:val="auto"/>
          <w:lang w:val="en" w:eastAsia="en-CA"/>
        </w:rPr>
      </w:pPr>
      <w:r w:rsidRPr="00012EAA">
        <w:rPr>
          <w:rFonts w:ascii="Arial" w:hAnsi="Arial" w:cs="Arial"/>
          <w:color w:val="auto"/>
          <w:lang w:val="en" w:eastAsia="en-CA"/>
        </w:rPr>
        <w:t>Planting</w:t>
      </w:r>
      <w:r w:rsidR="00B155E2" w:rsidRPr="00012EAA">
        <w:rPr>
          <w:rFonts w:ascii="Arial" w:hAnsi="Arial" w:cs="Arial"/>
          <w:color w:val="auto"/>
          <w:lang w:val="en" w:eastAsia="en-CA"/>
        </w:rPr>
        <w:t xml:space="preserve"> a Heart Garden</w:t>
      </w:r>
    </w:p>
    <w:p w14:paraId="0C94212F" w14:textId="031498C9" w:rsidR="00615A2C" w:rsidRPr="00012EAA" w:rsidRDefault="00615A2C" w:rsidP="001453B3">
      <w:pPr>
        <w:pStyle w:val="NoSpacing"/>
        <w:rPr>
          <w:rFonts w:ascii="Arial" w:eastAsia="Poppins" w:hAnsi="Arial" w:cs="Arial"/>
          <w:sz w:val="24"/>
          <w:szCs w:val="24"/>
        </w:rPr>
      </w:pPr>
      <w:r w:rsidRPr="00012EAA">
        <w:rPr>
          <w:rFonts w:ascii="Arial" w:eastAsia="Poppins" w:hAnsi="Arial" w:cs="Arial"/>
          <w:sz w:val="24"/>
          <w:szCs w:val="24"/>
        </w:rPr>
        <w:t xml:space="preserve">Invite learners to </w:t>
      </w:r>
      <w:r w:rsidRPr="00012EAA">
        <w:rPr>
          <w:rFonts w:ascii="Arial" w:hAnsi="Arial" w:cs="Arial"/>
          <w:sz w:val="24"/>
          <w:szCs w:val="24"/>
        </w:rPr>
        <w:t xml:space="preserve">display their hearts on a bulletin board with a garden theme or </w:t>
      </w:r>
      <w:r w:rsidR="00303250" w:rsidRPr="00012EAA">
        <w:rPr>
          <w:rFonts w:ascii="Arial" w:hAnsi="Arial" w:cs="Arial"/>
          <w:sz w:val="24"/>
          <w:szCs w:val="24"/>
        </w:rPr>
        <w:t>“</w:t>
      </w:r>
      <w:r w:rsidRPr="00012EAA">
        <w:rPr>
          <w:rFonts w:ascii="Arial" w:hAnsi="Arial" w:cs="Arial"/>
          <w:sz w:val="24"/>
          <w:szCs w:val="24"/>
        </w:rPr>
        <w:t>plant</w:t>
      </w:r>
      <w:r w:rsidR="00303250" w:rsidRPr="00012EAA">
        <w:rPr>
          <w:rFonts w:ascii="Arial" w:hAnsi="Arial" w:cs="Arial"/>
          <w:sz w:val="24"/>
          <w:szCs w:val="24"/>
        </w:rPr>
        <w:t>”</w:t>
      </w:r>
      <w:r w:rsidRPr="00012EAA">
        <w:rPr>
          <w:rFonts w:ascii="Arial" w:hAnsi="Arial" w:cs="Arial"/>
          <w:sz w:val="24"/>
          <w:szCs w:val="24"/>
        </w:rPr>
        <w:t xml:space="preserve"> them in a garden area</w:t>
      </w:r>
      <w:r w:rsidR="00D40E27" w:rsidRPr="00012EAA">
        <w:rPr>
          <w:rFonts w:ascii="Arial" w:hAnsi="Arial" w:cs="Arial"/>
          <w:sz w:val="24"/>
          <w:szCs w:val="24"/>
        </w:rPr>
        <w:t xml:space="preserve"> around the school</w:t>
      </w:r>
      <w:r w:rsidRPr="00012EAA">
        <w:rPr>
          <w:rFonts w:ascii="Arial" w:eastAsia="Poppins" w:hAnsi="Arial" w:cs="Arial"/>
          <w:sz w:val="24"/>
          <w:szCs w:val="24"/>
        </w:rPr>
        <w:t xml:space="preserve"> to create a heart garden for Orange Shirt Day and the National Day for Truth and Reconciliation on September 30.</w:t>
      </w:r>
    </w:p>
    <w:p w14:paraId="7F029050" w14:textId="77777777" w:rsidR="00615A2C" w:rsidRPr="00012EAA" w:rsidRDefault="00615A2C" w:rsidP="002C1520">
      <w:pPr>
        <w:rPr>
          <w:rFonts w:ascii="Arial" w:eastAsia="Poppins" w:hAnsi="Arial" w:cs="Arial"/>
          <w:sz w:val="24"/>
          <w:szCs w:val="24"/>
        </w:rPr>
      </w:pPr>
    </w:p>
    <w:p w14:paraId="272C10C3" w14:textId="13E49079" w:rsidR="004910D0" w:rsidRPr="00012EAA" w:rsidRDefault="004910D0" w:rsidP="00FC0241">
      <w:pPr>
        <w:pStyle w:val="Heading4"/>
        <w:rPr>
          <w:rFonts w:ascii="Arial" w:hAnsi="Arial" w:cs="Arial"/>
          <w:b w:val="0"/>
          <w:bCs w:val="0"/>
          <w:sz w:val="24"/>
          <w:szCs w:val="24"/>
        </w:rPr>
      </w:pPr>
      <w:r w:rsidRPr="00012EAA">
        <w:rPr>
          <w:rFonts w:ascii="Arial" w:hAnsi="Arial" w:cs="Arial"/>
          <w:b w:val="0"/>
          <w:bCs w:val="0"/>
          <w:sz w:val="24"/>
          <w:szCs w:val="24"/>
        </w:rPr>
        <w:t>Sample prompt question</w:t>
      </w:r>
      <w:r w:rsidR="00C2153E" w:rsidRPr="00012EAA">
        <w:rPr>
          <w:rFonts w:ascii="Arial" w:hAnsi="Arial" w:cs="Arial"/>
          <w:b w:val="0"/>
          <w:bCs w:val="0"/>
          <w:sz w:val="24"/>
          <w:szCs w:val="24"/>
        </w:rPr>
        <w:t>s</w:t>
      </w:r>
    </w:p>
    <w:p w14:paraId="70226ECA" w14:textId="187720FB" w:rsidR="004910D0" w:rsidRPr="00012EAA" w:rsidRDefault="004910D0" w:rsidP="001453B3">
      <w:pPr>
        <w:pStyle w:val="NoSpacing"/>
        <w:rPr>
          <w:rFonts w:ascii="Arial" w:hAnsi="Arial" w:cs="Arial"/>
          <w:sz w:val="24"/>
          <w:szCs w:val="24"/>
        </w:rPr>
      </w:pPr>
      <w:r w:rsidRPr="00012EAA">
        <w:rPr>
          <w:rFonts w:ascii="Arial" w:hAnsi="Arial" w:cs="Arial"/>
          <w:sz w:val="24"/>
          <w:szCs w:val="24"/>
        </w:rPr>
        <w:t>When you see the hearts together in the garden (or bulletin board garden), how d</w:t>
      </w:r>
      <w:r w:rsidR="00542557" w:rsidRPr="00012EAA">
        <w:rPr>
          <w:rFonts w:ascii="Arial" w:hAnsi="Arial" w:cs="Arial"/>
          <w:sz w:val="24"/>
          <w:szCs w:val="24"/>
        </w:rPr>
        <w:t>o</w:t>
      </w:r>
      <w:r w:rsidRPr="00012EAA">
        <w:rPr>
          <w:rFonts w:ascii="Arial" w:hAnsi="Arial" w:cs="Arial"/>
          <w:sz w:val="24"/>
          <w:szCs w:val="24"/>
        </w:rPr>
        <w:t xml:space="preserve"> they make you feel? How can you express that emotion through movement?</w:t>
      </w:r>
    </w:p>
    <w:bookmarkEnd w:id="4"/>
    <w:p w14:paraId="0F0FEA15" w14:textId="77777777" w:rsidR="00B45B5E" w:rsidRPr="00012EAA" w:rsidRDefault="00B45B5E" w:rsidP="001453B3">
      <w:pPr>
        <w:pStyle w:val="NoSpacing"/>
        <w:rPr>
          <w:rFonts w:ascii="Arial" w:hAnsi="Arial" w:cs="Arial"/>
          <w:sz w:val="24"/>
          <w:szCs w:val="24"/>
          <w:lang w:eastAsia="en-CA"/>
        </w:rPr>
      </w:pPr>
    </w:p>
    <w:p w14:paraId="1FD7549C" w14:textId="77777777" w:rsidR="0082680C" w:rsidRPr="00012EAA" w:rsidRDefault="0082680C" w:rsidP="002C1520">
      <w:pPr>
        <w:rPr>
          <w:rFonts w:ascii="Arial" w:eastAsia="Poppins" w:hAnsi="Arial" w:cs="Arial"/>
          <w:sz w:val="24"/>
          <w:szCs w:val="24"/>
        </w:rPr>
      </w:pPr>
    </w:p>
    <w:p w14:paraId="00F1B18B" w14:textId="3075BCD0" w:rsidR="002A7578" w:rsidRPr="00012EAA" w:rsidRDefault="00BB5598" w:rsidP="00C2153E">
      <w:pPr>
        <w:pStyle w:val="Heading2"/>
        <w:rPr>
          <w:rFonts w:ascii="Arial" w:hAnsi="Arial" w:cs="Arial"/>
          <w:sz w:val="24"/>
          <w:szCs w:val="24"/>
        </w:rPr>
      </w:pPr>
      <w:r w:rsidRPr="00012EAA">
        <w:rPr>
          <w:rFonts w:ascii="Arial" w:hAnsi="Arial" w:cs="Arial"/>
          <w:sz w:val="24"/>
          <w:szCs w:val="24"/>
        </w:rPr>
        <w:t>G</w:t>
      </w:r>
      <w:r w:rsidR="00AF3899" w:rsidRPr="00012EAA">
        <w:rPr>
          <w:rFonts w:ascii="Arial" w:hAnsi="Arial" w:cs="Arial"/>
          <w:sz w:val="24"/>
          <w:szCs w:val="24"/>
        </w:rPr>
        <w:t>rade</w:t>
      </w:r>
      <w:r w:rsidRPr="00012EAA">
        <w:rPr>
          <w:rFonts w:ascii="Arial" w:hAnsi="Arial" w:cs="Arial"/>
          <w:sz w:val="24"/>
          <w:szCs w:val="24"/>
        </w:rPr>
        <w:t xml:space="preserve"> 1 </w:t>
      </w:r>
      <w:bookmarkStart w:id="5" w:name="_mopuwabfgn1g" w:colFirst="0" w:colLast="0"/>
      <w:bookmarkEnd w:id="5"/>
    </w:p>
    <w:p w14:paraId="04D3BA44" w14:textId="77777777" w:rsidR="002A7578" w:rsidRPr="00012EAA" w:rsidRDefault="002A7578" w:rsidP="001453B3">
      <w:pPr>
        <w:pStyle w:val="NoSpacing"/>
        <w:rPr>
          <w:rFonts w:ascii="Arial" w:eastAsia="Poppins" w:hAnsi="Arial" w:cs="Arial"/>
          <w:sz w:val="24"/>
          <w:szCs w:val="24"/>
        </w:rPr>
      </w:pPr>
      <w:r w:rsidRPr="00012EAA">
        <w:rPr>
          <w:rFonts w:ascii="Arial" w:eastAsia="Poppins" w:hAnsi="Arial" w:cs="Arial"/>
          <w:sz w:val="24"/>
          <w:szCs w:val="24"/>
        </w:rPr>
        <w:t>Suggested approaches for classroom activities and discussion:</w:t>
      </w:r>
    </w:p>
    <w:p w14:paraId="389AB695" w14:textId="77777777" w:rsidR="002A7578" w:rsidRPr="00012EAA" w:rsidRDefault="002A7578" w:rsidP="002C1520">
      <w:pPr>
        <w:rPr>
          <w:rFonts w:ascii="Arial" w:eastAsia="Poppins" w:hAnsi="Arial" w:cs="Arial"/>
          <w:sz w:val="24"/>
          <w:szCs w:val="24"/>
        </w:rPr>
      </w:pPr>
    </w:p>
    <w:p w14:paraId="233EA647" w14:textId="6F86ADAF" w:rsidR="00CD09B5" w:rsidRPr="00012EAA" w:rsidRDefault="00205D5B" w:rsidP="000A2DFC">
      <w:pPr>
        <w:pStyle w:val="Heading3"/>
        <w:numPr>
          <w:ilvl w:val="0"/>
          <w:numId w:val="15"/>
        </w:numPr>
        <w:ind w:left="426" w:hanging="426"/>
        <w:rPr>
          <w:rFonts w:ascii="Arial" w:hAnsi="Arial" w:cs="Arial"/>
          <w:color w:val="auto"/>
        </w:rPr>
      </w:pPr>
      <w:r w:rsidRPr="00012EAA">
        <w:rPr>
          <w:rFonts w:ascii="Arial" w:hAnsi="Arial" w:cs="Arial"/>
          <w:color w:val="auto"/>
        </w:rPr>
        <w:t>Walking Together in a Good Way</w:t>
      </w:r>
    </w:p>
    <w:p w14:paraId="28B32FE0" w14:textId="786D0FAB" w:rsidR="00F00A54" w:rsidRPr="00012EAA" w:rsidRDefault="00D93D2F" w:rsidP="001453B3">
      <w:pPr>
        <w:pStyle w:val="NoSpacing"/>
        <w:rPr>
          <w:rFonts w:ascii="Arial" w:eastAsia="Poppins" w:hAnsi="Arial" w:cs="Arial"/>
          <w:sz w:val="24"/>
          <w:szCs w:val="24"/>
        </w:rPr>
      </w:pPr>
      <w:r w:rsidRPr="00012EAA">
        <w:rPr>
          <w:rFonts w:ascii="Arial" w:eastAsia="Poppins" w:hAnsi="Arial" w:cs="Arial"/>
          <w:sz w:val="24"/>
          <w:szCs w:val="24"/>
        </w:rPr>
        <w:t xml:space="preserve">Read </w:t>
      </w:r>
      <w:r w:rsidRPr="00012EAA">
        <w:rPr>
          <w:rFonts w:ascii="Arial" w:eastAsia="Poppins" w:hAnsi="Arial" w:cs="Arial"/>
          <w:i/>
          <w:iCs/>
          <w:sz w:val="24"/>
          <w:szCs w:val="24"/>
        </w:rPr>
        <w:t>Walk</w:t>
      </w:r>
      <w:r w:rsidR="00CD09B5" w:rsidRPr="00012EAA">
        <w:rPr>
          <w:rFonts w:ascii="Arial" w:eastAsia="Poppins" w:hAnsi="Arial" w:cs="Arial"/>
          <w:i/>
          <w:iCs/>
          <w:sz w:val="24"/>
          <w:szCs w:val="24"/>
        </w:rPr>
        <w:t>ing</w:t>
      </w:r>
      <w:r w:rsidRPr="00012EAA">
        <w:rPr>
          <w:rFonts w:ascii="Arial" w:eastAsia="Poppins" w:hAnsi="Arial" w:cs="Arial"/>
          <w:i/>
          <w:iCs/>
          <w:sz w:val="24"/>
          <w:szCs w:val="24"/>
        </w:rPr>
        <w:t xml:space="preserve"> Together</w:t>
      </w:r>
      <w:r w:rsidR="006A0357" w:rsidRPr="00012EAA">
        <w:rPr>
          <w:rFonts w:ascii="Arial" w:eastAsia="Poppins" w:hAnsi="Arial" w:cs="Arial"/>
          <w:sz w:val="24"/>
          <w:szCs w:val="24"/>
        </w:rPr>
        <w:t xml:space="preserve"> by Elder Albert D. Marshall and Louis</w:t>
      </w:r>
      <w:r w:rsidR="00570153" w:rsidRPr="00012EAA">
        <w:rPr>
          <w:rFonts w:ascii="Arial" w:eastAsia="Poppins" w:hAnsi="Arial" w:cs="Arial"/>
          <w:sz w:val="24"/>
          <w:szCs w:val="24"/>
        </w:rPr>
        <w:t>e</w:t>
      </w:r>
      <w:r w:rsidR="006A0357" w:rsidRPr="00012EAA">
        <w:rPr>
          <w:rFonts w:ascii="Arial" w:eastAsia="Poppins" w:hAnsi="Arial" w:cs="Arial"/>
          <w:sz w:val="24"/>
          <w:szCs w:val="24"/>
        </w:rPr>
        <w:t xml:space="preserve"> </w:t>
      </w:r>
      <w:proofErr w:type="spellStart"/>
      <w:r w:rsidR="006A0357" w:rsidRPr="00012EAA">
        <w:rPr>
          <w:rFonts w:ascii="Arial" w:eastAsia="Poppins" w:hAnsi="Arial" w:cs="Arial"/>
          <w:sz w:val="24"/>
          <w:szCs w:val="24"/>
        </w:rPr>
        <w:t>Zimanyi</w:t>
      </w:r>
      <w:proofErr w:type="spellEnd"/>
      <w:r w:rsidR="00CD09B5" w:rsidRPr="00012EAA">
        <w:rPr>
          <w:rFonts w:ascii="Arial" w:eastAsia="Poppins" w:hAnsi="Arial" w:cs="Arial"/>
          <w:sz w:val="24"/>
          <w:szCs w:val="24"/>
        </w:rPr>
        <w:t>.</w:t>
      </w:r>
      <w:r w:rsidR="008625E5" w:rsidRPr="00012EAA">
        <w:rPr>
          <w:rFonts w:ascii="Arial" w:eastAsia="Poppins" w:hAnsi="Arial" w:cs="Arial"/>
          <w:sz w:val="24"/>
          <w:szCs w:val="24"/>
        </w:rPr>
        <w:t xml:space="preserve"> Th</w:t>
      </w:r>
      <w:r w:rsidR="00A202E3" w:rsidRPr="00012EAA">
        <w:rPr>
          <w:rFonts w:ascii="Arial" w:eastAsia="Poppins" w:hAnsi="Arial" w:cs="Arial"/>
          <w:sz w:val="24"/>
          <w:szCs w:val="24"/>
        </w:rPr>
        <w:t>is</w:t>
      </w:r>
      <w:r w:rsidR="008625E5" w:rsidRPr="00012EAA">
        <w:rPr>
          <w:rFonts w:ascii="Arial" w:eastAsia="Poppins" w:hAnsi="Arial" w:cs="Arial"/>
          <w:sz w:val="24"/>
          <w:szCs w:val="24"/>
        </w:rPr>
        <w:t xml:space="preserve"> book explores the concept of two-eyed seeing and highlights fostering mutual respect and understanding. </w:t>
      </w:r>
    </w:p>
    <w:p w14:paraId="45CB2DD0" w14:textId="77777777" w:rsidR="00452E98" w:rsidRPr="00012EAA" w:rsidRDefault="00452E98" w:rsidP="001453B3">
      <w:pPr>
        <w:pStyle w:val="NoSpacing"/>
        <w:rPr>
          <w:rFonts w:ascii="Arial" w:eastAsia="Poppins" w:hAnsi="Arial" w:cs="Arial"/>
          <w:sz w:val="24"/>
          <w:szCs w:val="24"/>
        </w:rPr>
      </w:pPr>
    </w:p>
    <w:p w14:paraId="63323009" w14:textId="7CD6E6C8" w:rsidR="006C3647" w:rsidRPr="00012EAA" w:rsidRDefault="00CD09B5" w:rsidP="001453B3">
      <w:pPr>
        <w:pStyle w:val="NoSpacing"/>
        <w:rPr>
          <w:rFonts w:ascii="Arial" w:eastAsia="Poppins" w:hAnsi="Arial" w:cs="Arial"/>
          <w:sz w:val="24"/>
          <w:szCs w:val="24"/>
        </w:rPr>
      </w:pPr>
      <w:r w:rsidRPr="00012EAA">
        <w:rPr>
          <w:rFonts w:ascii="Arial" w:hAnsi="Arial" w:cs="Arial"/>
          <w:sz w:val="24"/>
          <w:szCs w:val="24"/>
        </w:rPr>
        <w:t>Create</w:t>
      </w:r>
      <w:r w:rsidR="0060394F" w:rsidRPr="00012EAA">
        <w:rPr>
          <w:rFonts w:ascii="Arial" w:hAnsi="Arial" w:cs="Arial"/>
          <w:sz w:val="24"/>
          <w:szCs w:val="24"/>
        </w:rPr>
        <w:t xml:space="preserve"> </w:t>
      </w:r>
      <w:r w:rsidR="00626C51" w:rsidRPr="00012EAA">
        <w:rPr>
          <w:rFonts w:ascii="Arial" w:hAnsi="Arial" w:cs="Arial"/>
          <w:sz w:val="24"/>
          <w:szCs w:val="24"/>
        </w:rPr>
        <w:t xml:space="preserve">three </w:t>
      </w:r>
      <w:r w:rsidRPr="00012EAA">
        <w:rPr>
          <w:rFonts w:ascii="Arial" w:hAnsi="Arial" w:cs="Arial"/>
          <w:sz w:val="24"/>
          <w:szCs w:val="24"/>
        </w:rPr>
        <w:t>class poster</w:t>
      </w:r>
      <w:r w:rsidR="0060394F" w:rsidRPr="00012EAA">
        <w:rPr>
          <w:rFonts w:ascii="Arial" w:hAnsi="Arial" w:cs="Arial"/>
          <w:sz w:val="24"/>
          <w:szCs w:val="24"/>
        </w:rPr>
        <w:t>s</w:t>
      </w:r>
      <w:r w:rsidRPr="00012EAA">
        <w:rPr>
          <w:rFonts w:ascii="Arial" w:hAnsi="Arial" w:cs="Arial"/>
          <w:sz w:val="24"/>
          <w:szCs w:val="24"/>
        </w:rPr>
        <w:t xml:space="preserve"> using chart paper. </w:t>
      </w:r>
      <w:r w:rsidR="0060394F" w:rsidRPr="00012EAA">
        <w:rPr>
          <w:rFonts w:ascii="Arial" w:hAnsi="Arial" w:cs="Arial"/>
          <w:sz w:val="24"/>
          <w:szCs w:val="24"/>
        </w:rPr>
        <w:t>At</w:t>
      </w:r>
      <w:r w:rsidRPr="00012EAA">
        <w:rPr>
          <w:rFonts w:ascii="Arial" w:hAnsi="Arial" w:cs="Arial"/>
          <w:sz w:val="24"/>
          <w:szCs w:val="24"/>
        </w:rPr>
        <w:t xml:space="preserve"> the top of </w:t>
      </w:r>
      <w:r w:rsidR="00626C51" w:rsidRPr="00012EAA">
        <w:rPr>
          <w:rFonts w:ascii="Arial" w:hAnsi="Arial" w:cs="Arial"/>
          <w:sz w:val="24"/>
          <w:szCs w:val="24"/>
        </w:rPr>
        <w:t>the</w:t>
      </w:r>
      <w:r w:rsidRPr="00012EAA">
        <w:rPr>
          <w:rFonts w:ascii="Arial" w:hAnsi="Arial" w:cs="Arial"/>
          <w:sz w:val="24"/>
          <w:szCs w:val="24"/>
        </w:rPr>
        <w:t xml:space="preserve"> paper</w:t>
      </w:r>
      <w:r w:rsidR="0060394F" w:rsidRPr="00012EAA">
        <w:rPr>
          <w:rFonts w:ascii="Arial" w:hAnsi="Arial" w:cs="Arial"/>
          <w:sz w:val="24"/>
          <w:szCs w:val="24"/>
        </w:rPr>
        <w:t xml:space="preserve">s write </w:t>
      </w:r>
      <w:r w:rsidR="00491DF7" w:rsidRPr="00012EAA">
        <w:rPr>
          <w:rFonts w:ascii="Arial" w:hAnsi="Arial" w:cs="Arial"/>
          <w:sz w:val="24"/>
          <w:szCs w:val="24"/>
        </w:rPr>
        <w:t xml:space="preserve">the title </w:t>
      </w:r>
      <w:r w:rsidRPr="00012EAA">
        <w:rPr>
          <w:rFonts w:ascii="Arial" w:hAnsi="Arial" w:cs="Arial"/>
          <w:sz w:val="24"/>
          <w:szCs w:val="24"/>
        </w:rPr>
        <w:t xml:space="preserve">“When </w:t>
      </w:r>
      <w:r w:rsidR="008871A9" w:rsidRPr="00012EAA">
        <w:rPr>
          <w:rFonts w:ascii="Arial" w:hAnsi="Arial" w:cs="Arial"/>
          <w:sz w:val="24"/>
          <w:szCs w:val="24"/>
        </w:rPr>
        <w:t>w</w:t>
      </w:r>
      <w:r w:rsidRPr="00012EAA">
        <w:rPr>
          <w:rFonts w:ascii="Arial" w:hAnsi="Arial" w:cs="Arial"/>
          <w:sz w:val="24"/>
          <w:szCs w:val="24"/>
        </w:rPr>
        <w:t xml:space="preserve">e </w:t>
      </w:r>
      <w:r w:rsidR="008871A9" w:rsidRPr="00012EAA">
        <w:rPr>
          <w:rFonts w:ascii="Arial" w:hAnsi="Arial" w:cs="Arial"/>
          <w:sz w:val="24"/>
          <w:szCs w:val="24"/>
        </w:rPr>
        <w:t>w</w:t>
      </w:r>
      <w:r w:rsidRPr="00012EAA">
        <w:rPr>
          <w:rFonts w:ascii="Arial" w:hAnsi="Arial" w:cs="Arial"/>
          <w:sz w:val="24"/>
          <w:szCs w:val="24"/>
        </w:rPr>
        <w:t xml:space="preserve">alk </w:t>
      </w:r>
      <w:r w:rsidR="008871A9" w:rsidRPr="00012EAA">
        <w:rPr>
          <w:rFonts w:ascii="Arial" w:hAnsi="Arial" w:cs="Arial"/>
          <w:sz w:val="24"/>
          <w:szCs w:val="24"/>
        </w:rPr>
        <w:t>t</w:t>
      </w:r>
      <w:r w:rsidRPr="00012EAA">
        <w:rPr>
          <w:rFonts w:ascii="Arial" w:hAnsi="Arial" w:cs="Arial"/>
          <w:sz w:val="24"/>
          <w:szCs w:val="24"/>
        </w:rPr>
        <w:t xml:space="preserve">ogether in a </w:t>
      </w:r>
      <w:r w:rsidR="008871A9" w:rsidRPr="00012EAA">
        <w:rPr>
          <w:rFonts w:ascii="Arial" w:hAnsi="Arial" w:cs="Arial"/>
          <w:sz w:val="24"/>
          <w:szCs w:val="24"/>
        </w:rPr>
        <w:t>g</w:t>
      </w:r>
      <w:r w:rsidRPr="00012EAA">
        <w:rPr>
          <w:rFonts w:ascii="Arial" w:hAnsi="Arial" w:cs="Arial"/>
          <w:sz w:val="24"/>
          <w:szCs w:val="24"/>
        </w:rPr>
        <w:t xml:space="preserve">ood </w:t>
      </w:r>
      <w:r w:rsidR="008871A9" w:rsidRPr="00012EAA">
        <w:rPr>
          <w:rFonts w:ascii="Arial" w:hAnsi="Arial" w:cs="Arial"/>
          <w:sz w:val="24"/>
          <w:szCs w:val="24"/>
        </w:rPr>
        <w:t>w</w:t>
      </w:r>
      <w:r w:rsidRPr="00012EAA">
        <w:rPr>
          <w:rFonts w:ascii="Arial" w:hAnsi="Arial" w:cs="Arial"/>
          <w:sz w:val="24"/>
          <w:szCs w:val="24"/>
        </w:rPr>
        <w:t>a</w:t>
      </w:r>
      <w:r w:rsidR="00FA073B" w:rsidRPr="00012EAA">
        <w:rPr>
          <w:rFonts w:ascii="Arial" w:hAnsi="Arial" w:cs="Arial"/>
          <w:sz w:val="24"/>
          <w:szCs w:val="24"/>
        </w:rPr>
        <w:t>y</w:t>
      </w:r>
      <w:r w:rsidR="0082680C" w:rsidRPr="00012EAA">
        <w:rPr>
          <w:rFonts w:ascii="Arial" w:hAnsi="Arial" w:cs="Arial"/>
          <w:sz w:val="24"/>
          <w:szCs w:val="24"/>
        </w:rPr>
        <w:t>.</w:t>
      </w:r>
      <w:r w:rsidRPr="00012EAA">
        <w:rPr>
          <w:rFonts w:ascii="Arial" w:hAnsi="Arial" w:cs="Arial"/>
          <w:sz w:val="24"/>
          <w:szCs w:val="24"/>
        </w:rPr>
        <w:t xml:space="preserve">” </w:t>
      </w:r>
    </w:p>
    <w:p w14:paraId="514FFB2D" w14:textId="563DE971" w:rsidR="00205D5B" w:rsidRPr="00012EAA" w:rsidRDefault="0060394F" w:rsidP="001453B3">
      <w:pPr>
        <w:pStyle w:val="NoSpacing"/>
        <w:rPr>
          <w:rFonts w:ascii="Arial" w:hAnsi="Arial" w:cs="Arial"/>
          <w:sz w:val="24"/>
          <w:szCs w:val="24"/>
        </w:rPr>
      </w:pPr>
      <w:r w:rsidRPr="00012EAA">
        <w:rPr>
          <w:rFonts w:ascii="Arial" w:hAnsi="Arial" w:cs="Arial"/>
          <w:sz w:val="24"/>
          <w:szCs w:val="24"/>
        </w:rPr>
        <w:t xml:space="preserve">Write </w:t>
      </w:r>
      <w:r w:rsidR="005E5F42" w:rsidRPr="00012EAA">
        <w:rPr>
          <w:rFonts w:ascii="Arial" w:hAnsi="Arial" w:cs="Arial"/>
          <w:sz w:val="24"/>
          <w:szCs w:val="24"/>
        </w:rPr>
        <w:t xml:space="preserve">one of </w:t>
      </w:r>
      <w:r w:rsidR="00205D5B" w:rsidRPr="00012EAA">
        <w:rPr>
          <w:rFonts w:ascii="Arial" w:hAnsi="Arial" w:cs="Arial"/>
          <w:sz w:val="24"/>
          <w:szCs w:val="24"/>
        </w:rPr>
        <w:t>the following</w:t>
      </w:r>
      <w:r w:rsidRPr="00012EAA">
        <w:rPr>
          <w:rFonts w:ascii="Arial" w:hAnsi="Arial" w:cs="Arial"/>
          <w:sz w:val="24"/>
          <w:szCs w:val="24"/>
        </w:rPr>
        <w:t xml:space="preserve"> </w:t>
      </w:r>
      <w:r w:rsidR="005E5F42" w:rsidRPr="00012EAA">
        <w:rPr>
          <w:rFonts w:ascii="Arial" w:hAnsi="Arial" w:cs="Arial"/>
          <w:sz w:val="24"/>
          <w:szCs w:val="24"/>
        </w:rPr>
        <w:t>questions</w:t>
      </w:r>
      <w:r w:rsidRPr="00012EAA">
        <w:rPr>
          <w:rFonts w:ascii="Arial" w:hAnsi="Arial" w:cs="Arial"/>
          <w:sz w:val="24"/>
          <w:szCs w:val="24"/>
        </w:rPr>
        <w:t xml:space="preserve"> </w:t>
      </w:r>
      <w:r w:rsidR="00C56413" w:rsidRPr="00012EAA">
        <w:rPr>
          <w:rFonts w:ascii="Arial" w:hAnsi="Arial" w:cs="Arial"/>
          <w:sz w:val="24"/>
          <w:szCs w:val="24"/>
        </w:rPr>
        <w:t>on each chart</w:t>
      </w:r>
      <w:r w:rsidR="00A12629" w:rsidRPr="00012EAA">
        <w:rPr>
          <w:rFonts w:ascii="Arial" w:hAnsi="Arial" w:cs="Arial"/>
          <w:sz w:val="24"/>
          <w:szCs w:val="24"/>
        </w:rPr>
        <w:t xml:space="preserve"> under the title</w:t>
      </w:r>
      <w:r w:rsidR="00CD09B5" w:rsidRPr="00012EAA">
        <w:rPr>
          <w:rFonts w:ascii="Arial" w:hAnsi="Arial" w:cs="Arial"/>
          <w:sz w:val="24"/>
          <w:szCs w:val="24"/>
        </w:rPr>
        <w:t>:</w:t>
      </w:r>
    </w:p>
    <w:p w14:paraId="4F435521" w14:textId="77777777" w:rsidR="00CD09B5" w:rsidRPr="00012EAA" w:rsidRDefault="00CD09B5" w:rsidP="001453B3">
      <w:pPr>
        <w:pStyle w:val="NoSpacing"/>
        <w:numPr>
          <w:ilvl w:val="0"/>
          <w:numId w:val="25"/>
        </w:numPr>
        <w:rPr>
          <w:rFonts w:ascii="Arial" w:hAnsi="Arial" w:cs="Arial"/>
          <w:sz w:val="24"/>
          <w:szCs w:val="24"/>
        </w:rPr>
      </w:pPr>
      <w:r w:rsidRPr="00012EAA">
        <w:rPr>
          <w:rFonts w:ascii="Arial" w:hAnsi="Arial" w:cs="Arial"/>
          <w:sz w:val="24"/>
          <w:szCs w:val="24"/>
        </w:rPr>
        <w:lastRenderedPageBreak/>
        <w:t>What does it look like when we walk together in a good way?</w:t>
      </w:r>
    </w:p>
    <w:p w14:paraId="6525B25F" w14:textId="77777777" w:rsidR="00CD09B5" w:rsidRPr="00012EAA" w:rsidRDefault="00CD09B5" w:rsidP="001453B3">
      <w:pPr>
        <w:pStyle w:val="NoSpacing"/>
        <w:numPr>
          <w:ilvl w:val="0"/>
          <w:numId w:val="25"/>
        </w:numPr>
        <w:rPr>
          <w:rFonts w:ascii="Arial" w:hAnsi="Arial" w:cs="Arial"/>
          <w:sz w:val="24"/>
          <w:szCs w:val="24"/>
        </w:rPr>
      </w:pPr>
      <w:r w:rsidRPr="00012EAA">
        <w:rPr>
          <w:rFonts w:ascii="Arial" w:hAnsi="Arial" w:cs="Arial"/>
          <w:sz w:val="24"/>
          <w:szCs w:val="24"/>
        </w:rPr>
        <w:t>What does it sound like when we walk together in a good way?</w:t>
      </w:r>
    </w:p>
    <w:p w14:paraId="6B20FF16" w14:textId="71B731C4" w:rsidR="00CD09B5" w:rsidRPr="00012EAA" w:rsidRDefault="00CD09B5" w:rsidP="001453B3">
      <w:pPr>
        <w:pStyle w:val="NoSpacing"/>
        <w:numPr>
          <w:ilvl w:val="0"/>
          <w:numId w:val="25"/>
        </w:numPr>
        <w:rPr>
          <w:rFonts w:ascii="Arial" w:hAnsi="Arial" w:cs="Arial"/>
          <w:sz w:val="24"/>
          <w:szCs w:val="24"/>
        </w:rPr>
      </w:pPr>
      <w:r w:rsidRPr="00012EAA">
        <w:rPr>
          <w:rFonts w:ascii="Arial" w:hAnsi="Arial" w:cs="Arial"/>
          <w:sz w:val="24"/>
          <w:szCs w:val="24"/>
        </w:rPr>
        <w:t>What does it feel like when we walk together in a good way?</w:t>
      </w:r>
    </w:p>
    <w:p w14:paraId="701B651B" w14:textId="34829EF0" w:rsidR="001772F5" w:rsidRPr="00012EAA" w:rsidRDefault="0067732C" w:rsidP="001453B3">
      <w:pPr>
        <w:pStyle w:val="NoSpacing"/>
        <w:rPr>
          <w:rFonts w:ascii="Arial" w:hAnsi="Arial" w:cs="Arial"/>
          <w:sz w:val="24"/>
          <w:szCs w:val="24"/>
        </w:rPr>
      </w:pPr>
      <w:r w:rsidRPr="00012EAA">
        <w:rPr>
          <w:rFonts w:ascii="Arial" w:hAnsi="Arial" w:cs="Arial"/>
          <w:sz w:val="24"/>
          <w:szCs w:val="24"/>
        </w:rPr>
        <w:t>Ask learners</w:t>
      </w:r>
      <w:r w:rsidR="00F20354" w:rsidRPr="00012EAA">
        <w:rPr>
          <w:rFonts w:ascii="Arial" w:hAnsi="Arial" w:cs="Arial"/>
          <w:sz w:val="24"/>
          <w:szCs w:val="24"/>
        </w:rPr>
        <w:t>:</w:t>
      </w:r>
      <w:r w:rsidRPr="00012EAA">
        <w:rPr>
          <w:rFonts w:ascii="Arial" w:hAnsi="Arial" w:cs="Arial"/>
          <w:sz w:val="24"/>
          <w:szCs w:val="24"/>
        </w:rPr>
        <w:t xml:space="preserve"> </w:t>
      </w:r>
      <w:r w:rsidR="00F20354" w:rsidRPr="00012EAA">
        <w:rPr>
          <w:rFonts w:ascii="Arial" w:hAnsi="Arial" w:cs="Arial"/>
          <w:sz w:val="24"/>
          <w:szCs w:val="24"/>
        </w:rPr>
        <w:t>What</w:t>
      </w:r>
      <w:r w:rsidR="00CD09B5" w:rsidRPr="00012EAA">
        <w:rPr>
          <w:rFonts w:ascii="Arial" w:hAnsi="Arial" w:cs="Arial"/>
          <w:sz w:val="24"/>
          <w:szCs w:val="24"/>
        </w:rPr>
        <w:t xml:space="preserve"> does this look, sound, feel</w:t>
      </w:r>
      <w:r w:rsidR="00F20354" w:rsidRPr="00012EAA">
        <w:rPr>
          <w:rFonts w:ascii="Arial" w:hAnsi="Arial" w:cs="Arial"/>
          <w:sz w:val="24"/>
          <w:szCs w:val="24"/>
        </w:rPr>
        <w:t xml:space="preserve"> like inside the classroom</w:t>
      </w:r>
      <w:r w:rsidR="00A829D9" w:rsidRPr="00012EAA">
        <w:rPr>
          <w:rFonts w:ascii="Arial" w:hAnsi="Arial" w:cs="Arial"/>
          <w:sz w:val="24"/>
          <w:szCs w:val="24"/>
        </w:rPr>
        <w:t xml:space="preserve">, the hallways, and during </w:t>
      </w:r>
      <w:r w:rsidR="00F20354" w:rsidRPr="00012EAA">
        <w:rPr>
          <w:rFonts w:ascii="Arial" w:hAnsi="Arial" w:cs="Arial"/>
          <w:sz w:val="24"/>
          <w:szCs w:val="24"/>
        </w:rPr>
        <w:t>recess</w:t>
      </w:r>
      <w:r w:rsidR="00A829D9" w:rsidRPr="00012EAA">
        <w:rPr>
          <w:rFonts w:ascii="Arial" w:hAnsi="Arial" w:cs="Arial"/>
          <w:sz w:val="24"/>
          <w:szCs w:val="24"/>
        </w:rPr>
        <w:t xml:space="preserve"> </w:t>
      </w:r>
      <w:r w:rsidR="00F20354" w:rsidRPr="00012EAA">
        <w:rPr>
          <w:rFonts w:ascii="Arial" w:hAnsi="Arial" w:cs="Arial"/>
          <w:sz w:val="24"/>
          <w:szCs w:val="24"/>
        </w:rPr>
        <w:t>outside?</w:t>
      </w:r>
      <w:r w:rsidR="00CD09B5" w:rsidRPr="00012EAA">
        <w:rPr>
          <w:rFonts w:ascii="Arial" w:hAnsi="Arial" w:cs="Arial"/>
          <w:sz w:val="24"/>
          <w:szCs w:val="24"/>
        </w:rPr>
        <w:t xml:space="preserve"> </w:t>
      </w:r>
    </w:p>
    <w:p w14:paraId="408B874D" w14:textId="4FA7BD17" w:rsidR="00D93D2F" w:rsidRPr="00012EAA" w:rsidRDefault="00CA222B" w:rsidP="001453B3">
      <w:pPr>
        <w:pStyle w:val="NoSpacing"/>
        <w:rPr>
          <w:rFonts w:ascii="Arial" w:hAnsi="Arial" w:cs="Arial"/>
          <w:sz w:val="24"/>
          <w:szCs w:val="24"/>
        </w:rPr>
      </w:pPr>
      <w:r w:rsidRPr="00012EAA">
        <w:rPr>
          <w:rFonts w:ascii="Arial" w:hAnsi="Arial" w:cs="Arial"/>
          <w:sz w:val="24"/>
          <w:szCs w:val="24"/>
        </w:rPr>
        <w:t>Learners</w:t>
      </w:r>
      <w:r w:rsidR="001772F5" w:rsidRPr="00012EAA">
        <w:rPr>
          <w:rFonts w:ascii="Arial" w:hAnsi="Arial" w:cs="Arial"/>
          <w:sz w:val="24"/>
          <w:szCs w:val="24"/>
        </w:rPr>
        <w:t xml:space="preserve"> can use sticky notes to draw or write their answers </w:t>
      </w:r>
      <w:r w:rsidR="00A004EE" w:rsidRPr="00012EAA">
        <w:rPr>
          <w:rFonts w:ascii="Arial" w:hAnsi="Arial" w:cs="Arial"/>
          <w:sz w:val="24"/>
          <w:szCs w:val="24"/>
        </w:rPr>
        <w:t>and stick them to</w:t>
      </w:r>
      <w:r w:rsidR="001772F5" w:rsidRPr="00012EAA">
        <w:rPr>
          <w:rFonts w:ascii="Arial" w:hAnsi="Arial" w:cs="Arial"/>
          <w:sz w:val="24"/>
          <w:szCs w:val="24"/>
        </w:rPr>
        <w:t xml:space="preserve"> the posters under each heading. Share the </w:t>
      </w:r>
      <w:r w:rsidR="00AF737B" w:rsidRPr="00012EAA">
        <w:rPr>
          <w:rFonts w:ascii="Arial" w:hAnsi="Arial" w:cs="Arial"/>
          <w:sz w:val="24"/>
          <w:szCs w:val="24"/>
        </w:rPr>
        <w:t xml:space="preserve">results </w:t>
      </w:r>
      <w:r w:rsidR="00C33A6B" w:rsidRPr="00012EAA">
        <w:rPr>
          <w:rFonts w:ascii="Arial" w:hAnsi="Arial" w:cs="Arial"/>
          <w:sz w:val="24"/>
          <w:szCs w:val="24"/>
        </w:rPr>
        <w:t xml:space="preserve">with the learners </w:t>
      </w:r>
      <w:r w:rsidR="00AF737B" w:rsidRPr="00012EAA">
        <w:rPr>
          <w:rFonts w:ascii="Arial" w:hAnsi="Arial" w:cs="Arial"/>
          <w:sz w:val="24"/>
          <w:szCs w:val="24"/>
        </w:rPr>
        <w:t>and</w:t>
      </w:r>
      <w:r w:rsidR="001772F5" w:rsidRPr="00012EAA">
        <w:rPr>
          <w:rFonts w:ascii="Arial" w:hAnsi="Arial" w:cs="Arial"/>
          <w:sz w:val="24"/>
          <w:szCs w:val="24"/>
        </w:rPr>
        <w:t xml:space="preserve"> talk about any </w:t>
      </w:r>
      <w:r w:rsidR="005B77B1" w:rsidRPr="00012EAA">
        <w:rPr>
          <w:rFonts w:ascii="Arial" w:hAnsi="Arial" w:cs="Arial"/>
          <w:sz w:val="24"/>
          <w:szCs w:val="24"/>
        </w:rPr>
        <w:t>similarities</w:t>
      </w:r>
      <w:r w:rsidR="00AF737B" w:rsidRPr="00012EAA">
        <w:rPr>
          <w:rFonts w:ascii="Arial" w:hAnsi="Arial" w:cs="Arial"/>
          <w:sz w:val="24"/>
          <w:szCs w:val="24"/>
        </w:rPr>
        <w:t xml:space="preserve"> that emerge about being kind and respectful to themselves and others around them.</w:t>
      </w:r>
    </w:p>
    <w:p w14:paraId="725D41B2" w14:textId="33A36C95" w:rsidR="004C6C55" w:rsidRPr="00012EAA" w:rsidRDefault="002E6847" w:rsidP="00DB03D1">
      <w:pPr>
        <w:pStyle w:val="Heading3"/>
        <w:rPr>
          <w:rFonts w:ascii="Arial" w:hAnsi="Arial" w:cs="Arial"/>
          <w:color w:val="auto"/>
        </w:rPr>
      </w:pPr>
      <w:r w:rsidRPr="00012EAA">
        <w:rPr>
          <w:rFonts w:ascii="Arial" w:hAnsi="Arial" w:cs="Arial"/>
          <w:color w:val="auto"/>
        </w:rPr>
        <w:t>Memory Bag</w:t>
      </w:r>
    </w:p>
    <w:p w14:paraId="6A0881D8" w14:textId="7B08C054" w:rsidR="001311DB" w:rsidRPr="00012EAA" w:rsidRDefault="00DC6238" w:rsidP="001453B3">
      <w:pPr>
        <w:pStyle w:val="NoSpacing"/>
        <w:rPr>
          <w:rFonts w:ascii="Arial" w:eastAsia="Poppins" w:hAnsi="Arial" w:cs="Arial"/>
          <w:sz w:val="24"/>
          <w:szCs w:val="24"/>
        </w:rPr>
      </w:pPr>
      <w:r w:rsidRPr="00012EAA">
        <w:rPr>
          <w:rFonts w:ascii="Arial" w:eastAsia="Poppins" w:hAnsi="Arial" w:cs="Arial"/>
          <w:sz w:val="24"/>
          <w:szCs w:val="24"/>
        </w:rPr>
        <w:t>Read</w:t>
      </w:r>
      <w:r w:rsidR="006B1EA4" w:rsidRPr="00012EAA">
        <w:rPr>
          <w:rFonts w:ascii="Arial" w:eastAsia="Poppins" w:hAnsi="Arial" w:cs="Arial"/>
          <w:sz w:val="24"/>
          <w:szCs w:val="24"/>
        </w:rPr>
        <w:t xml:space="preserve"> aloud</w:t>
      </w:r>
      <w:r w:rsidRPr="00012EAA">
        <w:rPr>
          <w:rFonts w:ascii="Arial" w:eastAsia="Poppins" w:hAnsi="Arial" w:cs="Arial"/>
          <w:sz w:val="24"/>
          <w:szCs w:val="24"/>
        </w:rPr>
        <w:t xml:space="preserve"> </w:t>
      </w:r>
      <w:r w:rsidR="00BB5598" w:rsidRPr="00012EAA">
        <w:rPr>
          <w:rFonts w:ascii="Arial" w:eastAsia="Poppins" w:hAnsi="Arial" w:cs="Arial"/>
          <w:i/>
          <w:iCs/>
          <w:sz w:val="24"/>
          <w:szCs w:val="24"/>
        </w:rPr>
        <w:t>Shi-shi-etko</w:t>
      </w:r>
      <w:r w:rsidRPr="00012EAA">
        <w:rPr>
          <w:rFonts w:ascii="Arial" w:eastAsia="Poppins" w:hAnsi="Arial" w:cs="Arial"/>
          <w:sz w:val="24"/>
          <w:szCs w:val="24"/>
        </w:rPr>
        <w:t xml:space="preserve"> by</w:t>
      </w:r>
      <w:r w:rsidR="00BB5598" w:rsidRPr="00012EAA">
        <w:rPr>
          <w:rFonts w:ascii="Arial" w:eastAsia="Poppins" w:hAnsi="Arial" w:cs="Arial"/>
          <w:sz w:val="24"/>
          <w:szCs w:val="24"/>
        </w:rPr>
        <w:t xml:space="preserve"> Nicola </w:t>
      </w:r>
      <w:r w:rsidR="00931570" w:rsidRPr="00012EAA">
        <w:rPr>
          <w:rFonts w:ascii="Arial" w:eastAsia="Poppins" w:hAnsi="Arial" w:cs="Arial"/>
          <w:sz w:val="24"/>
          <w:szCs w:val="24"/>
        </w:rPr>
        <w:t>I</w:t>
      </w:r>
      <w:r w:rsidR="00C33A6B" w:rsidRPr="00012EAA">
        <w:rPr>
          <w:rFonts w:ascii="Arial" w:eastAsia="Poppins" w:hAnsi="Arial" w:cs="Arial"/>
          <w:sz w:val="24"/>
          <w:szCs w:val="24"/>
        </w:rPr>
        <w:t xml:space="preserve">. </w:t>
      </w:r>
      <w:r w:rsidR="00BB5598" w:rsidRPr="00012EAA">
        <w:rPr>
          <w:rFonts w:ascii="Arial" w:eastAsia="Poppins" w:hAnsi="Arial" w:cs="Arial"/>
          <w:sz w:val="24"/>
          <w:szCs w:val="24"/>
        </w:rPr>
        <w:t>Campbell</w:t>
      </w:r>
      <w:r w:rsidRPr="00012EAA">
        <w:rPr>
          <w:rFonts w:ascii="Arial" w:eastAsia="Poppins" w:hAnsi="Arial" w:cs="Arial"/>
          <w:sz w:val="24"/>
          <w:szCs w:val="24"/>
        </w:rPr>
        <w:t>.</w:t>
      </w:r>
      <w:r w:rsidR="00B43E40" w:rsidRPr="00012EAA">
        <w:rPr>
          <w:rFonts w:ascii="Arial" w:eastAsia="Poppins" w:hAnsi="Arial" w:cs="Arial"/>
          <w:sz w:val="24"/>
          <w:szCs w:val="24"/>
        </w:rPr>
        <w:t xml:space="preserve"> The book </w:t>
      </w:r>
      <w:r w:rsidR="008C0AC7" w:rsidRPr="00012EAA">
        <w:rPr>
          <w:rFonts w:ascii="Arial" w:eastAsia="Poppins" w:hAnsi="Arial" w:cs="Arial"/>
          <w:sz w:val="24"/>
          <w:szCs w:val="24"/>
        </w:rPr>
        <w:t xml:space="preserve">focuses on </w:t>
      </w:r>
      <w:r w:rsidR="00B43E40" w:rsidRPr="00012EAA">
        <w:rPr>
          <w:rFonts w:ascii="Arial" w:eastAsia="Poppins" w:hAnsi="Arial" w:cs="Arial"/>
          <w:sz w:val="24"/>
          <w:szCs w:val="24"/>
        </w:rPr>
        <w:t xml:space="preserve">young </w:t>
      </w:r>
      <w:r w:rsidR="008C0AC7" w:rsidRPr="00012EAA">
        <w:rPr>
          <w:rFonts w:ascii="Arial" w:eastAsia="Poppins" w:hAnsi="Arial" w:cs="Arial"/>
          <w:sz w:val="24"/>
          <w:szCs w:val="24"/>
        </w:rPr>
        <w:t xml:space="preserve">Shi-shi-etko </w:t>
      </w:r>
      <w:r w:rsidR="00B43E40" w:rsidRPr="00012EAA">
        <w:rPr>
          <w:rFonts w:ascii="Arial" w:eastAsia="Poppins" w:hAnsi="Arial" w:cs="Arial"/>
          <w:sz w:val="24"/>
          <w:szCs w:val="24"/>
        </w:rPr>
        <w:t xml:space="preserve">and </w:t>
      </w:r>
      <w:r w:rsidR="008C0AC7" w:rsidRPr="00012EAA">
        <w:rPr>
          <w:rFonts w:ascii="Arial" w:eastAsia="Poppins" w:hAnsi="Arial" w:cs="Arial"/>
          <w:sz w:val="24"/>
          <w:szCs w:val="24"/>
        </w:rPr>
        <w:t>the</w:t>
      </w:r>
      <w:r w:rsidR="00B43E40" w:rsidRPr="00012EAA">
        <w:rPr>
          <w:rFonts w:ascii="Arial" w:eastAsia="Poppins" w:hAnsi="Arial" w:cs="Arial"/>
          <w:sz w:val="24"/>
          <w:szCs w:val="24"/>
        </w:rPr>
        <w:t xml:space="preserve"> days</w:t>
      </w:r>
      <w:r w:rsidR="008C0AC7" w:rsidRPr="00012EAA">
        <w:rPr>
          <w:rFonts w:ascii="Arial" w:eastAsia="Poppins" w:hAnsi="Arial" w:cs="Arial"/>
          <w:sz w:val="24"/>
          <w:szCs w:val="24"/>
        </w:rPr>
        <w:t xml:space="preserve"> she spends with her family</w:t>
      </w:r>
      <w:r w:rsidR="00EA3EE0" w:rsidRPr="00012EAA">
        <w:rPr>
          <w:rFonts w:ascii="Arial" w:eastAsia="Poppins" w:hAnsi="Arial" w:cs="Arial"/>
          <w:sz w:val="24"/>
          <w:szCs w:val="24"/>
        </w:rPr>
        <w:t xml:space="preserve"> learning</w:t>
      </w:r>
      <w:r w:rsidR="001311DB" w:rsidRPr="00012EAA">
        <w:rPr>
          <w:rFonts w:ascii="Arial" w:eastAsia="Poppins" w:hAnsi="Arial" w:cs="Arial"/>
          <w:sz w:val="24"/>
          <w:szCs w:val="24"/>
        </w:rPr>
        <w:t xml:space="preserve"> important teachings from their culture and community </w:t>
      </w:r>
      <w:r w:rsidR="008C0AC7" w:rsidRPr="00012EAA">
        <w:rPr>
          <w:rFonts w:ascii="Arial" w:eastAsia="Poppins" w:hAnsi="Arial" w:cs="Arial"/>
          <w:sz w:val="24"/>
          <w:szCs w:val="24"/>
        </w:rPr>
        <w:t xml:space="preserve">before </w:t>
      </w:r>
      <w:r w:rsidR="00D3359E" w:rsidRPr="00012EAA">
        <w:rPr>
          <w:rFonts w:ascii="Arial" w:eastAsia="Poppins" w:hAnsi="Arial" w:cs="Arial"/>
          <w:sz w:val="24"/>
          <w:szCs w:val="24"/>
        </w:rPr>
        <w:t xml:space="preserve">she </w:t>
      </w:r>
      <w:r w:rsidR="008C0AC7" w:rsidRPr="00012EAA">
        <w:rPr>
          <w:rFonts w:ascii="Arial" w:eastAsia="Poppins" w:hAnsi="Arial" w:cs="Arial"/>
          <w:sz w:val="24"/>
          <w:szCs w:val="24"/>
        </w:rPr>
        <w:t>leav</w:t>
      </w:r>
      <w:r w:rsidR="00D3359E" w:rsidRPr="00012EAA">
        <w:rPr>
          <w:rFonts w:ascii="Arial" w:eastAsia="Poppins" w:hAnsi="Arial" w:cs="Arial"/>
          <w:sz w:val="24"/>
          <w:szCs w:val="24"/>
        </w:rPr>
        <w:t>es</w:t>
      </w:r>
      <w:r w:rsidR="008C0AC7" w:rsidRPr="00012EAA">
        <w:rPr>
          <w:rFonts w:ascii="Arial" w:eastAsia="Poppins" w:hAnsi="Arial" w:cs="Arial"/>
          <w:sz w:val="24"/>
          <w:szCs w:val="24"/>
        </w:rPr>
        <w:t xml:space="preserve"> for residential school. </w:t>
      </w:r>
    </w:p>
    <w:p w14:paraId="7A35CD0C" w14:textId="77777777" w:rsidR="001311DB" w:rsidRPr="00012EAA" w:rsidRDefault="001311DB" w:rsidP="001453B3">
      <w:pPr>
        <w:pStyle w:val="NoSpacing"/>
        <w:rPr>
          <w:rFonts w:ascii="Arial" w:eastAsia="Poppins" w:hAnsi="Arial" w:cs="Arial"/>
          <w:sz w:val="24"/>
          <w:szCs w:val="24"/>
        </w:rPr>
      </w:pPr>
    </w:p>
    <w:p w14:paraId="559EF888" w14:textId="77777777" w:rsidR="00FC7ECB" w:rsidRPr="00012EAA" w:rsidRDefault="00D601A5" w:rsidP="001453B3">
      <w:pPr>
        <w:pStyle w:val="NoSpacing"/>
        <w:rPr>
          <w:rFonts w:ascii="Arial" w:eastAsia="Poppins" w:hAnsi="Arial" w:cs="Arial"/>
          <w:sz w:val="24"/>
          <w:szCs w:val="24"/>
        </w:rPr>
      </w:pPr>
      <w:r w:rsidRPr="00012EAA">
        <w:rPr>
          <w:rFonts w:ascii="Arial" w:eastAsia="Poppins" w:hAnsi="Arial" w:cs="Arial"/>
          <w:sz w:val="24"/>
          <w:szCs w:val="24"/>
        </w:rPr>
        <w:t xml:space="preserve">Have learners examine the book’s cover and make predictions about what the story will be about based on the title and image of the young girl and what she is doing. </w:t>
      </w:r>
      <w:r w:rsidR="00660BD8" w:rsidRPr="00012EAA">
        <w:rPr>
          <w:rFonts w:ascii="Arial" w:eastAsia="Poppins" w:hAnsi="Arial" w:cs="Arial"/>
          <w:sz w:val="24"/>
          <w:szCs w:val="24"/>
        </w:rPr>
        <w:t xml:space="preserve">Next, </w:t>
      </w:r>
      <w:r w:rsidR="001311DB" w:rsidRPr="00012EAA">
        <w:rPr>
          <w:rFonts w:ascii="Arial" w:eastAsia="Poppins" w:hAnsi="Arial" w:cs="Arial"/>
          <w:sz w:val="24"/>
          <w:szCs w:val="24"/>
        </w:rPr>
        <w:t>read</w:t>
      </w:r>
      <w:r w:rsidRPr="00012EAA">
        <w:rPr>
          <w:rFonts w:ascii="Arial" w:eastAsia="Poppins" w:hAnsi="Arial" w:cs="Arial"/>
          <w:sz w:val="24"/>
          <w:szCs w:val="24"/>
        </w:rPr>
        <w:t xml:space="preserve"> the author’s notes at the beginning of the story.</w:t>
      </w:r>
    </w:p>
    <w:p w14:paraId="0731C2C4" w14:textId="77777777" w:rsidR="00FC7ECB" w:rsidRPr="00012EAA" w:rsidRDefault="00FC7ECB" w:rsidP="001453B3">
      <w:pPr>
        <w:pStyle w:val="NoSpacing"/>
        <w:rPr>
          <w:rFonts w:ascii="Arial" w:eastAsia="Poppins" w:hAnsi="Arial" w:cs="Arial"/>
          <w:sz w:val="24"/>
          <w:szCs w:val="24"/>
        </w:rPr>
      </w:pPr>
    </w:p>
    <w:p w14:paraId="2FAADE4C" w14:textId="1C160A49" w:rsidR="008C0AC7" w:rsidRPr="00012EAA" w:rsidRDefault="00CD7A11" w:rsidP="001453B3">
      <w:pPr>
        <w:pStyle w:val="NoSpacing"/>
        <w:rPr>
          <w:rFonts w:ascii="Arial" w:eastAsia="Poppins" w:hAnsi="Arial" w:cs="Arial"/>
          <w:sz w:val="24"/>
          <w:szCs w:val="24"/>
        </w:rPr>
      </w:pPr>
      <w:r w:rsidRPr="00012EAA">
        <w:rPr>
          <w:rFonts w:ascii="Arial" w:eastAsia="Poppins" w:hAnsi="Arial" w:cs="Arial"/>
          <w:sz w:val="24"/>
          <w:szCs w:val="24"/>
        </w:rPr>
        <w:t xml:space="preserve">Draw a </w:t>
      </w:r>
      <w:r w:rsidR="002E6847" w:rsidRPr="00012EAA">
        <w:rPr>
          <w:rFonts w:ascii="Arial" w:eastAsia="Poppins" w:hAnsi="Arial" w:cs="Arial"/>
          <w:sz w:val="24"/>
          <w:szCs w:val="24"/>
        </w:rPr>
        <w:t>memory</w:t>
      </w:r>
      <w:r w:rsidRPr="00012EAA">
        <w:rPr>
          <w:rFonts w:ascii="Arial" w:eastAsia="Poppins" w:hAnsi="Arial" w:cs="Arial"/>
          <w:sz w:val="24"/>
          <w:szCs w:val="24"/>
        </w:rPr>
        <w:t xml:space="preserve"> bag</w:t>
      </w:r>
      <w:r w:rsidR="002E6847" w:rsidRPr="00012EAA">
        <w:rPr>
          <w:rFonts w:ascii="Arial" w:eastAsia="Poppins" w:hAnsi="Arial" w:cs="Arial"/>
          <w:sz w:val="24"/>
          <w:szCs w:val="24"/>
        </w:rPr>
        <w:t xml:space="preserve"> like Shi-shi-etko’s</w:t>
      </w:r>
      <w:r w:rsidRPr="00012EAA">
        <w:rPr>
          <w:rFonts w:ascii="Arial" w:eastAsia="Poppins" w:hAnsi="Arial" w:cs="Arial"/>
          <w:sz w:val="24"/>
          <w:szCs w:val="24"/>
        </w:rPr>
        <w:t xml:space="preserve"> on </w:t>
      </w:r>
      <w:r w:rsidR="006B1EA4" w:rsidRPr="00012EAA">
        <w:rPr>
          <w:rFonts w:ascii="Arial" w:eastAsia="Poppins" w:hAnsi="Arial" w:cs="Arial"/>
          <w:sz w:val="24"/>
          <w:szCs w:val="24"/>
        </w:rPr>
        <w:t xml:space="preserve">large </w:t>
      </w:r>
      <w:r w:rsidRPr="00012EAA">
        <w:rPr>
          <w:rFonts w:ascii="Arial" w:eastAsia="Poppins" w:hAnsi="Arial" w:cs="Arial"/>
          <w:sz w:val="24"/>
          <w:szCs w:val="24"/>
        </w:rPr>
        <w:t xml:space="preserve">chart paper or a projected screen. </w:t>
      </w:r>
      <w:r w:rsidRPr="00012EAA">
        <w:rPr>
          <w:rFonts w:ascii="Arial" w:hAnsi="Arial" w:cs="Arial"/>
          <w:sz w:val="24"/>
          <w:szCs w:val="24"/>
        </w:rPr>
        <w:t xml:space="preserve">Have </w:t>
      </w:r>
      <w:r w:rsidR="004E3DA3" w:rsidRPr="00012EAA">
        <w:rPr>
          <w:rFonts w:ascii="Arial" w:hAnsi="Arial" w:cs="Arial"/>
          <w:sz w:val="24"/>
          <w:szCs w:val="24"/>
        </w:rPr>
        <w:t>learners</w:t>
      </w:r>
      <w:r w:rsidRPr="00012EAA">
        <w:rPr>
          <w:rFonts w:ascii="Arial" w:hAnsi="Arial" w:cs="Arial"/>
          <w:sz w:val="24"/>
          <w:szCs w:val="24"/>
        </w:rPr>
        <w:t xml:space="preserve"> listen closely to the story and identify</w:t>
      </w:r>
      <w:r w:rsidR="006B1EA4" w:rsidRPr="00012EAA">
        <w:rPr>
          <w:rFonts w:ascii="Arial" w:hAnsi="Arial" w:cs="Arial"/>
          <w:sz w:val="24"/>
          <w:szCs w:val="24"/>
        </w:rPr>
        <w:t xml:space="preserve"> </w:t>
      </w:r>
      <w:r w:rsidRPr="00012EAA">
        <w:rPr>
          <w:rFonts w:ascii="Arial" w:hAnsi="Arial" w:cs="Arial"/>
          <w:sz w:val="24"/>
          <w:szCs w:val="24"/>
        </w:rPr>
        <w:t>memories</w:t>
      </w:r>
      <w:r w:rsidR="006B1EA4" w:rsidRPr="00012EAA">
        <w:rPr>
          <w:rFonts w:ascii="Arial" w:hAnsi="Arial" w:cs="Arial"/>
          <w:sz w:val="24"/>
          <w:szCs w:val="24"/>
        </w:rPr>
        <w:t xml:space="preserve"> that</w:t>
      </w:r>
      <w:r w:rsidR="00975623" w:rsidRPr="00012EAA">
        <w:rPr>
          <w:rFonts w:ascii="Arial" w:hAnsi="Arial" w:cs="Arial"/>
          <w:sz w:val="24"/>
          <w:szCs w:val="24"/>
        </w:rPr>
        <w:t xml:space="preserve"> </w:t>
      </w:r>
      <w:r w:rsidR="001A5E62" w:rsidRPr="00012EAA">
        <w:rPr>
          <w:rFonts w:ascii="Arial" w:hAnsi="Arial" w:cs="Arial"/>
          <w:sz w:val="24"/>
          <w:szCs w:val="24"/>
        </w:rPr>
        <w:t xml:space="preserve">Shi-shi-etko </w:t>
      </w:r>
      <w:r w:rsidRPr="00012EAA">
        <w:rPr>
          <w:rFonts w:ascii="Arial" w:hAnsi="Arial" w:cs="Arial"/>
          <w:sz w:val="24"/>
          <w:szCs w:val="24"/>
        </w:rPr>
        <w:t>collects</w:t>
      </w:r>
      <w:r w:rsidR="000B42A6" w:rsidRPr="00012EAA">
        <w:rPr>
          <w:rFonts w:ascii="Arial" w:hAnsi="Arial" w:cs="Arial"/>
          <w:sz w:val="24"/>
          <w:szCs w:val="24"/>
        </w:rPr>
        <w:t xml:space="preserve"> from her home community</w:t>
      </w:r>
      <w:r w:rsidR="003F5384" w:rsidRPr="00012EAA">
        <w:rPr>
          <w:rFonts w:ascii="Arial" w:hAnsi="Arial" w:cs="Arial"/>
          <w:sz w:val="24"/>
          <w:szCs w:val="24"/>
        </w:rPr>
        <w:t xml:space="preserve"> before she </w:t>
      </w:r>
      <w:r w:rsidR="004E6886" w:rsidRPr="00012EAA">
        <w:rPr>
          <w:rFonts w:ascii="Arial" w:hAnsi="Arial" w:cs="Arial"/>
          <w:sz w:val="24"/>
          <w:szCs w:val="24"/>
        </w:rPr>
        <w:t xml:space="preserve">leaves </w:t>
      </w:r>
      <w:r w:rsidR="003F5384" w:rsidRPr="00012EAA">
        <w:rPr>
          <w:rFonts w:ascii="Arial" w:hAnsi="Arial" w:cs="Arial"/>
          <w:sz w:val="24"/>
          <w:szCs w:val="24"/>
        </w:rPr>
        <w:t>for residential school</w:t>
      </w:r>
      <w:r w:rsidRPr="00012EAA">
        <w:rPr>
          <w:rFonts w:ascii="Arial" w:hAnsi="Arial" w:cs="Arial"/>
          <w:sz w:val="24"/>
          <w:szCs w:val="24"/>
        </w:rPr>
        <w:t>. Draw and label the i</w:t>
      </w:r>
      <w:r w:rsidR="000B42A6" w:rsidRPr="00012EAA">
        <w:rPr>
          <w:rFonts w:ascii="Arial" w:hAnsi="Arial" w:cs="Arial"/>
          <w:sz w:val="24"/>
          <w:szCs w:val="24"/>
        </w:rPr>
        <w:t>tems</w:t>
      </w:r>
      <w:r w:rsidRPr="00012EAA">
        <w:rPr>
          <w:rFonts w:ascii="Arial" w:hAnsi="Arial" w:cs="Arial"/>
          <w:sz w:val="24"/>
          <w:szCs w:val="24"/>
        </w:rPr>
        <w:t xml:space="preserve"> that go into the bag. </w:t>
      </w:r>
      <w:r w:rsidR="006004DF" w:rsidRPr="00012EAA">
        <w:rPr>
          <w:rFonts w:ascii="Arial" w:hAnsi="Arial" w:cs="Arial"/>
          <w:sz w:val="24"/>
          <w:szCs w:val="24"/>
        </w:rPr>
        <w:t>Learners</w:t>
      </w:r>
      <w:r w:rsidRPr="00012EAA">
        <w:rPr>
          <w:rFonts w:ascii="Arial" w:hAnsi="Arial" w:cs="Arial"/>
          <w:sz w:val="24"/>
          <w:szCs w:val="24"/>
        </w:rPr>
        <w:t xml:space="preserve"> may</w:t>
      </w:r>
      <w:r w:rsidR="00660BD8" w:rsidRPr="00012EAA">
        <w:rPr>
          <w:rFonts w:ascii="Arial" w:hAnsi="Arial" w:cs="Arial"/>
          <w:sz w:val="24"/>
          <w:szCs w:val="24"/>
        </w:rPr>
        <w:t xml:space="preserve"> also</w:t>
      </w:r>
      <w:r w:rsidRPr="00012EAA">
        <w:rPr>
          <w:rFonts w:ascii="Arial" w:hAnsi="Arial" w:cs="Arial"/>
          <w:sz w:val="24"/>
          <w:szCs w:val="24"/>
        </w:rPr>
        <w:t xml:space="preserve"> be shown</w:t>
      </w:r>
      <w:r w:rsidR="00DD2136" w:rsidRPr="00012EAA">
        <w:rPr>
          <w:rFonts w:ascii="Arial" w:hAnsi="Arial" w:cs="Arial"/>
          <w:sz w:val="24"/>
          <w:szCs w:val="24"/>
        </w:rPr>
        <w:t xml:space="preserve"> </w:t>
      </w:r>
      <w:r w:rsidRPr="00012EAA">
        <w:rPr>
          <w:rFonts w:ascii="Arial" w:hAnsi="Arial" w:cs="Arial"/>
          <w:sz w:val="24"/>
          <w:szCs w:val="24"/>
        </w:rPr>
        <w:t xml:space="preserve">digital </w:t>
      </w:r>
      <w:r w:rsidR="007B1675" w:rsidRPr="00012EAA">
        <w:rPr>
          <w:rFonts w:ascii="Arial" w:hAnsi="Arial" w:cs="Arial"/>
          <w:sz w:val="24"/>
          <w:szCs w:val="24"/>
        </w:rPr>
        <w:t>photographs</w:t>
      </w:r>
      <w:r w:rsidRPr="00012EAA">
        <w:rPr>
          <w:rFonts w:ascii="Arial" w:hAnsi="Arial" w:cs="Arial"/>
          <w:sz w:val="24"/>
          <w:szCs w:val="24"/>
        </w:rPr>
        <w:t xml:space="preserve"> of the </w:t>
      </w:r>
      <w:r w:rsidR="007B1675" w:rsidRPr="00012EAA">
        <w:rPr>
          <w:rFonts w:ascii="Arial" w:hAnsi="Arial" w:cs="Arial"/>
          <w:sz w:val="24"/>
          <w:szCs w:val="24"/>
        </w:rPr>
        <w:t xml:space="preserve">plant life </w:t>
      </w:r>
      <w:r w:rsidRPr="00012EAA">
        <w:rPr>
          <w:rFonts w:ascii="Arial" w:hAnsi="Arial" w:cs="Arial"/>
          <w:sz w:val="24"/>
          <w:szCs w:val="24"/>
        </w:rPr>
        <w:t xml:space="preserve">that </w:t>
      </w:r>
      <w:r w:rsidR="00660BD8" w:rsidRPr="00012EAA">
        <w:rPr>
          <w:rFonts w:ascii="Arial" w:hAnsi="Arial" w:cs="Arial"/>
          <w:sz w:val="24"/>
          <w:szCs w:val="24"/>
        </w:rPr>
        <w:t>go</w:t>
      </w:r>
      <w:r w:rsidR="007B1675" w:rsidRPr="00012EAA">
        <w:rPr>
          <w:rFonts w:ascii="Arial" w:hAnsi="Arial" w:cs="Arial"/>
          <w:sz w:val="24"/>
          <w:szCs w:val="24"/>
        </w:rPr>
        <w:t>es</w:t>
      </w:r>
      <w:r w:rsidRPr="00012EAA">
        <w:rPr>
          <w:rFonts w:ascii="Arial" w:hAnsi="Arial" w:cs="Arial"/>
          <w:sz w:val="24"/>
          <w:szCs w:val="24"/>
        </w:rPr>
        <w:t xml:space="preserve"> into Shi-shi-etko’s </w:t>
      </w:r>
      <w:r w:rsidR="007B1675" w:rsidRPr="00012EAA">
        <w:rPr>
          <w:rFonts w:ascii="Arial" w:hAnsi="Arial" w:cs="Arial"/>
          <w:sz w:val="24"/>
          <w:szCs w:val="24"/>
        </w:rPr>
        <w:t>bag of memories</w:t>
      </w:r>
      <w:r w:rsidRPr="00012EAA">
        <w:rPr>
          <w:rFonts w:ascii="Arial" w:hAnsi="Arial" w:cs="Arial"/>
          <w:sz w:val="24"/>
          <w:szCs w:val="24"/>
        </w:rPr>
        <w:t>.</w:t>
      </w:r>
    </w:p>
    <w:p w14:paraId="3836C5C1" w14:textId="77777777" w:rsidR="008C0AC7" w:rsidRPr="00012EAA" w:rsidRDefault="008C0AC7" w:rsidP="001453B3">
      <w:pPr>
        <w:pStyle w:val="NoSpacing"/>
        <w:rPr>
          <w:rFonts w:ascii="Arial" w:eastAsia="Poppins" w:hAnsi="Arial" w:cs="Arial"/>
          <w:sz w:val="24"/>
          <w:szCs w:val="24"/>
        </w:rPr>
      </w:pPr>
    </w:p>
    <w:p w14:paraId="6129B0FF" w14:textId="5C50B242" w:rsidR="007B1675" w:rsidRPr="00012EAA" w:rsidRDefault="007B1675" w:rsidP="001453B3">
      <w:pPr>
        <w:pStyle w:val="NoSpacing"/>
        <w:rPr>
          <w:rFonts w:ascii="Arial" w:hAnsi="Arial" w:cs="Arial"/>
          <w:sz w:val="24"/>
          <w:szCs w:val="24"/>
        </w:rPr>
      </w:pPr>
      <w:r w:rsidRPr="00012EAA">
        <w:rPr>
          <w:rFonts w:ascii="Arial" w:hAnsi="Arial" w:cs="Arial"/>
          <w:sz w:val="24"/>
          <w:szCs w:val="24"/>
        </w:rPr>
        <w:t xml:space="preserve">Suggested </w:t>
      </w:r>
      <w:r w:rsidR="00FC7ECB" w:rsidRPr="00012EAA">
        <w:rPr>
          <w:rFonts w:ascii="Arial" w:hAnsi="Arial" w:cs="Arial"/>
          <w:sz w:val="24"/>
          <w:szCs w:val="24"/>
        </w:rPr>
        <w:t>p</w:t>
      </w:r>
      <w:r w:rsidRPr="00012EAA">
        <w:rPr>
          <w:rFonts w:ascii="Arial" w:hAnsi="Arial" w:cs="Arial"/>
          <w:sz w:val="24"/>
          <w:szCs w:val="24"/>
        </w:rPr>
        <w:t xml:space="preserve">rompt </w:t>
      </w:r>
      <w:r w:rsidR="00FC7ECB" w:rsidRPr="00012EAA">
        <w:rPr>
          <w:rFonts w:ascii="Arial" w:hAnsi="Arial" w:cs="Arial"/>
          <w:sz w:val="24"/>
          <w:szCs w:val="24"/>
        </w:rPr>
        <w:t>q</w:t>
      </w:r>
      <w:r w:rsidRPr="00012EAA">
        <w:rPr>
          <w:rFonts w:ascii="Arial" w:hAnsi="Arial" w:cs="Arial"/>
          <w:sz w:val="24"/>
          <w:szCs w:val="24"/>
        </w:rPr>
        <w:t>uestions</w:t>
      </w:r>
    </w:p>
    <w:p w14:paraId="36F69B4F" w14:textId="6B7135CE" w:rsidR="00617CBB" w:rsidRPr="00012EAA" w:rsidRDefault="007B1675" w:rsidP="001453B3">
      <w:pPr>
        <w:pStyle w:val="NoSpacing"/>
        <w:numPr>
          <w:ilvl w:val="0"/>
          <w:numId w:val="26"/>
        </w:numPr>
        <w:rPr>
          <w:rFonts w:ascii="Arial" w:hAnsi="Arial" w:cs="Arial"/>
          <w:sz w:val="24"/>
          <w:szCs w:val="24"/>
        </w:rPr>
      </w:pPr>
      <w:r w:rsidRPr="00012EAA">
        <w:rPr>
          <w:rFonts w:ascii="Arial" w:hAnsi="Arial" w:cs="Arial"/>
          <w:sz w:val="24"/>
          <w:szCs w:val="24"/>
        </w:rPr>
        <w:t>Why did Sh-shi-etko hide the bag of memories?</w:t>
      </w:r>
      <w:r w:rsidR="00617CBB" w:rsidRPr="00012EAA">
        <w:rPr>
          <w:rFonts w:ascii="Arial" w:hAnsi="Arial" w:cs="Arial"/>
          <w:sz w:val="24"/>
          <w:szCs w:val="24"/>
        </w:rPr>
        <w:t xml:space="preserve"> Why do you think she did not bring the bag with her to residential school?</w:t>
      </w:r>
    </w:p>
    <w:p w14:paraId="0E824710" w14:textId="784A70BB" w:rsidR="00822664" w:rsidRPr="00012EAA" w:rsidRDefault="00822664" w:rsidP="001453B3">
      <w:pPr>
        <w:pStyle w:val="NoSpacing"/>
        <w:numPr>
          <w:ilvl w:val="0"/>
          <w:numId w:val="26"/>
        </w:numPr>
        <w:rPr>
          <w:rFonts w:ascii="Arial" w:hAnsi="Arial" w:cs="Arial"/>
          <w:sz w:val="24"/>
          <w:szCs w:val="24"/>
        </w:rPr>
      </w:pPr>
      <w:r w:rsidRPr="00012EAA">
        <w:rPr>
          <w:rFonts w:ascii="Arial" w:hAnsi="Arial" w:cs="Arial"/>
          <w:sz w:val="24"/>
          <w:szCs w:val="24"/>
        </w:rPr>
        <w:t>Was there a particular item that Shi-shi-etko put in her bag that surprised you?</w:t>
      </w:r>
    </w:p>
    <w:p w14:paraId="381BE9E6" w14:textId="786C539C" w:rsidR="00FF3A83" w:rsidRPr="00012EAA" w:rsidRDefault="007B1675" w:rsidP="001453B3">
      <w:pPr>
        <w:pStyle w:val="NoSpacing"/>
        <w:numPr>
          <w:ilvl w:val="0"/>
          <w:numId w:val="26"/>
        </w:numPr>
        <w:rPr>
          <w:rFonts w:ascii="Arial" w:hAnsi="Arial" w:cs="Arial"/>
          <w:sz w:val="24"/>
          <w:szCs w:val="24"/>
        </w:rPr>
      </w:pPr>
      <w:r w:rsidRPr="00012EAA">
        <w:rPr>
          <w:rFonts w:ascii="Arial" w:hAnsi="Arial" w:cs="Arial"/>
          <w:sz w:val="24"/>
          <w:szCs w:val="24"/>
        </w:rPr>
        <w:t>W</w:t>
      </w:r>
      <w:r w:rsidR="00617CBB" w:rsidRPr="00012EAA">
        <w:rPr>
          <w:rFonts w:ascii="Arial" w:hAnsi="Arial" w:cs="Arial"/>
          <w:sz w:val="24"/>
          <w:szCs w:val="24"/>
        </w:rPr>
        <w:t>hy was Shi-</w:t>
      </w:r>
      <w:r w:rsidR="00822664" w:rsidRPr="00012EAA">
        <w:rPr>
          <w:rFonts w:ascii="Arial" w:hAnsi="Arial" w:cs="Arial"/>
          <w:sz w:val="24"/>
          <w:szCs w:val="24"/>
        </w:rPr>
        <w:t>s</w:t>
      </w:r>
      <w:r w:rsidR="00617CBB" w:rsidRPr="00012EAA">
        <w:rPr>
          <w:rFonts w:ascii="Arial" w:hAnsi="Arial" w:cs="Arial"/>
          <w:sz w:val="24"/>
          <w:szCs w:val="24"/>
        </w:rPr>
        <w:t xml:space="preserve">hi-etko’s family and community </w:t>
      </w:r>
      <w:r w:rsidR="005C459F" w:rsidRPr="00012EAA">
        <w:rPr>
          <w:rFonts w:ascii="Arial" w:hAnsi="Arial" w:cs="Arial"/>
          <w:sz w:val="24"/>
          <w:szCs w:val="24"/>
        </w:rPr>
        <w:t>so</w:t>
      </w:r>
      <w:r w:rsidR="00617CBB" w:rsidRPr="00012EAA">
        <w:rPr>
          <w:rFonts w:ascii="Arial" w:hAnsi="Arial" w:cs="Arial"/>
          <w:sz w:val="24"/>
          <w:szCs w:val="24"/>
        </w:rPr>
        <w:t xml:space="preserve"> important to her?</w:t>
      </w:r>
    </w:p>
    <w:p w14:paraId="621C269A" w14:textId="6C4CB587" w:rsidR="00617CBB" w:rsidRPr="00012EAA" w:rsidRDefault="001B3C4E" w:rsidP="001453B3">
      <w:pPr>
        <w:pStyle w:val="NoSpacing"/>
        <w:numPr>
          <w:ilvl w:val="0"/>
          <w:numId w:val="26"/>
        </w:numPr>
        <w:rPr>
          <w:rFonts w:ascii="Arial" w:hAnsi="Arial" w:cs="Arial"/>
          <w:sz w:val="24"/>
          <w:szCs w:val="24"/>
        </w:rPr>
      </w:pPr>
      <w:r w:rsidRPr="00012EAA">
        <w:rPr>
          <w:rFonts w:ascii="Arial" w:hAnsi="Arial" w:cs="Arial"/>
          <w:sz w:val="24"/>
          <w:szCs w:val="24"/>
        </w:rPr>
        <w:t>What would you add to the story, if you could add one page?</w:t>
      </w:r>
    </w:p>
    <w:p w14:paraId="6B4062A6" w14:textId="5F0F8306" w:rsidR="002E6847" w:rsidRPr="00012EAA" w:rsidRDefault="004E3DA3" w:rsidP="001453B3">
      <w:pPr>
        <w:pStyle w:val="NoSpacing"/>
        <w:rPr>
          <w:rFonts w:ascii="Arial" w:hAnsi="Arial" w:cs="Arial"/>
          <w:sz w:val="24"/>
          <w:szCs w:val="24"/>
        </w:rPr>
      </w:pPr>
      <w:r w:rsidRPr="00012EAA">
        <w:rPr>
          <w:rFonts w:ascii="Arial" w:hAnsi="Arial" w:cs="Arial"/>
          <w:sz w:val="24"/>
          <w:szCs w:val="24"/>
        </w:rPr>
        <w:t>Learners</w:t>
      </w:r>
      <w:r w:rsidR="00497C10" w:rsidRPr="00012EAA">
        <w:rPr>
          <w:rFonts w:ascii="Arial" w:hAnsi="Arial" w:cs="Arial"/>
          <w:sz w:val="24"/>
          <w:szCs w:val="24"/>
        </w:rPr>
        <w:t xml:space="preserve"> will reflect on </w:t>
      </w:r>
      <w:r w:rsidR="00902E97" w:rsidRPr="00012EAA">
        <w:rPr>
          <w:rFonts w:ascii="Arial" w:hAnsi="Arial" w:cs="Arial"/>
          <w:sz w:val="24"/>
          <w:szCs w:val="24"/>
        </w:rPr>
        <w:t xml:space="preserve">what they would want to </w:t>
      </w:r>
      <w:r w:rsidR="005903D3" w:rsidRPr="00012EAA">
        <w:rPr>
          <w:rFonts w:ascii="Arial" w:hAnsi="Arial" w:cs="Arial"/>
          <w:sz w:val="24"/>
          <w:szCs w:val="24"/>
        </w:rPr>
        <w:t>put</w:t>
      </w:r>
      <w:r w:rsidR="00902E97" w:rsidRPr="00012EAA">
        <w:rPr>
          <w:rFonts w:ascii="Arial" w:hAnsi="Arial" w:cs="Arial"/>
          <w:sz w:val="24"/>
          <w:szCs w:val="24"/>
        </w:rPr>
        <w:t xml:space="preserve"> in their own</w:t>
      </w:r>
      <w:r w:rsidR="00497C10" w:rsidRPr="00012EAA">
        <w:rPr>
          <w:rFonts w:ascii="Arial" w:hAnsi="Arial" w:cs="Arial"/>
          <w:sz w:val="24"/>
          <w:szCs w:val="24"/>
        </w:rPr>
        <w:t xml:space="preserve"> memory bag </w:t>
      </w:r>
      <w:r w:rsidR="00960651" w:rsidRPr="00012EAA">
        <w:rPr>
          <w:rFonts w:ascii="Arial" w:hAnsi="Arial" w:cs="Arial"/>
          <w:sz w:val="24"/>
          <w:szCs w:val="24"/>
        </w:rPr>
        <w:t>in Activity 3</w:t>
      </w:r>
      <w:r w:rsidR="00497C10" w:rsidRPr="00012EAA">
        <w:rPr>
          <w:rFonts w:ascii="Arial" w:hAnsi="Arial" w:cs="Arial"/>
          <w:sz w:val="24"/>
          <w:szCs w:val="24"/>
        </w:rPr>
        <w:t xml:space="preserve">. </w:t>
      </w:r>
    </w:p>
    <w:p w14:paraId="058E96C1" w14:textId="77777777" w:rsidR="006360AB" w:rsidRPr="00012EAA" w:rsidRDefault="006360AB" w:rsidP="002C1520">
      <w:pPr>
        <w:rPr>
          <w:rFonts w:ascii="Arial" w:eastAsia="Poppins" w:hAnsi="Arial" w:cs="Arial"/>
          <w:sz w:val="24"/>
          <w:szCs w:val="24"/>
        </w:rPr>
      </w:pPr>
      <w:bookmarkStart w:id="6" w:name="_rz87oocfbmae" w:colFirst="0" w:colLast="0"/>
      <w:bookmarkEnd w:id="6"/>
    </w:p>
    <w:p w14:paraId="36DDA3E0" w14:textId="5A914896" w:rsidR="004C6C55" w:rsidRPr="00012EAA" w:rsidRDefault="003E5E58" w:rsidP="00DB03D1">
      <w:pPr>
        <w:pStyle w:val="Heading3"/>
        <w:rPr>
          <w:rFonts w:ascii="Arial" w:hAnsi="Arial" w:cs="Arial"/>
          <w:color w:val="auto"/>
        </w:rPr>
      </w:pPr>
      <w:r w:rsidRPr="00012EAA">
        <w:rPr>
          <w:rFonts w:ascii="Arial" w:hAnsi="Arial" w:cs="Arial"/>
          <w:color w:val="auto"/>
        </w:rPr>
        <w:t>What’s Inside Your Memory Bag?</w:t>
      </w:r>
    </w:p>
    <w:p w14:paraId="5DBC3289" w14:textId="77777777" w:rsidR="000A41CF" w:rsidRPr="00012EAA" w:rsidRDefault="004E6886" w:rsidP="001453B3">
      <w:pPr>
        <w:pStyle w:val="NoSpacing"/>
        <w:rPr>
          <w:rFonts w:ascii="Arial" w:eastAsia="Poppins" w:hAnsi="Arial" w:cs="Arial"/>
          <w:sz w:val="24"/>
          <w:szCs w:val="24"/>
        </w:rPr>
      </w:pPr>
      <w:r w:rsidRPr="00012EAA">
        <w:rPr>
          <w:rFonts w:ascii="Arial" w:eastAsia="Poppins" w:hAnsi="Arial" w:cs="Arial"/>
          <w:sz w:val="24"/>
          <w:szCs w:val="24"/>
        </w:rPr>
        <w:t>In the story</w:t>
      </w:r>
      <w:r w:rsidR="0098478E" w:rsidRPr="00012EAA">
        <w:rPr>
          <w:rFonts w:ascii="Arial" w:eastAsia="Poppins" w:hAnsi="Arial" w:cs="Arial"/>
          <w:sz w:val="24"/>
          <w:szCs w:val="24"/>
        </w:rPr>
        <w:t xml:space="preserve"> </w:t>
      </w:r>
      <w:r w:rsidR="0098478E" w:rsidRPr="00012EAA">
        <w:rPr>
          <w:rFonts w:ascii="Arial" w:eastAsia="Poppins" w:hAnsi="Arial" w:cs="Arial"/>
          <w:i/>
          <w:iCs/>
          <w:sz w:val="24"/>
          <w:szCs w:val="24"/>
        </w:rPr>
        <w:t>Shi-shi-etko</w:t>
      </w:r>
      <w:r w:rsidR="0098478E" w:rsidRPr="00012EAA">
        <w:rPr>
          <w:rFonts w:ascii="Arial" w:eastAsia="Poppins" w:hAnsi="Arial" w:cs="Arial"/>
          <w:sz w:val="24"/>
          <w:szCs w:val="24"/>
        </w:rPr>
        <w:t xml:space="preserve"> by Nicola </w:t>
      </w:r>
      <w:r w:rsidR="00931570" w:rsidRPr="00012EAA">
        <w:rPr>
          <w:rFonts w:ascii="Arial" w:eastAsia="Poppins" w:hAnsi="Arial" w:cs="Arial"/>
          <w:sz w:val="24"/>
          <w:szCs w:val="24"/>
        </w:rPr>
        <w:t>I</w:t>
      </w:r>
      <w:r w:rsidR="004A4DC6" w:rsidRPr="00012EAA">
        <w:rPr>
          <w:rFonts w:ascii="Arial" w:eastAsia="Poppins" w:hAnsi="Arial" w:cs="Arial"/>
          <w:sz w:val="24"/>
          <w:szCs w:val="24"/>
        </w:rPr>
        <w:t xml:space="preserve">. </w:t>
      </w:r>
      <w:r w:rsidR="0098478E" w:rsidRPr="00012EAA">
        <w:rPr>
          <w:rFonts w:ascii="Arial" w:eastAsia="Poppins" w:hAnsi="Arial" w:cs="Arial"/>
          <w:sz w:val="24"/>
          <w:szCs w:val="24"/>
        </w:rPr>
        <w:t>Campbell</w:t>
      </w:r>
      <w:r w:rsidR="000B42A6" w:rsidRPr="00012EAA">
        <w:rPr>
          <w:rFonts w:ascii="Arial" w:eastAsia="Poppins" w:hAnsi="Arial" w:cs="Arial"/>
          <w:sz w:val="24"/>
          <w:szCs w:val="24"/>
        </w:rPr>
        <w:t xml:space="preserve">, </w:t>
      </w:r>
      <w:r w:rsidRPr="00012EAA">
        <w:rPr>
          <w:rFonts w:ascii="Arial" w:eastAsia="Poppins" w:hAnsi="Arial" w:cs="Arial"/>
          <w:sz w:val="24"/>
          <w:szCs w:val="24"/>
        </w:rPr>
        <w:t>Shi-shi-etko collected items that would help her remember her home</w:t>
      </w:r>
      <w:r w:rsidR="00A27999" w:rsidRPr="00012EAA">
        <w:rPr>
          <w:rFonts w:ascii="Arial" w:eastAsia="Poppins" w:hAnsi="Arial" w:cs="Arial"/>
          <w:sz w:val="24"/>
          <w:szCs w:val="24"/>
        </w:rPr>
        <w:t xml:space="preserve"> community</w:t>
      </w:r>
      <w:r w:rsidR="00D32AF9" w:rsidRPr="00012EAA">
        <w:rPr>
          <w:rFonts w:ascii="Arial" w:eastAsia="Poppins" w:hAnsi="Arial" w:cs="Arial"/>
          <w:sz w:val="24"/>
          <w:szCs w:val="24"/>
        </w:rPr>
        <w:t xml:space="preserve"> while she </w:t>
      </w:r>
      <w:r w:rsidR="004A4DC6" w:rsidRPr="00012EAA">
        <w:rPr>
          <w:rFonts w:ascii="Arial" w:eastAsia="Poppins" w:hAnsi="Arial" w:cs="Arial"/>
          <w:sz w:val="24"/>
          <w:szCs w:val="24"/>
        </w:rPr>
        <w:t>wa</w:t>
      </w:r>
      <w:r w:rsidR="00D32AF9" w:rsidRPr="00012EAA">
        <w:rPr>
          <w:rFonts w:ascii="Arial" w:eastAsia="Poppins" w:hAnsi="Arial" w:cs="Arial"/>
          <w:sz w:val="24"/>
          <w:szCs w:val="24"/>
        </w:rPr>
        <w:t>s at residential school</w:t>
      </w:r>
      <w:r w:rsidRPr="00012EAA">
        <w:rPr>
          <w:rFonts w:ascii="Arial" w:eastAsia="Poppins" w:hAnsi="Arial" w:cs="Arial"/>
          <w:sz w:val="24"/>
          <w:szCs w:val="24"/>
        </w:rPr>
        <w:t xml:space="preserve">. </w:t>
      </w:r>
      <w:r w:rsidR="00BF4601" w:rsidRPr="00012EAA">
        <w:rPr>
          <w:rFonts w:ascii="Arial" w:eastAsia="Poppins" w:hAnsi="Arial" w:cs="Arial"/>
          <w:sz w:val="24"/>
          <w:szCs w:val="24"/>
        </w:rPr>
        <w:t xml:space="preserve">Invite the </w:t>
      </w:r>
      <w:r w:rsidR="004E3DA3" w:rsidRPr="00012EAA">
        <w:rPr>
          <w:rFonts w:ascii="Arial" w:eastAsia="Poppins" w:hAnsi="Arial" w:cs="Arial"/>
          <w:sz w:val="24"/>
          <w:szCs w:val="24"/>
        </w:rPr>
        <w:t>learners</w:t>
      </w:r>
      <w:r w:rsidR="00BF4601" w:rsidRPr="00012EAA">
        <w:rPr>
          <w:rFonts w:ascii="Arial" w:eastAsia="Poppins" w:hAnsi="Arial" w:cs="Arial"/>
          <w:sz w:val="24"/>
          <w:szCs w:val="24"/>
        </w:rPr>
        <w:t xml:space="preserve"> to reflect on what things remind them of home. </w:t>
      </w:r>
      <w:r w:rsidR="00A8474C" w:rsidRPr="00012EAA">
        <w:rPr>
          <w:rFonts w:ascii="Arial" w:eastAsia="Poppins" w:hAnsi="Arial" w:cs="Arial"/>
          <w:sz w:val="24"/>
          <w:szCs w:val="24"/>
        </w:rPr>
        <w:t xml:space="preserve">This activity aims to highlight how memories and cultures shape who </w:t>
      </w:r>
      <w:r w:rsidR="005B77B1" w:rsidRPr="00012EAA">
        <w:rPr>
          <w:rFonts w:ascii="Arial" w:eastAsia="Poppins" w:hAnsi="Arial" w:cs="Arial"/>
          <w:sz w:val="24"/>
          <w:szCs w:val="24"/>
        </w:rPr>
        <w:t xml:space="preserve">they </w:t>
      </w:r>
      <w:r w:rsidR="00A8474C" w:rsidRPr="00012EAA">
        <w:rPr>
          <w:rFonts w:ascii="Arial" w:eastAsia="Poppins" w:hAnsi="Arial" w:cs="Arial"/>
          <w:sz w:val="24"/>
          <w:szCs w:val="24"/>
        </w:rPr>
        <w:t xml:space="preserve">are rather than draw comparisons to Shi-shi-etko’s experience. </w:t>
      </w:r>
    </w:p>
    <w:p w14:paraId="45686E0A" w14:textId="77777777" w:rsidR="000A41CF" w:rsidRPr="00012EAA" w:rsidRDefault="000A41CF" w:rsidP="001453B3">
      <w:pPr>
        <w:pStyle w:val="NoSpacing"/>
        <w:rPr>
          <w:rFonts w:ascii="Arial" w:eastAsia="Poppins" w:hAnsi="Arial" w:cs="Arial"/>
          <w:sz w:val="24"/>
          <w:szCs w:val="24"/>
        </w:rPr>
      </w:pPr>
    </w:p>
    <w:p w14:paraId="62225791" w14:textId="024D7F4A" w:rsidR="001F429D" w:rsidRPr="00012EAA" w:rsidRDefault="004E6886" w:rsidP="001453B3">
      <w:pPr>
        <w:pStyle w:val="NoSpacing"/>
        <w:rPr>
          <w:rFonts w:ascii="Arial" w:eastAsia="Poppins" w:hAnsi="Arial" w:cs="Arial"/>
          <w:sz w:val="24"/>
          <w:szCs w:val="24"/>
        </w:rPr>
      </w:pPr>
      <w:r w:rsidRPr="00012EAA">
        <w:rPr>
          <w:rFonts w:ascii="Arial" w:eastAsia="Poppins" w:hAnsi="Arial" w:cs="Arial"/>
          <w:sz w:val="24"/>
          <w:szCs w:val="24"/>
        </w:rPr>
        <w:t xml:space="preserve">Ask </w:t>
      </w:r>
      <w:r w:rsidR="004E3DA3" w:rsidRPr="00012EAA">
        <w:rPr>
          <w:rFonts w:ascii="Arial" w:eastAsia="Poppins" w:hAnsi="Arial" w:cs="Arial"/>
          <w:sz w:val="24"/>
          <w:szCs w:val="24"/>
        </w:rPr>
        <w:t>learners</w:t>
      </w:r>
      <w:r w:rsidRPr="00012EAA">
        <w:rPr>
          <w:rFonts w:ascii="Arial" w:eastAsia="Poppins" w:hAnsi="Arial" w:cs="Arial"/>
          <w:sz w:val="24"/>
          <w:szCs w:val="24"/>
        </w:rPr>
        <w:t xml:space="preserve"> to think of </w:t>
      </w:r>
      <w:r w:rsidR="003478F4" w:rsidRPr="00012EAA">
        <w:rPr>
          <w:rFonts w:ascii="Arial" w:eastAsia="Poppins" w:hAnsi="Arial" w:cs="Arial"/>
          <w:sz w:val="24"/>
          <w:szCs w:val="24"/>
        </w:rPr>
        <w:t>three</w:t>
      </w:r>
      <w:r w:rsidRPr="00012EAA">
        <w:rPr>
          <w:rFonts w:ascii="Arial" w:eastAsia="Poppins" w:hAnsi="Arial" w:cs="Arial"/>
          <w:sz w:val="24"/>
          <w:szCs w:val="24"/>
        </w:rPr>
        <w:t xml:space="preserve"> items</w:t>
      </w:r>
      <w:r w:rsidR="005F3356" w:rsidRPr="00012EAA">
        <w:rPr>
          <w:rFonts w:ascii="Arial" w:eastAsia="Poppins" w:hAnsi="Arial" w:cs="Arial"/>
          <w:sz w:val="24"/>
          <w:szCs w:val="24"/>
        </w:rPr>
        <w:t xml:space="preserve"> that</w:t>
      </w:r>
      <w:r w:rsidRPr="00012EAA">
        <w:rPr>
          <w:rFonts w:ascii="Arial" w:eastAsia="Poppins" w:hAnsi="Arial" w:cs="Arial"/>
          <w:sz w:val="24"/>
          <w:szCs w:val="24"/>
        </w:rPr>
        <w:t xml:space="preserve"> they would want to keep in a memory bag</w:t>
      </w:r>
      <w:r w:rsidR="006B1EA4" w:rsidRPr="00012EAA">
        <w:rPr>
          <w:rFonts w:ascii="Arial" w:eastAsia="Poppins" w:hAnsi="Arial" w:cs="Arial"/>
          <w:sz w:val="24"/>
          <w:szCs w:val="24"/>
        </w:rPr>
        <w:t xml:space="preserve"> of their own</w:t>
      </w:r>
      <w:r w:rsidRPr="00012EAA">
        <w:rPr>
          <w:rFonts w:ascii="Arial" w:eastAsia="Poppins" w:hAnsi="Arial" w:cs="Arial"/>
          <w:sz w:val="24"/>
          <w:szCs w:val="24"/>
        </w:rPr>
        <w:t>.</w:t>
      </w:r>
      <w:r w:rsidR="006B346F" w:rsidRPr="00012EAA">
        <w:rPr>
          <w:rFonts w:ascii="Arial" w:eastAsia="Poppins" w:hAnsi="Arial" w:cs="Arial"/>
          <w:sz w:val="24"/>
          <w:szCs w:val="24"/>
        </w:rPr>
        <w:t xml:space="preserve"> </w:t>
      </w:r>
      <w:r w:rsidR="005B77B1" w:rsidRPr="00012EAA">
        <w:rPr>
          <w:rFonts w:ascii="Arial" w:eastAsia="Poppins" w:hAnsi="Arial" w:cs="Arial"/>
          <w:sz w:val="24"/>
          <w:szCs w:val="24"/>
        </w:rPr>
        <w:t>Learners can draw their memory bag</w:t>
      </w:r>
      <w:r w:rsidR="00C4270C" w:rsidRPr="00012EAA">
        <w:rPr>
          <w:rFonts w:ascii="Arial" w:eastAsia="Poppins" w:hAnsi="Arial" w:cs="Arial"/>
          <w:sz w:val="24"/>
          <w:szCs w:val="24"/>
        </w:rPr>
        <w:t xml:space="preserve"> and</w:t>
      </w:r>
      <w:r w:rsidR="005B77B1" w:rsidRPr="00012EAA">
        <w:rPr>
          <w:rFonts w:ascii="Arial" w:eastAsia="Poppins" w:hAnsi="Arial" w:cs="Arial"/>
          <w:sz w:val="24"/>
          <w:szCs w:val="24"/>
        </w:rPr>
        <w:t xml:space="preserve"> </w:t>
      </w:r>
      <w:r w:rsidR="002E6847" w:rsidRPr="00012EAA">
        <w:rPr>
          <w:rFonts w:ascii="Arial" w:hAnsi="Arial" w:cs="Arial"/>
          <w:sz w:val="24"/>
          <w:szCs w:val="24"/>
        </w:rPr>
        <w:t>label</w:t>
      </w:r>
      <w:r w:rsidR="005B77B1" w:rsidRPr="00012EAA">
        <w:rPr>
          <w:rFonts w:ascii="Arial" w:hAnsi="Arial" w:cs="Arial"/>
          <w:sz w:val="24"/>
          <w:szCs w:val="24"/>
        </w:rPr>
        <w:t xml:space="preserve"> the</w:t>
      </w:r>
      <w:r w:rsidR="002E6847" w:rsidRPr="00012EAA">
        <w:rPr>
          <w:rFonts w:ascii="Arial" w:hAnsi="Arial" w:cs="Arial"/>
          <w:sz w:val="24"/>
          <w:szCs w:val="24"/>
        </w:rPr>
        <w:t xml:space="preserve"> items </w:t>
      </w:r>
      <w:r w:rsidR="00C4270C" w:rsidRPr="00012EAA">
        <w:rPr>
          <w:rFonts w:ascii="Arial" w:hAnsi="Arial" w:cs="Arial"/>
          <w:sz w:val="24"/>
          <w:szCs w:val="24"/>
        </w:rPr>
        <w:t>inside</w:t>
      </w:r>
      <w:r w:rsidR="002E6847" w:rsidRPr="00012EAA">
        <w:rPr>
          <w:rFonts w:ascii="Arial" w:hAnsi="Arial" w:cs="Arial"/>
          <w:sz w:val="24"/>
          <w:szCs w:val="24"/>
        </w:rPr>
        <w:t>.</w:t>
      </w:r>
      <w:r w:rsidR="006B346F" w:rsidRPr="00012EAA">
        <w:rPr>
          <w:rFonts w:ascii="Arial" w:eastAsia="Poppins" w:hAnsi="Arial" w:cs="Arial"/>
          <w:sz w:val="24"/>
          <w:szCs w:val="24"/>
        </w:rPr>
        <w:t xml:space="preserve"> </w:t>
      </w:r>
      <w:r w:rsidR="00C4270C" w:rsidRPr="00012EAA">
        <w:rPr>
          <w:rFonts w:ascii="Arial" w:eastAsia="Poppins" w:hAnsi="Arial" w:cs="Arial"/>
          <w:sz w:val="24"/>
          <w:szCs w:val="24"/>
        </w:rPr>
        <w:t>P</w:t>
      </w:r>
      <w:r w:rsidR="006A0E61" w:rsidRPr="00012EAA">
        <w:rPr>
          <w:rFonts w:ascii="Arial" w:eastAsia="Poppins" w:hAnsi="Arial" w:cs="Arial"/>
          <w:sz w:val="24"/>
          <w:szCs w:val="24"/>
        </w:rPr>
        <w:t>ut</w:t>
      </w:r>
      <w:r w:rsidR="00C4270C" w:rsidRPr="00012EAA">
        <w:rPr>
          <w:rFonts w:ascii="Arial" w:eastAsia="Poppins" w:hAnsi="Arial" w:cs="Arial"/>
          <w:sz w:val="24"/>
          <w:szCs w:val="24"/>
        </w:rPr>
        <w:t xml:space="preserve"> learners</w:t>
      </w:r>
      <w:r w:rsidR="006A0E61" w:rsidRPr="00012EAA">
        <w:rPr>
          <w:rFonts w:ascii="Arial" w:eastAsia="Poppins" w:hAnsi="Arial" w:cs="Arial"/>
          <w:sz w:val="24"/>
          <w:szCs w:val="24"/>
        </w:rPr>
        <w:t xml:space="preserve"> in small groups to </w:t>
      </w:r>
      <w:r w:rsidRPr="00012EAA">
        <w:rPr>
          <w:rFonts w:ascii="Arial" w:eastAsia="Poppins" w:hAnsi="Arial" w:cs="Arial"/>
          <w:sz w:val="24"/>
          <w:szCs w:val="24"/>
        </w:rPr>
        <w:t>share</w:t>
      </w:r>
      <w:r w:rsidR="00902E97" w:rsidRPr="00012EAA">
        <w:rPr>
          <w:rFonts w:ascii="Arial" w:eastAsia="Poppins" w:hAnsi="Arial" w:cs="Arial"/>
          <w:sz w:val="24"/>
          <w:szCs w:val="24"/>
        </w:rPr>
        <w:t xml:space="preserve"> what </w:t>
      </w:r>
      <w:r w:rsidR="00C4270C" w:rsidRPr="00012EAA">
        <w:rPr>
          <w:rFonts w:ascii="Arial" w:eastAsia="Poppins" w:hAnsi="Arial" w:cs="Arial"/>
          <w:sz w:val="24"/>
          <w:szCs w:val="24"/>
        </w:rPr>
        <w:t>they have in</w:t>
      </w:r>
      <w:r w:rsidR="000B42A6" w:rsidRPr="00012EAA">
        <w:rPr>
          <w:rFonts w:ascii="Arial" w:eastAsia="Poppins" w:hAnsi="Arial" w:cs="Arial"/>
          <w:sz w:val="24"/>
          <w:szCs w:val="24"/>
        </w:rPr>
        <w:t xml:space="preserve"> their</w:t>
      </w:r>
      <w:r w:rsidR="00BF5A85" w:rsidRPr="00012EAA">
        <w:rPr>
          <w:rFonts w:ascii="Arial" w:eastAsia="Poppins" w:hAnsi="Arial" w:cs="Arial"/>
          <w:sz w:val="24"/>
          <w:szCs w:val="24"/>
        </w:rPr>
        <w:t xml:space="preserve"> </w:t>
      </w:r>
      <w:r w:rsidR="000B42A6" w:rsidRPr="00012EAA">
        <w:rPr>
          <w:rFonts w:ascii="Arial" w:eastAsia="Poppins" w:hAnsi="Arial" w:cs="Arial"/>
          <w:sz w:val="24"/>
          <w:szCs w:val="24"/>
        </w:rPr>
        <w:t>memory bag</w:t>
      </w:r>
      <w:r w:rsidR="00C4270C" w:rsidRPr="00012EAA">
        <w:rPr>
          <w:rFonts w:ascii="Arial" w:eastAsia="Poppins" w:hAnsi="Arial" w:cs="Arial"/>
          <w:sz w:val="24"/>
          <w:szCs w:val="24"/>
        </w:rPr>
        <w:t>s</w:t>
      </w:r>
      <w:r w:rsidRPr="00012EAA">
        <w:rPr>
          <w:rFonts w:ascii="Arial" w:eastAsia="Poppins" w:hAnsi="Arial" w:cs="Arial"/>
          <w:sz w:val="24"/>
          <w:szCs w:val="24"/>
        </w:rPr>
        <w:t>.</w:t>
      </w:r>
      <w:r w:rsidR="00BF4601" w:rsidRPr="00012EAA">
        <w:rPr>
          <w:rFonts w:ascii="Arial" w:eastAsia="Poppins" w:hAnsi="Arial" w:cs="Arial"/>
          <w:sz w:val="24"/>
          <w:szCs w:val="24"/>
        </w:rPr>
        <w:t xml:space="preserve"> </w:t>
      </w:r>
    </w:p>
    <w:p w14:paraId="58BB2F7C" w14:textId="77777777" w:rsidR="005B77B1" w:rsidRPr="00012EAA" w:rsidRDefault="005B77B1" w:rsidP="002C1520">
      <w:pPr>
        <w:rPr>
          <w:rFonts w:ascii="Arial" w:eastAsia="Poppins" w:hAnsi="Arial" w:cs="Arial"/>
          <w:sz w:val="24"/>
          <w:szCs w:val="24"/>
        </w:rPr>
      </w:pPr>
    </w:p>
    <w:p w14:paraId="465CE70E" w14:textId="7F198DDF" w:rsidR="001F429D" w:rsidRPr="00012EAA" w:rsidRDefault="001F429D" w:rsidP="00FC0241">
      <w:pPr>
        <w:pStyle w:val="Heading4"/>
        <w:rPr>
          <w:rFonts w:ascii="Arial" w:hAnsi="Arial" w:cs="Arial"/>
          <w:b w:val="0"/>
          <w:bCs w:val="0"/>
          <w:sz w:val="24"/>
          <w:szCs w:val="24"/>
        </w:rPr>
      </w:pPr>
      <w:r w:rsidRPr="00012EAA">
        <w:rPr>
          <w:rFonts w:ascii="Arial" w:hAnsi="Arial" w:cs="Arial"/>
          <w:b w:val="0"/>
          <w:bCs w:val="0"/>
          <w:sz w:val="24"/>
          <w:szCs w:val="24"/>
        </w:rPr>
        <w:t xml:space="preserve">Sample </w:t>
      </w:r>
      <w:r w:rsidR="004A4DC6" w:rsidRPr="00012EAA">
        <w:rPr>
          <w:rFonts w:ascii="Arial" w:hAnsi="Arial" w:cs="Arial"/>
          <w:b w:val="0"/>
          <w:bCs w:val="0"/>
          <w:sz w:val="24"/>
          <w:szCs w:val="24"/>
        </w:rPr>
        <w:t>p</w:t>
      </w:r>
      <w:r w:rsidRPr="00012EAA">
        <w:rPr>
          <w:rFonts w:ascii="Arial" w:hAnsi="Arial" w:cs="Arial"/>
          <w:b w:val="0"/>
          <w:bCs w:val="0"/>
          <w:sz w:val="24"/>
          <w:szCs w:val="24"/>
        </w:rPr>
        <w:t xml:space="preserve">rompt </w:t>
      </w:r>
      <w:r w:rsidR="004A4DC6" w:rsidRPr="00012EAA">
        <w:rPr>
          <w:rFonts w:ascii="Arial" w:hAnsi="Arial" w:cs="Arial"/>
          <w:b w:val="0"/>
          <w:bCs w:val="0"/>
          <w:sz w:val="24"/>
          <w:szCs w:val="24"/>
        </w:rPr>
        <w:t>q</w:t>
      </w:r>
      <w:r w:rsidRPr="00012EAA">
        <w:rPr>
          <w:rFonts w:ascii="Arial" w:hAnsi="Arial" w:cs="Arial"/>
          <w:b w:val="0"/>
          <w:bCs w:val="0"/>
          <w:sz w:val="24"/>
          <w:szCs w:val="24"/>
        </w:rPr>
        <w:t>uestions</w:t>
      </w:r>
    </w:p>
    <w:p w14:paraId="0211F507" w14:textId="507D5957" w:rsidR="003E4DF7" w:rsidRPr="00012EAA" w:rsidRDefault="00BA1C12" w:rsidP="001453B3">
      <w:pPr>
        <w:pStyle w:val="NoSpacing"/>
        <w:numPr>
          <w:ilvl w:val="0"/>
          <w:numId w:val="27"/>
        </w:numPr>
        <w:rPr>
          <w:rFonts w:ascii="Arial" w:eastAsia="Poppins" w:hAnsi="Arial" w:cs="Arial"/>
          <w:sz w:val="24"/>
          <w:szCs w:val="24"/>
        </w:rPr>
      </w:pPr>
      <w:r w:rsidRPr="00012EAA">
        <w:rPr>
          <w:rFonts w:ascii="Arial" w:eastAsia="Poppins" w:hAnsi="Arial" w:cs="Arial"/>
          <w:sz w:val="24"/>
          <w:szCs w:val="24"/>
        </w:rPr>
        <w:t xml:space="preserve">What knowledge </w:t>
      </w:r>
      <w:r w:rsidR="003E4DF7" w:rsidRPr="00012EAA">
        <w:rPr>
          <w:rFonts w:ascii="Arial" w:eastAsia="Poppins" w:hAnsi="Arial" w:cs="Arial"/>
          <w:sz w:val="24"/>
          <w:szCs w:val="24"/>
        </w:rPr>
        <w:t>ha</w:t>
      </w:r>
      <w:r w:rsidR="006A0E61" w:rsidRPr="00012EAA">
        <w:rPr>
          <w:rFonts w:ascii="Arial" w:eastAsia="Poppins" w:hAnsi="Arial" w:cs="Arial"/>
          <w:sz w:val="24"/>
          <w:szCs w:val="24"/>
        </w:rPr>
        <w:t>ve</w:t>
      </w:r>
      <w:r w:rsidR="003E4DF7" w:rsidRPr="00012EAA">
        <w:rPr>
          <w:rFonts w:ascii="Arial" w:eastAsia="Poppins" w:hAnsi="Arial" w:cs="Arial"/>
          <w:sz w:val="24"/>
          <w:szCs w:val="24"/>
        </w:rPr>
        <w:t xml:space="preserve"> the</w:t>
      </w:r>
      <w:r w:rsidRPr="00012EAA">
        <w:rPr>
          <w:rFonts w:ascii="Arial" w:eastAsia="Poppins" w:hAnsi="Arial" w:cs="Arial"/>
          <w:sz w:val="24"/>
          <w:szCs w:val="24"/>
        </w:rPr>
        <w:t xml:space="preserve"> </w:t>
      </w:r>
      <w:r w:rsidR="00093946" w:rsidRPr="00012EAA">
        <w:rPr>
          <w:rFonts w:ascii="Arial" w:eastAsia="Poppins" w:hAnsi="Arial" w:cs="Arial"/>
          <w:sz w:val="24"/>
          <w:szCs w:val="24"/>
        </w:rPr>
        <w:t xml:space="preserve">adults </w:t>
      </w:r>
      <w:r w:rsidR="00063FEA" w:rsidRPr="00012EAA">
        <w:rPr>
          <w:rFonts w:ascii="Arial" w:eastAsia="Poppins" w:hAnsi="Arial" w:cs="Arial"/>
          <w:sz w:val="24"/>
          <w:szCs w:val="24"/>
        </w:rPr>
        <w:t>i</w:t>
      </w:r>
      <w:r w:rsidR="00D56403" w:rsidRPr="00012EAA">
        <w:rPr>
          <w:rFonts w:ascii="Arial" w:eastAsia="Poppins" w:hAnsi="Arial" w:cs="Arial"/>
          <w:sz w:val="24"/>
          <w:szCs w:val="24"/>
        </w:rPr>
        <w:t>n</w:t>
      </w:r>
      <w:r w:rsidR="00093946" w:rsidRPr="00012EAA">
        <w:rPr>
          <w:rFonts w:ascii="Arial" w:eastAsia="Poppins" w:hAnsi="Arial" w:cs="Arial"/>
          <w:sz w:val="24"/>
          <w:szCs w:val="24"/>
        </w:rPr>
        <w:t xml:space="preserve"> your </w:t>
      </w:r>
      <w:r w:rsidR="0044282C" w:rsidRPr="00012EAA">
        <w:rPr>
          <w:rFonts w:ascii="Arial" w:eastAsia="Poppins" w:hAnsi="Arial" w:cs="Arial"/>
          <w:sz w:val="24"/>
          <w:szCs w:val="24"/>
        </w:rPr>
        <w:t xml:space="preserve">family or </w:t>
      </w:r>
      <w:r w:rsidR="00093946" w:rsidRPr="00012EAA">
        <w:rPr>
          <w:rFonts w:ascii="Arial" w:eastAsia="Poppins" w:hAnsi="Arial" w:cs="Arial"/>
          <w:sz w:val="24"/>
          <w:szCs w:val="24"/>
        </w:rPr>
        <w:t>community</w:t>
      </w:r>
      <w:r w:rsidR="003E4DF7" w:rsidRPr="00012EAA">
        <w:rPr>
          <w:rFonts w:ascii="Arial" w:eastAsia="Poppins" w:hAnsi="Arial" w:cs="Arial"/>
          <w:sz w:val="24"/>
          <w:szCs w:val="24"/>
        </w:rPr>
        <w:t xml:space="preserve"> shared with you</w:t>
      </w:r>
      <w:r w:rsidRPr="00012EAA">
        <w:rPr>
          <w:rFonts w:ascii="Arial" w:eastAsia="Poppins" w:hAnsi="Arial" w:cs="Arial"/>
          <w:sz w:val="24"/>
          <w:szCs w:val="24"/>
        </w:rPr>
        <w:t xml:space="preserve">? </w:t>
      </w:r>
    </w:p>
    <w:p w14:paraId="4616DE21" w14:textId="56CFEF08" w:rsidR="00A400E4" w:rsidRPr="00012EAA" w:rsidRDefault="001F429D" w:rsidP="001453B3">
      <w:pPr>
        <w:pStyle w:val="NoSpacing"/>
        <w:numPr>
          <w:ilvl w:val="0"/>
          <w:numId w:val="27"/>
        </w:numPr>
        <w:rPr>
          <w:rFonts w:ascii="Arial" w:eastAsia="Poppins" w:hAnsi="Arial" w:cs="Arial"/>
          <w:sz w:val="24"/>
          <w:szCs w:val="24"/>
        </w:rPr>
      </w:pPr>
      <w:r w:rsidRPr="00012EAA">
        <w:rPr>
          <w:rFonts w:ascii="Arial" w:eastAsia="Poppins" w:hAnsi="Arial" w:cs="Arial"/>
          <w:sz w:val="24"/>
          <w:szCs w:val="24"/>
        </w:rPr>
        <w:t xml:space="preserve">What </w:t>
      </w:r>
      <w:r w:rsidR="00BA1C12" w:rsidRPr="00012EAA">
        <w:rPr>
          <w:rFonts w:ascii="Arial" w:eastAsia="Poppins" w:hAnsi="Arial" w:cs="Arial"/>
          <w:sz w:val="24"/>
          <w:szCs w:val="24"/>
        </w:rPr>
        <w:t xml:space="preserve">items </w:t>
      </w:r>
      <w:r w:rsidRPr="00012EAA">
        <w:rPr>
          <w:rFonts w:ascii="Arial" w:eastAsia="Poppins" w:hAnsi="Arial" w:cs="Arial"/>
          <w:sz w:val="24"/>
          <w:szCs w:val="24"/>
        </w:rPr>
        <w:t xml:space="preserve">would </w:t>
      </w:r>
      <w:r w:rsidR="00BA1C12" w:rsidRPr="00012EAA">
        <w:rPr>
          <w:rFonts w:ascii="Arial" w:eastAsia="Poppins" w:hAnsi="Arial" w:cs="Arial"/>
          <w:sz w:val="24"/>
          <w:szCs w:val="24"/>
        </w:rPr>
        <w:t xml:space="preserve">you </w:t>
      </w:r>
      <w:r w:rsidRPr="00012EAA">
        <w:rPr>
          <w:rFonts w:ascii="Arial" w:eastAsia="Poppins" w:hAnsi="Arial" w:cs="Arial"/>
          <w:sz w:val="24"/>
          <w:szCs w:val="24"/>
        </w:rPr>
        <w:t>want to keep in a memory bag of your own? What do these items mean to you?</w:t>
      </w:r>
    </w:p>
    <w:p w14:paraId="45262614" w14:textId="44C2873B" w:rsidR="00D56403" w:rsidRPr="00012EAA" w:rsidRDefault="007405B8" w:rsidP="001453B3">
      <w:pPr>
        <w:pStyle w:val="NoSpacing"/>
        <w:numPr>
          <w:ilvl w:val="0"/>
          <w:numId w:val="27"/>
        </w:numPr>
        <w:rPr>
          <w:rFonts w:ascii="Arial" w:eastAsia="Poppins" w:hAnsi="Arial" w:cs="Arial"/>
          <w:sz w:val="24"/>
          <w:szCs w:val="24"/>
        </w:rPr>
      </w:pPr>
      <w:r w:rsidRPr="00012EAA">
        <w:rPr>
          <w:rFonts w:ascii="Arial" w:eastAsia="Poppins" w:hAnsi="Arial" w:cs="Arial"/>
          <w:sz w:val="24"/>
          <w:szCs w:val="24"/>
        </w:rPr>
        <w:t xml:space="preserve">What questions do you have when you look at </w:t>
      </w:r>
      <w:r w:rsidR="00637B61" w:rsidRPr="00012EAA">
        <w:rPr>
          <w:rFonts w:ascii="Arial" w:eastAsia="Poppins" w:hAnsi="Arial" w:cs="Arial"/>
          <w:sz w:val="24"/>
          <w:szCs w:val="24"/>
        </w:rPr>
        <w:t>an</w:t>
      </w:r>
      <w:r w:rsidRPr="00012EAA">
        <w:rPr>
          <w:rFonts w:ascii="Arial" w:eastAsia="Poppins" w:hAnsi="Arial" w:cs="Arial"/>
          <w:sz w:val="24"/>
          <w:szCs w:val="24"/>
        </w:rPr>
        <w:t>other student</w:t>
      </w:r>
      <w:r w:rsidR="00637B61" w:rsidRPr="00012EAA">
        <w:rPr>
          <w:rFonts w:ascii="Arial" w:eastAsia="Poppins" w:hAnsi="Arial" w:cs="Arial"/>
          <w:sz w:val="24"/>
          <w:szCs w:val="24"/>
        </w:rPr>
        <w:t>’s</w:t>
      </w:r>
      <w:r w:rsidRPr="00012EAA">
        <w:rPr>
          <w:rFonts w:ascii="Arial" w:eastAsia="Poppins" w:hAnsi="Arial" w:cs="Arial"/>
          <w:sz w:val="24"/>
          <w:szCs w:val="24"/>
        </w:rPr>
        <w:t xml:space="preserve"> memory bag? </w:t>
      </w:r>
    </w:p>
    <w:p w14:paraId="722526F4" w14:textId="77777777" w:rsidR="003A1D21" w:rsidRPr="00012EAA" w:rsidRDefault="003A1D21" w:rsidP="005115EB">
      <w:pPr>
        <w:ind w:left="357"/>
        <w:rPr>
          <w:rFonts w:ascii="Arial" w:eastAsia="Poppins" w:hAnsi="Arial" w:cs="Arial"/>
          <w:sz w:val="24"/>
          <w:szCs w:val="24"/>
        </w:rPr>
      </w:pPr>
    </w:p>
    <w:p w14:paraId="58BBC039" w14:textId="62BBCA19" w:rsidR="004C6C55" w:rsidRPr="00012EAA" w:rsidRDefault="00685B5F" w:rsidP="00DB03D1">
      <w:pPr>
        <w:pStyle w:val="Heading3"/>
        <w:rPr>
          <w:rFonts w:ascii="Arial" w:hAnsi="Arial" w:cs="Arial"/>
          <w:color w:val="auto"/>
        </w:rPr>
      </w:pPr>
      <w:r w:rsidRPr="00012EAA">
        <w:rPr>
          <w:rFonts w:ascii="Arial" w:hAnsi="Arial" w:cs="Arial"/>
          <w:color w:val="auto"/>
        </w:rPr>
        <w:t xml:space="preserve">What is </w:t>
      </w:r>
      <w:r w:rsidR="00D76BA6" w:rsidRPr="00012EAA">
        <w:rPr>
          <w:rFonts w:ascii="Arial" w:hAnsi="Arial" w:cs="Arial"/>
          <w:color w:val="auto"/>
        </w:rPr>
        <w:t>Orange Shirt Day</w:t>
      </w:r>
      <w:r w:rsidRPr="00012EAA">
        <w:rPr>
          <w:rFonts w:ascii="Arial" w:hAnsi="Arial" w:cs="Arial"/>
          <w:color w:val="auto"/>
        </w:rPr>
        <w:t>?</w:t>
      </w:r>
    </w:p>
    <w:p w14:paraId="53E1DF18" w14:textId="16539D01" w:rsidR="00D76BA6" w:rsidRPr="00012EAA" w:rsidRDefault="00D76BA6" w:rsidP="001453B3">
      <w:pPr>
        <w:pStyle w:val="NoSpacing"/>
        <w:rPr>
          <w:rFonts w:ascii="Arial" w:eastAsia="Poppins" w:hAnsi="Arial" w:cs="Arial"/>
          <w:sz w:val="24"/>
          <w:szCs w:val="24"/>
        </w:rPr>
      </w:pPr>
      <w:r w:rsidRPr="00012EAA">
        <w:rPr>
          <w:rFonts w:ascii="Arial" w:eastAsia="Poppins" w:hAnsi="Arial" w:cs="Arial"/>
          <w:sz w:val="24"/>
          <w:szCs w:val="24"/>
        </w:rPr>
        <w:lastRenderedPageBreak/>
        <w:t xml:space="preserve">Read aloud </w:t>
      </w:r>
      <w:r w:rsidRPr="00012EAA">
        <w:rPr>
          <w:rFonts w:ascii="Arial" w:eastAsia="Poppins" w:hAnsi="Arial" w:cs="Arial"/>
          <w:i/>
          <w:iCs/>
          <w:sz w:val="24"/>
          <w:szCs w:val="24"/>
        </w:rPr>
        <w:t>With Our Orange Hearts</w:t>
      </w:r>
      <w:r w:rsidRPr="00012EAA">
        <w:rPr>
          <w:rFonts w:ascii="Arial" w:eastAsia="Poppins" w:hAnsi="Arial" w:cs="Arial"/>
          <w:sz w:val="24"/>
          <w:szCs w:val="24"/>
        </w:rPr>
        <w:t xml:space="preserve"> by Phyllis Webstad, the founder of Orange Shirt Day</w:t>
      </w:r>
      <w:r w:rsidR="00B028AB" w:rsidRPr="00012EAA">
        <w:rPr>
          <w:rFonts w:ascii="Arial" w:eastAsia="Poppins" w:hAnsi="Arial" w:cs="Arial"/>
          <w:sz w:val="24"/>
          <w:szCs w:val="24"/>
        </w:rPr>
        <w:t xml:space="preserve">, </w:t>
      </w:r>
      <w:r w:rsidR="00AD758C" w:rsidRPr="00012EAA">
        <w:rPr>
          <w:rFonts w:ascii="Arial" w:eastAsia="Poppins" w:hAnsi="Arial" w:cs="Arial"/>
          <w:sz w:val="24"/>
          <w:szCs w:val="24"/>
        </w:rPr>
        <w:t xml:space="preserve">in </w:t>
      </w:r>
      <w:r w:rsidR="00B028AB" w:rsidRPr="00012EAA">
        <w:rPr>
          <w:rFonts w:ascii="Arial" w:eastAsia="Poppins" w:hAnsi="Arial" w:cs="Arial"/>
          <w:sz w:val="24"/>
          <w:szCs w:val="24"/>
        </w:rPr>
        <w:t xml:space="preserve">which </w:t>
      </w:r>
      <w:r w:rsidR="00AD758C" w:rsidRPr="00012EAA">
        <w:rPr>
          <w:rFonts w:ascii="Arial" w:eastAsia="Poppins" w:hAnsi="Arial" w:cs="Arial"/>
          <w:sz w:val="24"/>
          <w:szCs w:val="24"/>
        </w:rPr>
        <w:t xml:space="preserve">the author </w:t>
      </w:r>
      <w:r w:rsidR="00B028AB" w:rsidRPr="00012EAA">
        <w:rPr>
          <w:rFonts w:ascii="Arial" w:eastAsia="Poppins" w:hAnsi="Arial" w:cs="Arial"/>
          <w:sz w:val="24"/>
          <w:szCs w:val="24"/>
        </w:rPr>
        <w:t xml:space="preserve">shares the story </w:t>
      </w:r>
      <w:r w:rsidR="00AD758C" w:rsidRPr="00012EAA">
        <w:rPr>
          <w:rFonts w:ascii="Arial" w:eastAsia="Poppins" w:hAnsi="Arial" w:cs="Arial"/>
          <w:sz w:val="24"/>
          <w:szCs w:val="24"/>
        </w:rPr>
        <w:t>behind this important day</w:t>
      </w:r>
      <w:r w:rsidR="005A4935" w:rsidRPr="00012EAA">
        <w:rPr>
          <w:rFonts w:ascii="Arial" w:eastAsia="Poppins" w:hAnsi="Arial" w:cs="Arial"/>
          <w:sz w:val="24"/>
          <w:szCs w:val="24"/>
        </w:rPr>
        <w:t xml:space="preserve">. </w:t>
      </w:r>
      <w:r w:rsidRPr="00012EAA">
        <w:rPr>
          <w:rFonts w:ascii="Arial" w:eastAsia="Poppins" w:hAnsi="Arial" w:cs="Arial"/>
          <w:sz w:val="24"/>
          <w:szCs w:val="24"/>
        </w:rPr>
        <w:t>Have learners look at the cover of the book and predict what they think the story might be about based on the title and illustrated cover. Provide</w:t>
      </w:r>
      <w:r w:rsidR="004E3DA3" w:rsidRPr="00012EAA">
        <w:rPr>
          <w:rFonts w:ascii="Arial" w:eastAsia="Poppins" w:hAnsi="Arial" w:cs="Arial"/>
          <w:sz w:val="24"/>
          <w:szCs w:val="24"/>
        </w:rPr>
        <w:t xml:space="preserve"> learners</w:t>
      </w:r>
      <w:r w:rsidRPr="00012EAA">
        <w:rPr>
          <w:rFonts w:ascii="Arial" w:eastAsia="Poppins" w:hAnsi="Arial" w:cs="Arial"/>
          <w:sz w:val="24"/>
          <w:szCs w:val="24"/>
        </w:rPr>
        <w:t xml:space="preserve"> with art supplies to create sketches or doodles during the read aloud.</w:t>
      </w:r>
      <w:r w:rsidR="00862E26" w:rsidRPr="00012EAA">
        <w:rPr>
          <w:rFonts w:ascii="Arial" w:eastAsia="Poppins" w:hAnsi="Arial" w:cs="Arial"/>
          <w:sz w:val="24"/>
          <w:szCs w:val="24"/>
        </w:rPr>
        <w:t xml:space="preserve"> Learners</w:t>
      </w:r>
      <w:r w:rsidRPr="00012EAA">
        <w:rPr>
          <w:rFonts w:ascii="Arial" w:eastAsia="Poppins" w:hAnsi="Arial" w:cs="Arial"/>
          <w:sz w:val="24"/>
          <w:szCs w:val="24"/>
        </w:rPr>
        <w:t xml:space="preserve"> </w:t>
      </w:r>
      <w:r w:rsidR="00862E26" w:rsidRPr="00012EAA">
        <w:rPr>
          <w:rFonts w:ascii="Arial" w:eastAsia="Poppins" w:hAnsi="Arial" w:cs="Arial"/>
          <w:sz w:val="24"/>
          <w:szCs w:val="24"/>
        </w:rPr>
        <w:t xml:space="preserve">can </w:t>
      </w:r>
      <w:r w:rsidRPr="00012EAA">
        <w:rPr>
          <w:rFonts w:ascii="Arial" w:eastAsia="Poppins" w:hAnsi="Arial" w:cs="Arial"/>
          <w:sz w:val="24"/>
          <w:szCs w:val="24"/>
        </w:rPr>
        <w:t>explain their sketches.</w:t>
      </w:r>
    </w:p>
    <w:p w14:paraId="1B387EDA" w14:textId="77777777" w:rsidR="00D76BA6" w:rsidRPr="00012EAA" w:rsidRDefault="00D76BA6" w:rsidP="001453B3">
      <w:pPr>
        <w:pStyle w:val="NoSpacing"/>
        <w:rPr>
          <w:rFonts w:ascii="Arial" w:eastAsia="Poppins" w:hAnsi="Arial" w:cs="Arial"/>
          <w:sz w:val="24"/>
          <w:szCs w:val="24"/>
        </w:rPr>
      </w:pPr>
    </w:p>
    <w:p w14:paraId="4EBFB798" w14:textId="3C3ADFB0" w:rsidR="00D76BA6" w:rsidRPr="00012EAA" w:rsidRDefault="00D76BA6" w:rsidP="00FC0241">
      <w:pPr>
        <w:pStyle w:val="Heading4"/>
        <w:rPr>
          <w:rFonts w:ascii="Arial" w:hAnsi="Arial" w:cs="Arial"/>
          <w:b w:val="0"/>
          <w:bCs w:val="0"/>
          <w:sz w:val="24"/>
          <w:szCs w:val="24"/>
        </w:rPr>
      </w:pPr>
      <w:r w:rsidRPr="00012EAA">
        <w:rPr>
          <w:rFonts w:ascii="Arial" w:hAnsi="Arial" w:cs="Arial"/>
          <w:b w:val="0"/>
          <w:bCs w:val="0"/>
          <w:sz w:val="24"/>
          <w:szCs w:val="24"/>
        </w:rPr>
        <w:t>S</w:t>
      </w:r>
      <w:r w:rsidR="005C459F" w:rsidRPr="00012EAA">
        <w:rPr>
          <w:rFonts w:ascii="Arial" w:hAnsi="Arial" w:cs="Arial"/>
          <w:b w:val="0"/>
          <w:bCs w:val="0"/>
          <w:sz w:val="24"/>
          <w:szCs w:val="24"/>
        </w:rPr>
        <w:t>ample</w:t>
      </w:r>
      <w:r w:rsidRPr="00012EAA">
        <w:rPr>
          <w:rFonts w:ascii="Arial" w:hAnsi="Arial" w:cs="Arial"/>
          <w:b w:val="0"/>
          <w:bCs w:val="0"/>
          <w:sz w:val="24"/>
          <w:szCs w:val="24"/>
        </w:rPr>
        <w:t xml:space="preserve"> </w:t>
      </w:r>
      <w:r w:rsidR="006944E4" w:rsidRPr="00012EAA">
        <w:rPr>
          <w:rFonts w:ascii="Arial" w:hAnsi="Arial" w:cs="Arial"/>
          <w:b w:val="0"/>
          <w:bCs w:val="0"/>
          <w:sz w:val="24"/>
          <w:szCs w:val="24"/>
        </w:rPr>
        <w:t>p</w:t>
      </w:r>
      <w:r w:rsidRPr="00012EAA">
        <w:rPr>
          <w:rFonts w:ascii="Arial" w:hAnsi="Arial" w:cs="Arial"/>
          <w:b w:val="0"/>
          <w:bCs w:val="0"/>
          <w:sz w:val="24"/>
          <w:szCs w:val="24"/>
        </w:rPr>
        <w:t xml:space="preserve">rompt </w:t>
      </w:r>
      <w:r w:rsidR="006944E4" w:rsidRPr="00012EAA">
        <w:rPr>
          <w:rFonts w:ascii="Arial" w:hAnsi="Arial" w:cs="Arial"/>
          <w:b w:val="0"/>
          <w:bCs w:val="0"/>
          <w:sz w:val="24"/>
          <w:szCs w:val="24"/>
        </w:rPr>
        <w:t>q</w:t>
      </w:r>
      <w:r w:rsidRPr="00012EAA">
        <w:rPr>
          <w:rFonts w:ascii="Arial" w:hAnsi="Arial" w:cs="Arial"/>
          <w:b w:val="0"/>
          <w:bCs w:val="0"/>
          <w:sz w:val="24"/>
          <w:szCs w:val="24"/>
        </w:rPr>
        <w:t>uestions</w:t>
      </w:r>
    </w:p>
    <w:p w14:paraId="2BF3188A" w14:textId="172B8691" w:rsidR="00D76BA6" w:rsidRPr="00012EAA" w:rsidRDefault="00D76BA6" w:rsidP="001453B3">
      <w:pPr>
        <w:pStyle w:val="NoSpacing"/>
        <w:numPr>
          <w:ilvl w:val="0"/>
          <w:numId w:val="28"/>
        </w:numPr>
        <w:rPr>
          <w:rFonts w:ascii="Arial" w:eastAsia="Poppins" w:hAnsi="Arial" w:cs="Arial"/>
          <w:sz w:val="24"/>
          <w:szCs w:val="24"/>
        </w:rPr>
      </w:pPr>
      <w:r w:rsidRPr="00012EAA">
        <w:rPr>
          <w:rFonts w:ascii="Arial" w:eastAsia="Poppins" w:hAnsi="Arial" w:cs="Arial"/>
          <w:sz w:val="24"/>
          <w:szCs w:val="24"/>
        </w:rPr>
        <w:t xml:space="preserve">What does Phyllis mean when she </w:t>
      </w:r>
      <w:r w:rsidR="002562BE" w:rsidRPr="00012EAA">
        <w:rPr>
          <w:rFonts w:ascii="Arial" w:eastAsia="Poppins" w:hAnsi="Arial" w:cs="Arial"/>
          <w:sz w:val="24"/>
          <w:szCs w:val="24"/>
        </w:rPr>
        <w:t>says</w:t>
      </w:r>
      <w:r w:rsidR="00E14FF4" w:rsidRPr="00012EAA">
        <w:rPr>
          <w:rFonts w:ascii="Arial" w:eastAsia="Poppins" w:hAnsi="Arial" w:cs="Arial"/>
          <w:sz w:val="24"/>
          <w:szCs w:val="24"/>
        </w:rPr>
        <w:t>,</w:t>
      </w:r>
      <w:r w:rsidRPr="00012EAA">
        <w:rPr>
          <w:rFonts w:ascii="Arial" w:eastAsia="Poppins" w:hAnsi="Arial" w:cs="Arial"/>
          <w:sz w:val="24"/>
          <w:szCs w:val="24"/>
        </w:rPr>
        <w:t xml:space="preserve"> “Every </w:t>
      </w:r>
      <w:r w:rsidR="00FA1E35" w:rsidRPr="00012EAA">
        <w:rPr>
          <w:rFonts w:ascii="Arial" w:eastAsia="Poppins" w:hAnsi="Arial" w:cs="Arial"/>
          <w:sz w:val="24"/>
          <w:szCs w:val="24"/>
        </w:rPr>
        <w:t>c</w:t>
      </w:r>
      <w:r w:rsidRPr="00012EAA">
        <w:rPr>
          <w:rFonts w:ascii="Arial" w:eastAsia="Poppins" w:hAnsi="Arial" w:cs="Arial"/>
          <w:sz w:val="24"/>
          <w:szCs w:val="24"/>
        </w:rPr>
        <w:t xml:space="preserve">hild </w:t>
      </w:r>
      <w:r w:rsidR="00FA1E35" w:rsidRPr="00012EAA">
        <w:rPr>
          <w:rFonts w:ascii="Arial" w:eastAsia="Poppins" w:hAnsi="Arial" w:cs="Arial"/>
          <w:sz w:val="24"/>
          <w:szCs w:val="24"/>
        </w:rPr>
        <w:t>m</w:t>
      </w:r>
      <w:r w:rsidRPr="00012EAA">
        <w:rPr>
          <w:rFonts w:ascii="Arial" w:eastAsia="Poppins" w:hAnsi="Arial" w:cs="Arial"/>
          <w:sz w:val="24"/>
          <w:szCs w:val="24"/>
        </w:rPr>
        <w:t>atters”?</w:t>
      </w:r>
    </w:p>
    <w:p w14:paraId="28012333" w14:textId="77777777" w:rsidR="00D76BA6" w:rsidRPr="00012EAA" w:rsidRDefault="00D76BA6" w:rsidP="001453B3">
      <w:pPr>
        <w:pStyle w:val="NoSpacing"/>
        <w:numPr>
          <w:ilvl w:val="0"/>
          <w:numId w:val="28"/>
        </w:numPr>
        <w:rPr>
          <w:rFonts w:ascii="Arial" w:eastAsia="Poppins" w:hAnsi="Arial" w:cs="Arial"/>
          <w:sz w:val="24"/>
          <w:szCs w:val="24"/>
        </w:rPr>
      </w:pPr>
      <w:r w:rsidRPr="00012EAA">
        <w:rPr>
          <w:rFonts w:ascii="Arial" w:eastAsia="Poppins" w:hAnsi="Arial" w:cs="Arial"/>
          <w:sz w:val="24"/>
          <w:szCs w:val="24"/>
        </w:rPr>
        <w:t>What did you learn from Phyllis’s story about listening to and caring for each other?</w:t>
      </w:r>
    </w:p>
    <w:p w14:paraId="1335167F" w14:textId="34B0C13B" w:rsidR="002F3660" w:rsidRPr="00012EAA" w:rsidRDefault="00B17AB9" w:rsidP="001453B3">
      <w:pPr>
        <w:pStyle w:val="NoSpacing"/>
        <w:numPr>
          <w:ilvl w:val="0"/>
          <w:numId w:val="28"/>
        </w:numPr>
        <w:rPr>
          <w:rFonts w:ascii="Arial" w:eastAsia="Poppins" w:hAnsi="Arial" w:cs="Arial"/>
          <w:sz w:val="24"/>
          <w:szCs w:val="24"/>
        </w:rPr>
      </w:pPr>
      <w:r w:rsidRPr="00012EAA">
        <w:rPr>
          <w:rFonts w:ascii="Arial" w:eastAsia="Poppins" w:hAnsi="Arial" w:cs="Arial"/>
          <w:sz w:val="24"/>
          <w:szCs w:val="24"/>
        </w:rPr>
        <w:t xml:space="preserve">What </w:t>
      </w:r>
      <w:r w:rsidR="00D76BA6" w:rsidRPr="00012EAA">
        <w:rPr>
          <w:rFonts w:ascii="Arial" w:eastAsia="Poppins" w:hAnsi="Arial" w:cs="Arial"/>
          <w:sz w:val="24"/>
          <w:szCs w:val="24"/>
        </w:rPr>
        <w:t>can you do on September 30 to support Orange Shirt Day?</w:t>
      </w:r>
    </w:p>
    <w:p w14:paraId="0D1FD561" w14:textId="68A21957" w:rsidR="00644E0D" w:rsidRPr="00012EAA" w:rsidRDefault="00644E0D" w:rsidP="005115EB">
      <w:pPr>
        <w:pStyle w:val="Heading4"/>
        <w:spacing w:before="240"/>
        <w:rPr>
          <w:rFonts w:ascii="Arial" w:hAnsi="Arial" w:cs="Arial"/>
          <w:b w:val="0"/>
          <w:bCs w:val="0"/>
          <w:sz w:val="24"/>
          <w:szCs w:val="24"/>
        </w:rPr>
      </w:pPr>
      <w:r w:rsidRPr="00012EAA">
        <w:rPr>
          <w:rFonts w:ascii="Arial" w:hAnsi="Arial" w:cs="Arial"/>
          <w:b w:val="0"/>
          <w:bCs w:val="0"/>
          <w:sz w:val="24"/>
          <w:szCs w:val="24"/>
        </w:rPr>
        <w:t xml:space="preserve">Supplementary </w:t>
      </w:r>
      <w:r w:rsidR="006E77B8" w:rsidRPr="00012EAA">
        <w:rPr>
          <w:rFonts w:ascii="Arial" w:hAnsi="Arial" w:cs="Arial"/>
          <w:b w:val="0"/>
          <w:bCs w:val="0"/>
          <w:sz w:val="24"/>
          <w:szCs w:val="24"/>
        </w:rPr>
        <w:t>r</w:t>
      </w:r>
      <w:r w:rsidRPr="00012EAA">
        <w:rPr>
          <w:rFonts w:ascii="Arial" w:hAnsi="Arial" w:cs="Arial"/>
          <w:b w:val="0"/>
          <w:bCs w:val="0"/>
          <w:sz w:val="24"/>
          <w:szCs w:val="24"/>
        </w:rPr>
        <w:t>esource</w:t>
      </w:r>
    </w:p>
    <w:p w14:paraId="4FC6AEE9" w14:textId="7439741E" w:rsidR="00644E0D" w:rsidRPr="00012EAA" w:rsidRDefault="00D6018C" w:rsidP="002C1520">
      <w:pPr>
        <w:rPr>
          <w:rFonts w:ascii="Arial" w:eastAsia="Poppins" w:hAnsi="Arial" w:cs="Arial"/>
          <w:sz w:val="24"/>
          <w:szCs w:val="24"/>
        </w:rPr>
      </w:pPr>
      <w:hyperlink r:id="rId19" w:tooltip="This link will navigate to YouTube video With Our Orange Hearts by CBC Book Club and read by the auhtor" w:history="1">
        <w:r w:rsidR="00644E0D" w:rsidRPr="00012EAA">
          <w:rPr>
            <w:rStyle w:val="Hyperlink"/>
            <w:rFonts w:ascii="Arial" w:eastAsia="Poppins" w:hAnsi="Arial" w:cs="Arial"/>
            <w:color w:val="auto"/>
            <w:sz w:val="24"/>
            <w:szCs w:val="24"/>
          </w:rPr>
          <w:t xml:space="preserve">CBC </w:t>
        </w:r>
        <w:r w:rsidR="006E77B8" w:rsidRPr="00012EAA">
          <w:rPr>
            <w:rStyle w:val="Hyperlink"/>
            <w:rFonts w:ascii="Arial" w:eastAsia="Poppins" w:hAnsi="Arial" w:cs="Arial"/>
            <w:color w:val="auto"/>
            <w:sz w:val="24"/>
            <w:szCs w:val="24"/>
          </w:rPr>
          <w:t xml:space="preserve">Kids </w:t>
        </w:r>
        <w:r w:rsidR="00644E0D" w:rsidRPr="00012EAA">
          <w:rPr>
            <w:rStyle w:val="Hyperlink"/>
            <w:rFonts w:ascii="Arial" w:eastAsia="Poppins" w:hAnsi="Arial" w:cs="Arial"/>
            <w:color w:val="auto"/>
            <w:sz w:val="24"/>
            <w:szCs w:val="24"/>
          </w:rPr>
          <w:t xml:space="preserve">Book Club, </w:t>
        </w:r>
        <w:r w:rsidR="00644E0D" w:rsidRPr="00012EAA">
          <w:rPr>
            <w:rStyle w:val="Hyperlink"/>
            <w:rFonts w:ascii="Arial" w:eastAsia="Poppins" w:hAnsi="Arial" w:cs="Arial"/>
            <w:i/>
            <w:iCs/>
            <w:color w:val="auto"/>
            <w:sz w:val="24"/>
            <w:szCs w:val="24"/>
          </w:rPr>
          <w:t>With Our Orange Hearts</w:t>
        </w:r>
        <w:r w:rsidR="00644E0D" w:rsidRPr="00012EAA">
          <w:rPr>
            <w:rStyle w:val="Hyperlink"/>
            <w:rFonts w:ascii="Arial" w:eastAsia="Poppins" w:hAnsi="Arial" w:cs="Arial"/>
            <w:color w:val="auto"/>
            <w:sz w:val="24"/>
            <w:szCs w:val="24"/>
          </w:rPr>
          <w:t xml:space="preserve"> </w:t>
        </w:r>
        <w:r w:rsidR="006E77B8" w:rsidRPr="00012EAA">
          <w:rPr>
            <w:rStyle w:val="Hyperlink"/>
            <w:rFonts w:ascii="Arial" w:eastAsia="Poppins" w:hAnsi="Arial" w:cs="Arial"/>
            <w:color w:val="auto"/>
            <w:sz w:val="24"/>
            <w:szCs w:val="24"/>
          </w:rPr>
          <w:t>read by the author</w:t>
        </w:r>
      </w:hyperlink>
    </w:p>
    <w:p w14:paraId="55F0C1C9" w14:textId="448396C4" w:rsidR="00C93F68" w:rsidRPr="00012EAA" w:rsidRDefault="00D76BA6" w:rsidP="002C1520">
      <w:pPr>
        <w:rPr>
          <w:rFonts w:ascii="Arial" w:eastAsia="Poppins" w:hAnsi="Arial" w:cs="Arial"/>
          <w:sz w:val="24"/>
          <w:szCs w:val="24"/>
        </w:rPr>
      </w:pPr>
      <w:bookmarkStart w:id="7" w:name="_v4id5p7rrpbj" w:colFirst="0" w:colLast="0"/>
      <w:bookmarkEnd w:id="7"/>
      <w:r w:rsidRPr="00012EAA">
        <w:rPr>
          <w:rFonts w:ascii="Arial" w:eastAsia="Poppins" w:hAnsi="Arial" w:cs="Arial"/>
          <w:sz w:val="24"/>
          <w:szCs w:val="24"/>
        </w:rPr>
        <w:t xml:space="preserve"> </w:t>
      </w:r>
    </w:p>
    <w:p w14:paraId="077ADCA5" w14:textId="5CF05781" w:rsidR="004C6C55" w:rsidRPr="00012EAA" w:rsidRDefault="00D76BA6" w:rsidP="00DB03D1">
      <w:pPr>
        <w:pStyle w:val="Heading3"/>
        <w:rPr>
          <w:rFonts w:ascii="Arial" w:hAnsi="Arial" w:cs="Arial"/>
          <w:color w:val="auto"/>
          <w:lang w:val="en" w:eastAsia="en-CA"/>
        </w:rPr>
      </w:pPr>
      <w:r w:rsidRPr="00012EAA">
        <w:rPr>
          <w:rFonts w:ascii="Arial" w:hAnsi="Arial" w:cs="Arial"/>
          <w:color w:val="auto"/>
          <w:lang w:val="en" w:eastAsia="en-CA"/>
        </w:rPr>
        <w:t>Honouring Memories</w:t>
      </w:r>
    </w:p>
    <w:p w14:paraId="62E7899F" w14:textId="00ACD2FF" w:rsidR="001B3ABB" w:rsidRPr="00012EAA" w:rsidRDefault="00E22193" w:rsidP="001453B3">
      <w:pPr>
        <w:pStyle w:val="NoSpacing"/>
        <w:rPr>
          <w:rFonts w:ascii="Arial" w:eastAsia="Poppins" w:hAnsi="Arial" w:cs="Arial"/>
          <w:sz w:val="24"/>
          <w:szCs w:val="24"/>
        </w:rPr>
      </w:pPr>
      <w:r w:rsidRPr="00012EAA">
        <w:rPr>
          <w:rFonts w:ascii="Arial" w:hAnsi="Arial" w:cs="Arial"/>
          <w:sz w:val="24"/>
          <w:szCs w:val="24"/>
        </w:rPr>
        <w:t xml:space="preserve">In 2015, as part of the Truth and Reconciliation Commission’s </w:t>
      </w:r>
      <w:r w:rsidR="009C0CDE" w:rsidRPr="00012EAA">
        <w:rPr>
          <w:rFonts w:ascii="Arial" w:hAnsi="Arial" w:cs="Arial"/>
          <w:sz w:val="24"/>
          <w:szCs w:val="24"/>
        </w:rPr>
        <w:t xml:space="preserve">closing </w:t>
      </w:r>
      <w:r w:rsidR="007C38A3" w:rsidRPr="00012EAA">
        <w:rPr>
          <w:rFonts w:ascii="Arial" w:hAnsi="Arial" w:cs="Arial"/>
          <w:sz w:val="24"/>
          <w:szCs w:val="24"/>
        </w:rPr>
        <w:t>ceremonies</w:t>
      </w:r>
      <w:r w:rsidRPr="00012EAA">
        <w:rPr>
          <w:rFonts w:ascii="Arial" w:hAnsi="Arial" w:cs="Arial"/>
          <w:sz w:val="24"/>
          <w:szCs w:val="24"/>
        </w:rPr>
        <w:t xml:space="preserve">, </w:t>
      </w:r>
      <w:r w:rsidR="007C38A3" w:rsidRPr="00012EAA">
        <w:rPr>
          <w:rFonts w:ascii="Arial" w:hAnsi="Arial" w:cs="Arial"/>
          <w:sz w:val="24"/>
          <w:szCs w:val="24"/>
        </w:rPr>
        <w:t>S</w:t>
      </w:r>
      <w:r w:rsidRPr="00012EAA">
        <w:rPr>
          <w:rFonts w:ascii="Arial" w:hAnsi="Arial" w:cs="Arial"/>
          <w:sz w:val="24"/>
          <w:szCs w:val="24"/>
        </w:rPr>
        <w:t xml:space="preserve">urvivors, families, and the community were invited to plant paper hearts to remember the children who went to residential schools, </w:t>
      </w:r>
      <w:r w:rsidR="0096304F" w:rsidRPr="00012EAA">
        <w:rPr>
          <w:rFonts w:ascii="Arial" w:hAnsi="Arial" w:cs="Arial"/>
          <w:sz w:val="24"/>
          <w:szCs w:val="24"/>
        </w:rPr>
        <w:t xml:space="preserve">to </w:t>
      </w:r>
      <w:r w:rsidRPr="00012EAA">
        <w:rPr>
          <w:rFonts w:ascii="Arial" w:hAnsi="Arial" w:cs="Arial"/>
          <w:sz w:val="24"/>
          <w:szCs w:val="24"/>
        </w:rPr>
        <w:t xml:space="preserve">honour Indigenous cultures, and </w:t>
      </w:r>
      <w:r w:rsidR="0096304F" w:rsidRPr="00012EAA">
        <w:rPr>
          <w:rFonts w:ascii="Arial" w:hAnsi="Arial" w:cs="Arial"/>
          <w:sz w:val="24"/>
          <w:szCs w:val="24"/>
        </w:rPr>
        <w:t xml:space="preserve">to </w:t>
      </w:r>
      <w:r w:rsidRPr="00012EAA">
        <w:rPr>
          <w:rFonts w:ascii="Arial" w:hAnsi="Arial" w:cs="Arial"/>
          <w:sz w:val="24"/>
          <w:szCs w:val="24"/>
        </w:rPr>
        <w:t>show a commitment to act on the 94 Calls to Action.</w:t>
      </w:r>
      <w:r w:rsidRPr="00012EAA">
        <w:rPr>
          <w:rFonts w:ascii="Arial" w:eastAsia="Poppins" w:hAnsi="Arial" w:cs="Arial"/>
          <w:sz w:val="24"/>
          <w:szCs w:val="24"/>
        </w:rPr>
        <w:t xml:space="preserve"> </w:t>
      </w:r>
    </w:p>
    <w:p w14:paraId="3A72D454" w14:textId="77777777" w:rsidR="001B3ABB" w:rsidRPr="00012EAA" w:rsidRDefault="001B3ABB" w:rsidP="001453B3">
      <w:pPr>
        <w:pStyle w:val="NoSpacing"/>
        <w:rPr>
          <w:rFonts w:ascii="Arial" w:eastAsia="Poppins" w:hAnsi="Arial" w:cs="Arial"/>
          <w:sz w:val="24"/>
          <w:szCs w:val="24"/>
        </w:rPr>
      </w:pPr>
    </w:p>
    <w:p w14:paraId="54A7685D" w14:textId="44DCB426" w:rsidR="00D76BA6" w:rsidRPr="00012EAA" w:rsidRDefault="00D76BA6" w:rsidP="001453B3">
      <w:pPr>
        <w:pStyle w:val="NoSpacing"/>
        <w:rPr>
          <w:rFonts w:ascii="Arial" w:eastAsia="Poppins" w:hAnsi="Arial" w:cs="Arial"/>
          <w:sz w:val="24"/>
          <w:szCs w:val="24"/>
        </w:rPr>
      </w:pPr>
      <w:r w:rsidRPr="00012EAA">
        <w:rPr>
          <w:rFonts w:ascii="Arial" w:eastAsia="Poppins" w:hAnsi="Arial" w:cs="Arial"/>
          <w:sz w:val="24"/>
          <w:szCs w:val="24"/>
        </w:rPr>
        <w:t xml:space="preserve">Watch the video </w:t>
      </w:r>
      <w:hyperlink r:id="rId20" w:tooltip="This link will navigate to Vimeo video Spirit Bear: Honouring Memories, Planting Dreams" w:history="1">
        <w:r w:rsidRPr="00012EAA">
          <w:rPr>
            <w:rStyle w:val="Hyperlink"/>
            <w:rFonts w:ascii="Arial" w:eastAsia="Poppins" w:hAnsi="Arial" w:cs="Arial"/>
            <w:i/>
            <w:iCs/>
            <w:color w:val="auto"/>
            <w:sz w:val="24"/>
            <w:szCs w:val="24"/>
          </w:rPr>
          <w:t>Spirit Bear: Honouring Memories, Planting Dreams</w:t>
        </w:r>
      </w:hyperlink>
      <w:r w:rsidR="001B3ABB" w:rsidRPr="00012EAA">
        <w:rPr>
          <w:rFonts w:ascii="Arial" w:eastAsia="Poppins" w:hAnsi="Arial" w:cs="Arial"/>
          <w:sz w:val="24"/>
          <w:szCs w:val="24"/>
        </w:rPr>
        <w:t>.</w:t>
      </w:r>
    </w:p>
    <w:p w14:paraId="15D7B9AC" w14:textId="4B8FF5FA" w:rsidR="00D76BA6" w:rsidRPr="00012EAA" w:rsidRDefault="00D76BA6" w:rsidP="001453B3">
      <w:pPr>
        <w:pStyle w:val="NoSpacing"/>
        <w:rPr>
          <w:rFonts w:ascii="Arial" w:eastAsia="Poppins" w:hAnsi="Arial" w:cs="Arial"/>
          <w:sz w:val="24"/>
          <w:szCs w:val="24"/>
        </w:rPr>
      </w:pPr>
    </w:p>
    <w:p w14:paraId="2988D17B" w14:textId="757F65A9" w:rsidR="00D76BA6" w:rsidRPr="00012EAA" w:rsidRDefault="00D76BA6" w:rsidP="00FC0241">
      <w:pPr>
        <w:pStyle w:val="Heading4"/>
        <w:rPr>
          <w:rFonts w:ascii="Arial" w:hAnsi="Arial" w:cs="Arial"/>
          <w:b w:val="0"/>
          <w:bCs w:val="0"/>
          <w:sz w:val="24"/>
          <w:szCs w:val="24"/>
        </w:rPr>
      </w:pPr>
      <w:r w:rsidRPr="00012EAA">
        <w:rPr>
          <w:rFonts w:ascii="Arial" w:hAnsi="Arial" w:cs="Arial"/>
          <w:b w:val="0"/>
          <w:bCs w:val="0"/>
          <w:sz w:val="24"/>
          <w:szCs w:val="24"/>
        </w:rPr>
        <w:t>S</w:t>
      </w:r>
      <w:r w:rsidR="005C459F" w:rsidRPr="00012EAA">
        <w:rPr>
          <w:rFonts w:ascii="Arial" w:hAnsi="Arial" w:cs="Arial"/>
          <w:b w:val="0"/>
          <w:bCs w:val="0"/>
          <w:sz w:val="24"/>
          <w:szCs w:val="24"/>
        </w:rPr>
        <w:t>ample</w:t>
      </w:r>
      <w:r w:rsidRPr="00012EAA">
        <w:rPr>
          <w:rFonts w:ascii="Arial" w:hAnsi="Arial" w:cs="Arial"/>
          <w:b w:val="0"/>
          <w:bCs w:val="0"/>
          <w:sz w:val="24"/>
          <w:szCs w:val="24"/>
        </w:rPr>
        <w:t xml:space="preserve"> </w:t>
      </w:r>
      <w:r w:rsidR="0096304F" w:rsidRPr="00012EAA">
        <w:rPr>
          <w:rFonts w:ascii="Arial" w:hAnsi="Arial" w:cs="Arial"/>
          <w:b w:val="0"/>
          <w:bCs w:val="0"/>
          <w:sz w:val="24"/>
          <w:szCs w:val="24"/>
        </w:rPr>
        <w:t>p</w:t>
      </w:r>
      <w:r w:rsidRPr="00012EAA">
        <w:rPr>
          <w:rFonts w:ascii="Arial" w:hAnsi="Arial" w:cs="Arial"/>
          <w:b w:val="0"/>
          <w:bCs w:val="0"/>
          <w:sz w:val="24"/>
          <w:szCs w:val="24"/>
        </w:rPr>
        <w:t xml:space="preserve">rompt </w:t>
      </w:r>
      <w:r w:rsidR="0096304F" w:rsidRPr="00012EAA">
        <w:rPr>
          <w:rFonts w:ascii="Arial" w:hAnsi="Arial" w:cs="Arial"/>
          <w:b w:val="0"/>
          <w:bCs w:val="0"/>
          <w:sz w:val="24"/>
          <w:szCs w:val="24"/>
        </w:rPr>
        <w:t>q</w:t>
      </w:r>
      <w:r w:rsidRPr="00012EAA">
        <w:rPr>
          <w:rFonts w:ascii="Arial" w:hAnsi="Arial" w:cs="Arial"/>
          <w:b w:val="0"/>
          <w:bCs w:val="0"/>
          <w:sz w:val="24"/>
          <w:szCs w:val="24"/>
        </w:rPr>
        <w:t>uestions</w:t>
      </w:r>
    </w:p>
    <w:p w14:paraId="00D934ED" w14:textId="3ECD81A9" w:rsidR="00D76BA6" w:rsidRPr="00012EAA" w:rsidRDefault="00D76BA6" w:rsidP="001453B3">
      <w:pPr>
        <w:pStyle w:val="NoSpacing"/>
        <w:numPr>
          <w:ilvl w:val="0"/>
          <w:numId w:val="29"/>
        </w:numPr>
        <w:rPr>
          <w:rFonts w:ascii="Arial" w:eastAsia="Poppins" w:hAnsi="Arial" w:cs="Arial"/>
          <w:sz w:val="24"/>
          <w:szCs w:val="24"/>
        </w:rPr>
      </w:pPr>
      <w:r w:rsidRPr="00012EAA">
        <w:rPr>
          <w:rFonts w:ascii="Arial" w:eastAsia="Poppins" w:hAnsi="Arial" w:cs="Arial"/>
          <w:sz w:val="24"/>
          <w:szCs w:val="24"/>
        </w:rPr>
        <w:t xml:space="preserve">How does planting a heart garden honour and remember the Indigenous children that were </w:t>
      </w:r>
      <w:r w:rsidR="008A67A4" w:rsidRPr="00012EAA">
        <w:rPr>
          <w:rFonts w:ascii="Arial" w:eastAsia="Poppins" w:hAnsi="Arial" w:cs="Arial"/>
          <w:sz w:val="24"/>
          <w:szCs w:val="24"/>
        </w:rPr>
        <w:t>forced to attend</w:t>
      </w:r>
      <w:r w:rsidRPr="00012EAA">
        <w:rPr>
          <w:rFonts w:ascii="Arial" w:eastAsia="Poppins" w:hAnsi="Arial" w:cs="Arial"/>
          <w:sz w:val="24"/>
          <w:szCs w:val="24"/>
        </w:rPr>
        <w:t xml:space="preserve"> residential schools?</w:t>
      </w:r>
    </w:p>
    <w:p w14:paraId="3CC1E48F" w14:textId="4650A90A" w:rsidR="003C361D" w:rsidRPr="00012EAA" w:rsidRDefault="003C361D" w:rsidP="001453B3">
      <w:pPr>
        <w:pStyle w:val="NoSpacing"/>
        <w:numPr>
          <w:ilvl w:val="0"/>
          <w:numId w:val="29"/>
        </w:numPr>
        <w:rPr>
          <w:rFonts w:ascii="Arial" w:eastAsia="Poppins" w:hAnsi="Arial" w:cs="Arial"/>
          <w:sz w:val="24"/>
          <w:szCs w:val="24"/>
        </w:rPr>
      </w:pPr>
      <w:r w:rsidRPr="00012EAA">
        <w:rPr>
          <w:rFonts w:ascii="Arial" w:eastAsia="Poppins" w:hAnsi="Arial" w:cs="Arial"/>
          <w:sz w:val="24"/>
          <w:szCs w:val="24"/>
        </w:rPr>
        <w:t>How can making our own heart garden contribute to efforts of understanding in our school community?</w:t>
      </w:r>
    </w:p>
    <w:p w14:paraId="4BD3C176" w14:textId="77777777" w:rsidR="00C627E3" w:rsidRPr="00012EAA" w:rsidRDefault="00C627E3" w:rsidP="002C1520">
      <w:pPr>
        <w:rPr>
          <w:rFonts w:ascii="Arial" w:eastAsia="Poppins" w:hAnsi="Arial" w:cs="Arial"/>
          <w:sz w:val="24"/>
          <w:szCs w:val="24"/>
        </w:rPr>
      </w:pPr>
    </w:p>
    <w:p w14:paraId="3074E86F" w14:textId="761114DF" w:rsidR="004C6C55" w:rsidRPr="00012EAA" w:rsidRDefault="00DE659F" w:rsidP="00DB03D1">
      <w:pPr>
        <w:pStyle w:val="Heading3"/>
        <w:rPr>
          <w:rFonts w:ascii="Arial" w:hAnsi="Arial" w:cs="Arial"/>
          <w:color w:val="auto"/>
        </w:rPr>
      </w:pPr>
      <w:r w:rsidRPr="00012EAA">
        <w:rPr>
          <w:rFonts w:ascii="Arial" w:hAnsi="Arial" w:cs="Arial"/>
          <w:color w:val="auto"/>
        </w:rPr>
        <w:t>Plant</w:t>
      </w:r>
      <w:r w:rsidR="00D76BA6" w:rsidRPr="00012EAA">
        <w:rPr>
          <w:rFonts w:ascii="Arial" w:hAnsi="Arial" w:cs="Arial"/>
          <w:color w:val="auto"/>
        </w:rPr>
        <w:t>ing</w:t>
      </w:r>
      <w:r w:rsidRPr="00012EAA">
        <w:rPr>
          <w:rFonts w:ascii="Arial" w:hAnsi="Arial" w:cs="Arial"/>
          <w:color w:val="auto"/>
        </w:rPr>
        <w:t xml:space="preserve"> a Heart Garden </w:t>
      </w:r>
    </w:p>
    <w:p w14:paraId="6A261276" w14:textId="77777777" w:rsidR="00150221" w:rsidRPr="00012EAA" w:rsidRDefault="00150221" w:rsidP="001453B3">
      <w:pPr>
        <w:pStyle w:val="NoSpacing"/>
        <w:rPr>
          <w:rFonts w:ascii="Arial" w:hAnsi="Arial" w:cs="Arial"/>
          <w:sz w:val="24"/>
          <w:szCs w:val="24"/>
        </w:rPr>
      </w:pPr>
      <w:r w:rsidRPr="00012EAA">
        <w:rPr>
          <w:rFonts w:ascii="Arial" w:eastAsia="Poppins" w:hAnsi="Arial" w:cs="Arial"/>
          <w:sz w:val="24"/>
          <w:szCs w:val="24"/>
        </w:rPr>
        <w:t>This heart garden activity will be specifically for Orange Shirt Day and the National Day for Truth and Reconciliation on September 30. Through this activity</w:t>
      </w:r>
      <w:r w:rsidRPr="00012EAA">
        <w:rPr>
          <w:rFonts w:ascii="Arial" w:hAnsi="Arial" w:cs="Arial"/>
          <w:sz w:val="24"/>
          <w:szCs w:val="24"/>
        </w:rPr>
        <w:t xml:space="preserve">, learners can </w:t>
      </w:r>
      <w:r w:rsidRPr="00012EAA">
        <w:rPr>
          <w:rFonts w:ascii="Arial" w:eastAsia="Poppins" w:hAnsi="Arial" w:cs="Arial"/>
          <w:sz w:val="24"/>
          <w:szCs w:val="24"/>
        </w:rPr>
        <w:t xml:space="preserve">create a visual image </w:t>
      </w:r>
      <w:r w:rsidRPr="00012EAA">
        <w:rPr>
          <w:rFonts w:ascii="Arial" w:hAnsi="Arial" w:cs="Arial"/>
          <w:sz w:val="24"/>
          <w:szCs w:val="24"/>
        </w:rPr>
        <w:t xml:space="preserve">to honour the Indigenous children who were forced to attend residential schools, demonstrate their commitment to reconciliation, and develop a sense of community. </w:t>
      </w:r>
    </w:p>
    <w:p w14:paraId="57476C1F" w14:textId="77777777" w:rsidR="00150221" w:rsidRPr="00012EAA" w:rsidRDefault="00150221" w:rsidP="001453B3">
      <w:pPr>
        <w:pStyle w:val="NoSpacing"/>
        <w:rPr>
          <w:rFonts w:ascii="Arial" w:eastAsia="Poppins" w:hAnsi="Arial" w:cs="Arial"/>
          <w:sz w:val="24"/>
          <w:szCs w:val="24"/>
        </w:rPr>
      </w:pPr>
    </w:p>
    <w:p w14:paraId="329EF671" w14:textId="78D6F143" w:rsidR="00AD7C35" w:rsidRPr="00012EAA" w:rsidRDefault="00AD7C35" w:rsidP="001453B3">
      <w:pPr>
        <w:pStyle w:val="NoSpacing"/>
        <w:rPr>
          <w:rFonts w:ascii="Arial" w:hAnsi="Arial" w:cs="Arial"/>
          <w:sz w:val="24"/>
          <w:szCs w:val="24"/>
          <w:lang w:eastAsia="en-CA"/>
        </w:rPr>
      </w:pPr>
      <w:r w:rsidRPr="00012EAA">
        <w:rPr>
          <w:rFonts w:ascii="Arial" w:eastAsia="Poppins" w:hAnsi="Arial" w:cs="Arial"/>
          <w:sz w:val="24"/>
          <w:szCs w:val="24"/>
        </w:rPr>
        <w:t>Learners will create paper hearts</w:t>
      </w:r>
      <w:r w:rsidR="00D57824" w:rsidRPr="00012EAA">
        <w:rPr>
          <w:rFonts w:ascii="Arial" w:eastAsia="Poppins" w:hAnsi="Arial" w:cs="Arial"/>
          <w:sz w:val="24"/>
          <w:szCs w:val="24"/>
        </w:rPr>
        <w:t xml:space="preserve"> and decorate them</w:t>
      </w:r>
      <w:r w:rsidRPr="00012EAA">
        <w:rPr>
          <w:rFonts w:ascii="Arial" w:eastAsia="Poppins" w:hAnsi="Arial" w:cs="Arial"/>
          <w:sz w:val="24"/>
          <w:szCs w:val="24"/>
        </w:rPr>
        <w:t xml:space="preserve"> using loose</w:t>
      </w:r>
      <w:r w:rsidR="00E969E3" w:rsidRPr="00012EAA">
        <w:rPr>
          <w:rFonts w:ascii="Arial" w:eastAsia="Poppins" w:hAnsi="Arial" w:cs="Arial"/>
          <w:sz w:val="24"/>
          <w:szCs w:val="24"/>
        </w:rPr>
        <w:t xml:space="preserve"> </w:t>
      </w:r>
      <w:r w:rsidRPr="00012EAA">
        <w:rPr>
          <w:rFonts w:ascii="Arial" w:eastAsia="Poppins" w:hAnsi="Arial" w:cs="Arial"/>
          <w:sz w:val="24"/>
          <w:szCs w:val="24"/>
        </w:rPr>
        <w:t>part</w:t>
      </w:r>
      <w:r w:rsidR="00E969E3" w:rsidRPr="00012EAA">
        <w:rPr>
          <w:rFonts w:ascii="Arial" w:eastAsia="Poppins" w:hAnsi="Arial" w:cs="Arial"/>
          <w:sz w:val="24"/>
          <w:szCs w:val="24"/>
        </w:rPr>
        <w:t>s,</w:t>
      </w:r>
      <w:r w:rsidRPr="00012EAA">
        <w:rPr>
          <w:rFonts w:ascii="Arial" w:eastAsia="Poppins" w:hAnsi="Arial" w:cs="Arial"/>
          <w:sz w:val="24"/>
          <w:szCs w:val="24"/>
        </w:rPr>
        <w:t xml:space="preserve"> craft items, kind and caring words, and </w:t>
      </w:r>
      <w:r w:rsidR="002C6C5D" w:rsidRPr="00012EAA">
        <w:rPr>
          <w:rFonts w:ascii="Arial" w:eastAsia="Poppins" w:hAnsi="Arial" w:cs="Arial"/>
          <w:sz w:val="24"/>
          <w:szCs w:val="24"/>
        </w:rPr>
        <w:t xml:space="preserve">drawings and </w:t>
      </w:r>
      <w:r w:rsidRPr="00012EAA">
        <w:rPr>
          <w:rFonts w:ascii="Arial" w:eastAsia="Poppins" w:hAnsi="Arial" w:cs="Arial"/>
          <w:sz w:val="24"/>
          <w:szCs w:val="24"/>
        </w:rPr>
        <w:t xml:space="preserve">symbols to honour the children who were forced to attend residential schools. The hearts can be </w:t>
      </w:r>
      <w:r w:rsidR="00D76BA6" w:rsidRPr="00012EAA">
        <w:rPr>
          <w:rFonts w:ascii="Arial" w:eastAsia="Poppins" w:hAnsi="Arial" w:cs="Arial"/>
          <w:sz w:val="24"/>
          <w:szCs w:val="24"/>
        </w:rPr>
        <w:t>attached</w:t>
      </w:r>
      <w:r w:rsidRPr="00012EAA">
        <w:rPr>
          <w:rFonts w:ascii="Arial" w:eastAsia="Poppins" w:hAnsi="Arial" w:cs="Arial"/>
          <w:sz w:val="24"/>
          <w:szCs w:val="24"/>
        </w:rPr>
        <w:t xml:space="preserve"> to a stick. </w:t>
      </w:r>
    </w:p>
    <w:p w14:paraId="4A560D53" w14:textId="77777777" w:rsidR="00D76BA6" w:rsidRPr="00012EAA" w:rsidRDefault="00D76BA6" w:rsidP="001453B3">
      <w:pPr>
        <w:pStyle w:val="NoSpacing"/>
        <w:rPr>
          <w:rFonts w:ascii="Arial" w:eastAsia="Poppins" w:hAnsi="Arial" w:cs="Arial"/>
          <w:sz w:val="24"/>
          <w:szCs w:val="24"/>
        </w:rPr>
      </w:pPr>
    </w:p>
    <w:p w14:paraId="452CF2F6" w14:textId="664C291E" w:rsidR="00EB3712" w:rsidRPr="00012EAA" w:rsidRDefault="00EB3712" w:rsidP="001453B3">
      <w:pPr>
        <w:pStyle w:val="NoSpacing"/>
        <w:rPr>
          <w:rFonts w:ascii="Arial" w:hAnsi="Arial" w:cs="Arial"/>
          <w:sz w:val="24"/>
          <w:szCs w:val="24"/>
          <w:lang w:eastAsia="en-CA"/>
        </w:rPr>
      </w:pPr>
      <w:r w:rsidRPr="00012EAA">
        <w:rPr>
          <w:rFonts w:ascii="Arial" w:hAnsi="Arial" w:cs="Arial"/>
          <w:sz w:val="24"/>
          <w:szCs w:val="24"/>
        </w:rPr>
        <w:t>Learners will either display their hearts on a bulletin board with a garden theme or plant them in a garden area</w:t>
      </w:r>
      <w:r w:rsidR="00D76BA6" w:rsidRPr="00012EAA">
        <w:rPr>
          <w:rFonts w:ascii="Arial" w:eastAsia="Poppins" w:hAnsi="Arial" w:cs="Arial"/>
          <w:sz w:val="24"/>
          <w:szCs w:val="24"/>
        </w:rPr>
        <w:t xml:space="preserve">. </w:t>
      </w:r>
      <w:r w:rsidR="004E3DA3" w:rsidRPr="00012EAA">
        <w:rPr>
          <w:rFonts w:ascii="Arial" w:eastAsia="Poppins" w:hAnsi="Arial" w:cs="Arial"/>
          <w:sz w:val="24"/>
          <w:szCs w:val="24"/>
        </w:rPr>
        <w:t>Learners</w:t>
      </w:r>
      <w:r w:rsidR="00D76BA6" w:rsidRPr="00012EAA">
        <w:rPr>
          <w:rFonts w:ascii="Arial" w:eastAsia="Poppins" w:hAnsi="Arial" w:cs="Arial"/>
          <w:sz w:val="24"/>
          <w:szCs w:val="24"/>
        </w:rPr>
        <w:t xml:space="preserve"> will share their artwork through a gallery walk. Pair </w:t>
      </w:r>
      <w:r w:rsidR="004E3DA3" w:rsidRPr="00012EAA">
        <w:rPr>
          <w:rFonts w:ascii="Arial" w:eastAsia="Poppins" w:hAnsi="Arial" w:cs="Arial"/>
          <w:sz w:val="24"/>
          <w:szCs w:val="24"/>
        </w:rPr>
        <w:t>learners</w:t>
      </w:r>
      <w:r w:rsidR="00D76BA6" w:rsidRPr="00012EAA">
        <w:rPr>
          <w:rFonts w:ascii="Arial" w:eastAsia="Poppins" w:hAnsi="Arial" w:cs="Arial"/>
          <w:sz w:val="24"/>
          <w:szCs w:val="24"/>
        </w:rPr>
        <w:t xml:space="preserve"> up to discuss their favourite hearts and how the artwork made them feel.</w:t>
      </w:r>
      <w:r w:rsidRPr="00012EAA">
        <w:rPr>
          <w:rFonts w:ascii="Arial" w:hAnsi="Arial" w:cs="Arial"/>
          <w:sz w:val="24"/>
          <w:szCs w:val="24"/>
          <w:lang w:eastAsia="en-CA"/>
        </w:rPr>
        <w:t xml:space="preserve"> </w:t>
      </w:r>
    </w:p>
    <w:p w14:paraId="15938FE5" w14:textId="77777777" w:rsidR="00D76BA6" w:rsidRPr="00012EAA" w:rsidRDefault="00D76BA6" w:rsidP="001453B3">
      <w:pPr>
        <w:pStyle w:val="NoSpacing"/>
        <w:rPr>
          <w:rFonts w:ascii="Arial" w:eastAsia="Poppins" w:hAnsi="Arial" w:cs="Arial"/>
          <w:sz w:val="24"/>
          <w:szCs w:val="24"/>
        </w:rPr>
      </w:pPr>
    </w:p>
    <w:p w14:paraId="0B6328B7" w14:textId="7B28DE55" w:rsidR="00D76BA6" w:rsidRPr="00012EAA" w:rsidRDefault="00D76BA6" w:rsidP="00FC0241">
      <w:pPr>
        <w:pStyle w:val="Heading4"/>
        <w:rPr>
          <w:rFonts w:ascii="Arial" w:hAnsi="Arial" w:cs="Arial"/>
          <w:b w:val="0"/>
          <w:bCs w:val="0"/>
          <w:sz w:val="24"/>
          <w:szCs w:val="24"/>
        </w:rPr>
      </w:pPr>
      <w:r w:rsidRPr="00012EAA">
        <w:rPr>
          <w:rFonts w:ascii="Arial" w:hAnsi="Arial" w:cs="Arial"/>
          <w:b w:val="0"/>
          <w:bCs w:val="0"/>
          <w:sz w:val="24"/>
          <w:szCs w:val="24"/>
        </w:rPr>
        <w:t xml:space="preserve">Sample </w:t>
      </w:r>
      <w:r w:rsidR="00D57824" w:rsidRPr="00012EAA">
        <w:rPr>
          <w:rFonts w:ascii="Arial" w:hAnsi="Arial" w:cs="Arial"/>
          <w:b w:val="0"/>
          <w:bCs w:val="0"/>
          <w:sz w:val="24"/>
          <w:szCs w:val="24"/>
        </w:rPr>
        <w:t>p</w:t>
      </w:r>
      <w:r w:rsidRPr="00012EAA">
        <w:rPr>
          <w:rFonts w:ascii="Arial" w:hAnsi="Arial" w:cs="Arial"/>
          <w:b w:val="0"/>
          <w:bCs w:val="0"/>
          <w:sz w:val="24"/>
          <w:szCs w:val="24"/>
        </w:rPr>
        <w:t xml:space="preserve">rompt </w:t>
      </w:r>
      <w:r w:rsidR="00D57824" w:rsidRPr="00012EAA">
        <w:rPr>
          <w:rFonts w:ascii="Arial" w:hAnsi="Arial" w:cs="Arial"/>
          <w:b w:val="0"/>
          <w:bCs w:val="0"/>
          <w:sz w:val="24"/>
          <w:szCs w:val="24"/>
        </w:rPr>
        <w:t>q</w:t>
      </w:r>
      <w:r w:rsidRPr="00012EAA">
        <w:rPr>
          <w:rFonts w:ascii="Arial" w:hAnsi="Arial" w:cs="Arial"/>
          <w:b w:val="0"/>
          <w:bCs w:val="0"/>
          <w:sz w:val="24"/>
          <w:szCs w:val="24"/>
        </w:rPr>
        <w:t>uestions</w:t>
      </w:r>
    </w:p>
    <w:p w14:paraId="761DA8A1" w14:textId="4B83DC35" w:rsidR="00D76BA6" w:rsidRPr="00012EAA" w:rsidRDefault="00D76BA6" w:rsidP="001453B3">
      <w:pPr>
        <w:pStyle w:val="NoSpacing"/>
        <w:numPr>
          <w:ilvl w:val="0"/>
          <w:numId w:val="30"/>
        </w:numPr>
        <w:rPr>
          <w:rFonts w:ascii="Arial" w:hAnsi="Arial" w:cs="Arial"/>
          <w:sz w:val="24"/>
          <w:szCs w:val="24"/>
        </w:rPr>
      </w:pPr>
      <w:r w:rsidRPr="00012EAA">
        <w:rPr>
          <w:rFonts w:ascii="Arial" w:hAnsi="Arial" w:cs="Arial"/>
          <w:sz w:val="24"/>
          <w:szCs w:val="24"/>
        </w:rPr>
        <w:t>How did you make your heart? What did you put on it?</w:t>
      </w:r>
      <w:r w:rsidR="00A53CCA" w:rsidRPr="00012EAA">
        <w:rPr>
          <w:rFonts w:ascii="Arial" w:hAnsi="Arial" w:cs="Arial"/>
          <w:sz w:val="24"/>
          <w:szCs w:val="24"/>
        </w:rPr>
        <w:t xml:space="preserve"> </w:t>
      </w:r>
    </w:p>
    <w:p w14:paraId="33E99760" w14:textId="77777777" w:rsidR="00F35D60" w:rsidRPr="00012EAA" w:rsidRDefault="00F058DA" w:rsidP="001453B3">
      <w:pPr>
        <w:pStyle w:val="NoSpacing"/>
        <w:numPr>
          <w:ilvl w:val="0"/>
          <w:numId w:val="30"/>
        </w:numPr>
        <w:rPr>
          <w:rFonts w:ascii="Arial" w:hAnsi="Arial" w:cs="Arial"/>
          <w:sz w:val="24"/>
          <w:szCs w:val="24"/>
        </w:rPr>
      </w:pPr>
      <w:r w:rsidRPr="00012EAA">
        <w:rPr>
          <w:rFonts w:ascii="Arial" w:hAnsi="Arial" w:cs="Arial"/>
          <w:sz w:val="24"/>
          <w:szCs w:val="24"/>
        </w:rPr>
        <w:t>Which heart is your favourite</w:t>
      </w:r>
      <w:r w:rsidR="00D731B4" w:rsidRPr="00012EAA">
        <w:rPr>
          <w:rFonts w:ascii="Arial" w:hAnsi="Arial" w:cs="Arial"/>
          <w:sz w:val="24"/>
          <w:szCs w:val="24"/>
        </w:rPr>
        <w:t xml:space="preserve">? </w:t>
      </w:r>
    </w:p>
    <w:p w14:paraId="7075D7BC" w14:textId="0551F325" w:rsidR="005F604D" w:rsidRPr="00012EAA" w:rsidRDefault="00D76BA6" w:rsidP="001453B3">
      <w:pPr>
        <w:pStyle w:val="NoSpacing"/>
        <w:numPr>
          <w:ilvl w:val="0"/>
          <w:numId w:val="30"/>
        </w:numPr>
        <w:rPr>
          <w:rFonts w:ascii="Arial" w:hAnsi="Arial" w:cs="Arial"/>
          <w:sz w:val="24"/>
          <w:szCs w:val="24"/>
        </w:rPr>
      </w:pPr>
      <w:r w:rsidRPr="00012EAA">
        <w:rPr>
          <w:rFonts w:ascii="Arial" w:hAnsi="Arial" w:cs="Arial"/>
          <w:sz w:val="24"/>
          <w:szCs w:val="24"/>
        </w:rPr>
        <w:t xml:space="preserve">When you see the hearts together </w:t>
      </w:r>
      <w:r w:rsidR="00903F58" w:rsidRPr="00012EAA">
        <w:rPr>
          <w:rFonts w:ascii="Arial" w:hAnsi="Arial" w:cs="Arial"/>
          <w:sz w:val="24"/>
          <w:szCs w:val="24"/>
        </w:rPr>
        <w:t>i</w:t>
      </w:r>
      <w:r w:rsidRPr="00012EAA">
        <w:rPr>
          <w:rFonts w:ascii="Arial" w:hAnsi="Arial" w:cs="Arial"/>
          <w:sz w:val="24"/>
          <w:szCs w:val="24"/>
        </w:rPr>
        <w:t xml:space="preserve">n the </w:t>
      </w:r>
      <w:r w:rsidR="00182A9D" w:rsidRPr="00012EAA">
        <w:rPr>
          <w:rFonts w:ascii="Arial" w:hAnsi="Arial" w:cs="Arial"/>
          <w:sz w:val="24"/>
          <w:szCs w:val="24"/>
        </w:rPr>
        <w:t xml:space="preserve">garden area (or </w:t>
      </w:r>
      <w:r w:rsidRPr="00012EAA">
        <w:rPr>
          <w:rFonts w:ascii="Arial" w:hAnsi="Arial" w:cs="Arial"/>
          <w:sz w:val="24"/>
          <w:szCs w:val="24"/>
        </w:rPr>
        <w:t>bulletin board garden</w:t>
      </w:r>
      <w:r w:rsidR="00182A9D" w:rsidRPr="00012EAA">
        <w:rPr>
          <w:rFonts w:ascii="Arial" w:hAnsi="Arial" w:cs="Arial"/>
          <w:sz w:val="24"/>
          <w:szCs w:val="24"/>
        </w:rPr>
        <w:t>)</w:t>
      </w:r>
      <w:r w:rsidRPr="00012EAA">
        <w:rPr>
          <w:rFonts w:ascii="Arial" w:hAnsi="Arial" w:cs="Arial"/>
          <w:sz w:val="24"/>
          <w:szCs w:val="24"/>
        </w:rPr>
        <w:t>, how d</w:t>
      </w:r>
      <w:r w:rsidR="00D57824" w:rsidRPr="00012EAA">
        <w:rPr>
          <w:rFonts w:ascii="Arial" w:hAnsi="Arial" w:cs="Arial"/>
          <w:sz w:val="24"/>
          <w:szCs w:val="24"/>
        </w:rPr>
        <w:t>o</w:t>
      </w:r>
      <w:r w:rsidRPr="00012EAA">
        <w:rPr>
          <w:rFonts w:ascii="Arial" w:hAnsi="Arial" w:cs="Arial"/>
          <w:sz w:val="24"/>
          <w:szCs w:val="24"/>
        </w:rPr>
        <w:t xml:space="preserve"> they make you feel?</w:t>
      </w:r>
      <w:r w:rsidR="005F604D" w:rsidRPr="00012EAA">
        <w:rPr>
          <w:rFonts w:ascii="Arial" w:hAnsi="Arial" w:cs="Arial"/>
          <w:sz w:val="24"/>
          <w:szCs w:val="24"/>
        </w:rPr>
        <w:t xml:space="preserve"> What questions arise when you look at the display?</w:t>
      </w:r>
    </w:p>
    <w:p w14:paraId="0FA4B5AC" w14:textId="371BF6F3" w:rsidR="00A53CCA" w:rsidRPr="00012EAA" w:rsidRDefault="00A53CCA" w:rsidP="001453B3">
      <w:pPr>
        <w:pStyle w:val="NoSpacing"/>
        <w:numPr>
          <w:ilvl w:val="0"/>
          <w:numId w:val="30"/>
        </w:numPr>
        <w:rPr>
          <w:rFonts w:ascii="Arial" w:hAnsi="Arial" w:cs="Arial"/>
          <w:sz w:val="24"/>
          <w:szCs w:val="24"/>
        </w:rPr>
      </w:pPr>
      <w:r w:rsidRPr="00012EAA">
        <w:rPr>
          <w:rFonts w:ascii="Arial" w:hAnsi="Arial" w:cs="Arial"/>
          <w:sz w:val="24"/>
          <w:szCs w:val="24"/>
        </w:rPr>
        <w:lastRenderedPageBreak/>
        <w:t xml:space="preserve">What </w:t>
      </w:r>
      <w:r w:rsidR="004B78C0" w:rsidRPr="00012EAA">
        <w:rPr>
          <w:rFonts w:ascii="Arial" w:hAnsi="Arial" w:cs="Arial"/>
          <w:sz w:val="24"/>
          <w:szCs w:val="24"/>
        </w:rPr>
        <w:t>is one fact that you</w:t>
      </w:r>
      <w:r w:rsidRPr="00012EAA">
        <w:rPr>
          <w:rFonts w:ascii="Arial" w:hAnsi="Arial" w:cs="Arial"/>
          <w:sz w:val="24"/>
          <w:szCs w:val="24"/>
        </w:rPr>
        <w:t xml:space="preserve"> learned about </w:t>
      </w:r>
      <w:r w:rsidR="00196660" w:rsidRPr="00012EAA">
        <w:rPr>
          <w:rFonts w:ascii="Arial" w:hAnsi="Arial" w:cs="Arial"/>
          <w:sz w:val="24"/>
          <w:szCs w:val="24"/>
        </w:rPr>
        <w:t xml:space="preserve">the </w:t>
      </w:r>
      <w:r w:rsidRPr="00012EAA">
        <w:rPr>
          <w:rFonts w:ascii="Arial" w:hAnsi="Arial" w:cs="Arial"/>
          <w:sz w:val="24"/>
          <w:szCs w:val="24"/>
        </w:rPr>
        <w:t>residential school</w:t>
      </w:r>
      <w:r w:rsidR="00FD0DCA" w:rsidRPr="00012EAA">
        <w:rPr>
          <w:rFonts w:ascii="Arial" w:hAnsi="Arial" w:cs="Arial"/>
          <w:sz w:val="24"/>
          <w:szCs w:val="24"/>
        </w:rPr>
        <w:t xml:space="preserve"> system? In what way could you share that information through the </w:t>
      </w:r>
      <w:r w:rsidR="004B78C0" w:rsidRPr="00012EAA">
        <w:rPr>
          <w:rFonts w:ascii="Arial" w:hAnsi="Arial" w:cs="Arial"/>
          <w:sz w:val="24"/>
          <w:szCs w:val="24"/>
        </w:rPr>
        <w:t xml:space="preserve">heart </w:t>
      </w:r>
      <w:r w:rsidR="00FD0DCA" w:rsidRPr="00012EAA">
        <w:rPr>
          <w:rFonts w:ascii="Arial" w:hAnsi="Arial" w:cs="Arial"/>
          <w:sz w:val="24"/>
          <w:szCs w:val="24"/>
        </w:rPr>
        <w:t>garden display?</w:t>
      </w:r>
    </w:p>
    <w:p w14:paraId="3D151E3C" w14:textId="77777777" w:rsidR="003A1D21" w:rsidRPr="00012EAA" w:rsidRDefault="003A1D21" w:rsidP="001453B3">
      <w:pPr>
        <w:pStyle w:val="NoSpacing"/>
        <w:rPr>
          <w:rFonts w:ascii="Arial" w:hAnsi="Arial" w:cs="Arial"/>
          <w:sz w:val="24"/>
          <w:szCs w:val="24"/>
        </w:rPr>
      </w:pPr>
    </w:p>
    <w:p w14:paraId="526D7BA1" w14:textId="7CE9CE33" w:rsidR="006360AB" w:rsidRPr="00012EAA" w:rsidRDefault="00BB5598" w:rsidP="00C2153E">
      <w:pPr>
        <w:pStyle w:val="Heading2"/>
        <w:rPr>
          <w:rFonts w:ascii="Arial" w:hAnsi="Arial" w:cs="Arial"/>
          <w:sz w:val="24"/>
          <w:szCs w:val="24"/>
        </w:rPr>
      </w:pPr>
      <w:r w:rsidRPr="00012EAA">
        <w:rPr>
          <w:rFonts w:ascii="Arial" w:hAnsi="Arial" w:cs="Arial"/>
          <w:sz w:val="24"/>
          <w:szCs w:val="24"/>
        </w:rPr>
        <w:t>G</w:t>
      </w:r>
      <w:r w:rsidR="00AF3899" w:rsidRPr="00012EAA">
        <w:rPr>
          <w:rFonts w:ascii="Arial" w:hAnsi="Arial" w:cs="Arial"/>
          <w:sz w:val="24"/>
          <w:szCs w:val="24"/>
        </w:rPr>
        <w:t>rade</w:t>
      </w:r>
      <w:r w:rsidRPr="00012EAA">
        <w:rPr>
          <w:rFonts w:ascii="Arial" w:hAnsi="Arial" w:cs="Arial"/>
          <w:sz w:val="24"/>
          <w:szCs w:val="24"/>
        </w:rPr>
        <w:t xml:space="preserve"> 2</w:t>
      </w:r>
    </w:p>
    <w:p w14:paraId="0C8B882B" w14:textId="77777777" w:rsidR="00196660" w:rsidRPr="00012EAA" w:rsidRDefault="00196660" w:rsidP="00012EAA">
      <w:pPr>
        <w:pStyle w:val="NoSpacing"/>
        <w:rPr>
          <w:rFonts w:ascii="Arial" w:eastAsia="Poppins" w:hAnsi="Arial" w:cs="Arial"/>
          <w:sz w:val="24"/>
          <w:szCs w:val="24"/>
        </w:rPr>
      </w:pPr>
      <w:r w:rsidRPr="00012EAA">
        <w:rPr>
          <w:rFonts w:ascii="Arial" w:eastAsia="Poppins" w:hAnsi="Arial" w:cs="Arial"/>
          <w:sz w:val="24"/>
          <w:szCs w:val="24"/>
        </w:rPr>
        <w:t xml:space="preserve">Suggested approaches for classroom activities and discussion: </w:t>
      </w:r>
    </w:p>
    <w:p w14:paraId="5C643D2B" w14:textId="77777777" w:rsidR="00196660" w:rsidRPr="00012EAA" w:rsidRDefault="00196660" w:rsidP="002C1520">
      <w:pPr>
        <w:rPr>
          <w:rFonts w:ascii="Arial" w:eastAsia="Poppins" w:hAnsi="Arial" w:cs="Arial"/>
          <w:sz w:val="24"/>
          <w:szCs w:val="24"/>
        </w:rPr>
      </w:pPr>
    </w:p>
    <w:p w14:paraId="3E92F6BA" w14:textId="1EFF0211" w:rsidR="00196660" w:rsidRPr="00012EAA" w:rsidRDefault="00B073B9" w:rsidP="000A2DFC">
      <w:pPr>
        <w:pStyle w:val="Heading3"/>
        <w:numPr>
          <w:ilvl w:val="0"/>
          <w:numId w:val="16"/>
        </w:numPr>
        <w:ind w:left="426" w:hanging="426"/>
        <w:rPr>
          <w:rFonts w:ascii="Arial" w:hAnsi="Arial" w:cs="Arial"/>
          <w:color w:val="auto"/>
        </w:rPr>
      </w:pPr>
      <w:bookmarkStart w:id="8" w:name="_gpgawlxyn7fu" w:colFirst="0" w:colLast="0"/>
      <w:bookmarkEnd w:id="8"/>
      <w:r w:rsidRPr="00012EAA">
        <w:rPr>
          <w:rFonts w:ascii="Arial" w:hAnsi="Arial" w:cs="Arial"/>
          <w:color w:val="auto"/>
        </w:rPr>
        <w:t>Building Community and Understanding</w:t>
      </w:r>
    </w:p>
    <w:p w14:paraId="0CB536EF" w14:textId="3F7B012D" w:rsidR="00CB0481" w:rsidRPr="00012EAA" w:rsidRDefault="00E96AEA" w:rsidP="00012EAA">
      <w:pPr>
        <w:pStyle w:val="NoSpacing"/>
        <w:rPr>
          <w:rFonts w:ascii="Arial" w:hAnsi="Arial" w:cs="Arial"/>
          <w:sz w:val="24"/>
          <w:szCs w:val="24"/>
        </w:rPr>
      </w:pPr>
      <w:r w:rsidRPr="00012EAA">
        <w:rPr>
          <w:rFonts w:ascii="Arial" w:hAnsi="Arial" w:cs="Arial"/>
          <w:sz w:val="24"/>
          <w:szCs w:val="24"/>
        </w:rPr>
        <w:t>T</w:t>
      </w:r>
      <w:r w:rsidR="00CB0481" w:rsidRPr="00012EAA">
        <w:rPr>
          <w:rFonts w:ascii="Arial" w:hAnsi="Arial" w:cs="Arial"/>
          <w:sz w:val="24"/>
          <w:szCs w:val="24"/>
        </w:rPr>
        <w:t xml:space="preserve">his activity is </w:t>
      </w:r>
      <w:r w:rsidRPr="00012EAA">
        <w:rPr>
          <w:rFonts w:ascii="Arial" w:hAnsi="Arial" w:cs="Arial"/>
          <w:sz w:val="24"/>
          <w:szCs w:val="24"/>
        </w:rPr>
        <w:t>intended to</w:t>
      </w:r>
      <w:r w:rsidR="00CB0481" w:rsidRPr="00012EAA">
        <w:rPr>
          <w:rFonts w:ascii="Arial" w:hAnsi="Arial" w:cs="Arial"/>
          <w:sz w:val="24"/>
          <w:szCs w:val="24"/>
        </w:rPr>
        <w:t xml:space="preserve"> help learners understand the significance of empathy and collective responsibility in building community.</w:t>
      </w:r>
    </w:p>
    <w:p w14:paraId="3ED9FA19" w14:textId="77777777" w:rsidR="00CB0481" w:rsidRPr="00012EAA" w:rsidRDefault="00CB0481" w:rsidP="00012EAA">
      <w:pPr>
        <w:pStyle w:val="NoSpacing"/>
        <w:rPr>
          <w:rFonts w:ascii="Arial" w:hAnsi="Arial" w:cs="Arial"/>
          <w:sz w:val="24"/>
          <w:szCs w:val="24"/>
        </w:rPr>
      </w:pPr>
    </w:p>
    <w:p w14:paraId="20046248" w14:textId="1F093243" w:rsidR="00FD7484" w:rsidRPr="00012EAA" w:rsidRDefault="00EA746B" w:rsidP="00012EAA">
      <w:pPr>
        <w:pStyle w:val="NoSpacing"/>
        <w:rPr>
          <w:rFonts w:ascii="Arial" w:hAnsi="Arial" w:cs="Arial"/>
          <w:sz w:val="24"/>
          <w:szCs w:val="24"/>
        </w:rPr>
      </w:pPr>
      <w:r w:rsidRPr="00012EAA">
        <w:rPr>
          <w:rFonts w:ascii="Arial" w:hAnsi="Arial" w:cs="Arial"/>
          <w:sz w:val="24"/>
          <w:szCs w:val="24"/>
        </w:rPr>
        <w:t xml:space="preserve">One student should hold a ball while the class sits in a circle. The student will roll the ball toward </w:t>
      </w:r>
      <w:r w:rsidR="00CB0481" w:rsidRPr="00012EAA">
        <w:rPr>
          <w:rFonts w:ascii="Arial" w:hAnsi="Arial" w:cs="Arial"/>
          <w:sz w:val="24"/>
          <w:szCs w:val="24"/>
        </w:rPr>
        <w:t>an</w:t>
      </w:r>
      <w:r w:rsidRPr="00012EAA">
        <w:rPr>
          <w:rFonts w:ascii="Arial" w:hAnsi="Arial" w:cs="Arial"/>
          <w:sz w:val="24"/>
          <w:szCs w:val="24"/>
        </w:rPr>
        <w:t xml:space="preserve">other student after making eye contact. While keeping eye contact, the learner who received the ball will roll it to another student. </w:t>
      </w:r>
      <w:r w:rsidR="0014364C" w:rsidRPr="00012EAA">
        <w:rPr>
          <w:rFonts w:ascii="Arial" w:hAnsi="Arial" w:cs="Arial"/>
          <w:sz w:val="24"/>
          <w:szCs w:val="24"/>
        </w:rPr>
        <w:t>Have</w:t>
      </w:r>
      <w:r w:rsidRPr="00012EAA">
        <w:rPr>
          <w:rFonts w:ascii="Arial" w:hAnsi="Arial" w:cs="Arial"/>
          <w:sz w:val="24"/>
          <w:szCs w:val="24"/>
        </w:rPr>
        <w:t xml:space="preserve"> </w:t>
      </w:r>
      <w:r w:rsidR="004E3DA3" w:rsidRPr="00012EAA">
        <w:rPr>
          <w:rFonts w:ascii="Arial" w:hAnsi="Arial" w:cs="Arial"/>
          <w:sz w:val="24"/>
          <w:szCs w:val="24"/>
        </w:rPr>
        <w:t>learners</w:t>
      </w:r>
      <w:r w:rsidRPr="00012EAA">
        <w:rPr>
          <w:rFonts w:ascii="Arial" w:hAnsi="Arial" w:cs="Arial"/>
          <w:sz w:val="24"/>
          <w:szCs w:val="24"/>
        </w:rPr>
        <w:t xml:space="preserve"> pass the ball gently, to show respect within the community group. Introduce additional balls into the circle and remind </w:t>
      </w:r>
      <w:r w:rsidR="004E3DA3" w:rsidRPr="00012EAA">
        <w:rPr>
          <w:rFonts w:ascii="Arial" w:hAnsi="Arial" w:cs="Arial"/>
          <w:sz w:val="24"/>
          <w:szCs w:val="24"/>
        </w:rPr>
        <w:t>learners</w:t>
      </w:r>
      <w:r w:rsidRPr="00012EAA">
        <w:rPr>
          <w:rFonts w:ascii="Arial" w:hAnsi="Arial" w:cs="Arial"/>
          <w:sz w:val="24"/>
          <w:szCs w:val="24"/>
        </w:rPr>
        <w:t xml:space="preserve"> to ma</w:t>
      </w:r>
      <w:r w:rsidR="00552853" w:rsidRPr="00012EAA">
        <w:rPr>
          <w:rFonts w:ascii="Arial" w:hAnsi="Arial" w:cs="Arial"/>
          <w:sz w:val="24"/>
          <w:szCs w:val="24"/>
        </w:rPr>
        <w:t>ke eye contact</w:t>
      </w:r>
      <w:r w:rsidRPr="00012EAA">
        <w:rPr>
          <w:rFonts w:ascii="Arial" w:hAnsi="Arial" w:cs="Arial"/>
          <w:sz w:val="24"/>
          <w:szCs w:val="24"/>
        </w:rPr>
        <w:t xml:space="preserve"> </w:t>
      </w:r>
      <w:r w:rsidR="00552853" w:rsidRPr="00012EAA">
        <w:rPr>
          <w:rFonts w:ascii="Arial" w:hAnsi="Arial" w:cs="Arial"/>
          <w:sz w:val="24"/>
          <w:szCs w:val="24"/>
        </w:rPr>
        <w:t>before and after they</w:t>
      </w:r>
      <w:r w:rsidRPr="00012EAA">
        <w:rPr>
          <w:rFonts w:ascii="Arial" w:hAnsi="Arial" w:cs="Arial"/>
          <w:sz w:val="24"/>
          <w:szCs w:val="24"/>
        </w:rPr>
        <w:t xml:space="preserve"> pass the balls around the circle.</w:t>
      </w:r>
      <w:r w:rsidR="00FD7484" w:rsidRPr="00012EAA">
        <w:rPr>
          <w:rFonts w:ascii="Arial" w:hAnsi="Arial" w:cs="Arial"/>
          <w:sz w:val="24"/>
          <w:szCs w:val="24"/>
        </w:rPr>
        <w:t xml:space="preserve"> </w:t>
      </w:r>
    </w:p>
    <w:p w14:paraId="4BCE3A2D" w14:textId="77777777" w:rsidR="00552853" w:rsidRPr="00552853" w:rsidRDefault="00552853" w:rsidP="00012EAA">
      <w:pPr>
        <w:pStyle w:val="NoSpacing"/>
      </w:pPr>
    </w:p>
    <w:p w14:paraId="02173282" w14:textId="7D30BCF9" w:rsidR="00EA746B" w:rsidRPr="007E02A1" w:rsidRDefault="00E0360A" w:rsidP="00FC0241">
      <w:pPr>
        <w:pStyle w:val="Heading4"/>
        <w:rPr>
          <w:rFonts w:ascii="Arial" w:hAnsi="Arial" w:cs="Arial"/>
          <w:b w:val="0"/>
          <w:bCs w:val="0"/>
          <w:sz w:val="24"/>
          <w:szCs w:val="24"/>
        </w:rPr>
      </w:pPr>
      <w:r w:rsidRPr="007E02A1">
        <w:rPr>
          <w:rFonts w:ascii="Arial" w:hAnsi="Arial" w:cs="Arial"/>
          <w:b w:val="0"/>
          <w:bCs w:val="0"/>
          <w:sz w:val="24"/>
          <w:szCs w:val="24"/>
        </w:rPr>
        <w:t xml:space="preserve">Sample </w:t>
      </w:r>
      <w:r w:rsidR="00CB0481" w:rsidRPr="007E02A1">
        <w:rPr>
          <w:rFonts w:ascii="Arial" w:hAnsi="Arial" w:cs="Arial"/>
          <w:b w:val="0"/>
          <w:bCs w:val="0"/>
          <w:sz w:val="24"/>
          <w:szCs w:val="24"/>
        </w:rPr>
        <w:t>p</w:t>
      </w:r>
      <w:r w:rsidRPr="007E02A1">
        <w:rPr>
          <w:rFonts w:ascii="Arial" w:hAnsi="Arial" w:cs="Arial"/>
          <w:b w:val="0"/>
          <w:bCs w:val="0"/>
          <w:sz w:val="24"/>
          <w:szCs w:val="24"/>
        </w:rPr>
        <w:t xml:space="preserve">rompt </w:t>
      </w:r>
      <w:r w:rsidR="00CB0481" w:rsidRPr="007E02A1">
        <w:rPr>
          <w:rFonts w:ascii="Arial" w:hAnsi="Arial" w:cs="Arial"/>
          <w:b w:val="0"/>
          <w:bCs w:val="0"/>
          <w:sz w:val="24"/>
          <w:szCs w:val="24"/>
        </w:rPr>
        <w:t>q</w:t>
      </w:r>
      <w:r w:rsidRPr="007E02A1">
        <w:rPr>
          <w:rFonts w:ascii="Arial" w:hAnsi="Arial" w:cs="Arial"/>
          <w:b w:val="0"/>
          <w:bCs w:val="0"/>
          <w:sz w:val="24"/>
          <w:szCs w:val="24"/>
        </w:rPr>
        <w:t>uestions</w:t>
      </w:r>
    </w:p>
    <w:p w14:paraId="241D4B2B" w14:textId="77777777" w:rsidR="00C82A33" w:rsidRPr="007E02A1" w:rsidRDefault="00EA746B" w:rsidP="007E02A1">
      <w:pPr>
        <w:pStyle w:val="NoSpacing"/>
        <w:numPr>
          <w:ilvl w:val="0"/>
          <w:numId w:val="31"/>
        </w:numPr>
        <w:rPr>
          <w:rFonts w:ascii="Arial" w:eastAsia="Poppins" w:hAnsi="Arial" w:cs="Arial"/>
          <w:sz w:val="24"/>
          <w:szCs w:val="24"/>
        </w:rPr>
      </w:pPr>
      <w:r w:rsidRPr="007E02A1">
        <w:rPr>
          <w:rFonts w:ascii="Arial" w:eastAsia="Poppins" w:hAnsi="Arial" w:cs="Arial"/>
          <w:sz w:val="24"/>
          <w:szCs w:val="24"/>
        </w:rPr>
        <w:t xml:space="preserve">How did </w:t>
      </w:r>
      <w:r w:rsidR="00EF4DD4" w:rsidRPr="007E02A1">
        <w:rPr>
          <w:rFonts w:ascii="Arial" w:eastAsia="Poppins" w:hAnsi="Arial" w:cs="Arial"/>
          <w:sz w:val="24"/>
          <w:szCs w:val="24"/>
        </w:rPr>
        <w:t>i</w:t>
      </w:r>
      <w:r w:rsidRPr="007E02A1">
        <w:rPr>
          <w:rFonts w:ascii="Arial" w:eastAsia="Poppins" w:hAnsi="Arial" w:cs="Arial"/>
          <w:sz w:val="24"/>
          <w:szCs w:val="24"/>
        </w:rPr>
        <w:t xml:space="preserve">t feel keeping up with all the balls at once? What did you find difficult about passing the ball? </w:t>
      </w:r>
    </w:p>
    <w:p w14:paraId="25D1CC71" w14:textId="52C6D648" w:rsidR="00EA746B" w:rsidRPr="007E02A1" w:rsidRDefault="00EA746B" w:rsidP="007E02A1">
      <w:pPr>
        <w:pStyle w:val="NoSpacing"/>
        <w:numPr>
          <w:ilvl w:val="0"/>
          <w:numId w:val="31"/>
        </w:numPr>
        <w:rPr>
          <w:rFonts w:ascii="Arial" w:eastAsia="Poppins" w:hAnsi="Arial" w:cs="Arial"/>
          <w:sz w:val="24"/>
          <w:szCs w:val="24"/>
        </w:rPr>
      </w:pPr>
      <w:r w:rsidRPr="007E02A1">
        <w:rPr>
          <w:rFonts w:ascii="Arial" w:eastAsia="Poppins" w:hAnsi="Arial" w:cs="Arial"/>
          <w:sz w:val="24"/>
          <w:szCs w:val="24"/>
        </w:rPr>
        <w:t>How did you work together to keep the balls moving around the circle?</w:t>
      </w:r>
      <w:r w:rsidR="00EA67FB" w:rsidRPr="007E02A1">
        <w:rPr>
          <w:rFonts w:ascii="Arial" w:eastAsia="Poppins" w:hAnsi="Arial" w:cs="Arial"/>
          <w:sz w:val="24"/>
          <w:szCs w:val="24"/>
        </w:rPr>
        <w:t xml:space="preserve"> </w:t>
      </w:r>
      <w:r w:rsidRPr="007E02A1">
        <w:rPr>
          <w:rFonts w:ascii="Arial" w:hAnsi="Arial" w:cs="Arial"/>
          <w:sz w:val="24"/>
          <w:szCs w:val="24"/>
          <w:lang w:eastAsia="en-CA"/>
        </w:rPr>
        <w:t xml:space="preserve">What would make </w:t>
      </w:r>
      <w:r w:rsidR="00EA67FB" w:rsidRPr="007E02A1">
        <w:rPr>
          <w:rFonts w:ascii="Arial" w:hAnsi="Arial" w:cs="Arial"/>
          <w:sz w:val="24"/>
          <w:szCs w:val="24"/>
          <w:lang w:eastAsia="en-CA"/>
        </w:rPr>
        <w:t>this</w:t>
      </w:r>
      <w:r w:rsidRPr="007E02A1">
        <w:rPr>
          <w:rFonts w:ascii="Arial" w:hAnsi="Arial" w:cs="Arial"/>
          <w:sz w:val="24"/>
          <w:szCs w:val="24"/>
          <w:lang w:eastAsia="en-CA"/>
        </w:rPr>
        <w:t xml:space="preserve"> more successful?</w:t>
      </w:r>
    </w:p>
    <w:p w14:paraId="34B128A9" w14:textId="534FFD46" w:rsidR="008D2079" w:rsidRPr="007E02A1" w:rsidRDefault="008D2079" w:rsidP="007E02A1">
      <w:pPr>
        <w:pStyle w:val="NoSpacing"/>
        <w:numPr>
          <w:ilvl w:val="0"/>
          <w:numId w:val="31"/>
        </w:numPr>
        <w:rPr>
          <w:rFonts w:ascii="Arial" w:eastAsia="Poppins" w:hAnsi="Arial" w:cs="Arial"/>
          <w:sz w:val="24"/>
          <w:szCs w:val="24"/>
        </w:rPr>
      </w:pPr>
      <w:r w:rsidRPr="007E02A1">
        <w:rPr>
          <w:rFonts w:ascii="Arial" w:hAnsi="Arial" w:cs="Arial"/>
          <w:sz w:val="24"/>
          <w:szCs w:val="24"/>
          <w:lang w:eastAsia="en-CA"/>
        </w:rPr>
        <w:t xml:space="preserve">How can we ensure that everyone feels included or </w:t>
      </w:r>
      <w:r w:rsidR="003E7288" w:rsidRPr="007E02A1">
        <w:rPr>
          <w:rFonts w:ascii="Arial" w:hAnsi="Arial" w:cs="Arial"/>
          <w:sz w:val="24"/>
          <w:szCs w:val="24"/>
          <w:lang w:eastAsia="en-CA"/>
        </w:rPr>
        <w:t xml:space="preserve">that </w:t>
      </w:r>
      <w:r w:rsidRPr="007E02A1">
        <w:rPr>
          <w:rFonts w:ascii="Arial" w:hAnsi="Arial" w:cs="Arial"/>
          <w:sz w:val="24"/>
          <w:szCs w:val="24"/>
          <w:lang w:eastAsia="en-CA"/>
        </w:rPr>
        <w:t>they belong?</w:t>
      </w:r>
    </w:p>
    <w:p w14:paraId="3BB92594" w14:textId="7CF7CFAA" w:rsidR="008D2079" w:rsidRPr="007E02A1" w:rsidRDefault="008D2079" w:rsidP="007E02A1">
      <w:pPr>
        <w:pStyle w:val="NoSpacing"/>
        <w:numPr>
          <w:ilvl w:val="0"/>
          <w:numId w:val="31"/>
        </w:numPr>
        <w:rPr>
          <w:rFonts w:ascii="Arial" w:eastAsia="Poppins" w:hAnsi="Arial" w:cs="Arial"/>
          <w:sz w:val="24"/>
          <w:szCs w:val="24"/>
        </w:rPr>
      </w:pPr>
      <w:r w:rsidRPr="007E02A1">
        <w:rPr>
          <w:rFonts w:ascii="Arial" w:eastAsia="Poppins" w:hAnsi="Arial" w:cs="Arial"/>
          <w:sz w:val="24"/>
          <w:szCs w:val="24"/>
        </w:rPr>
        <w:t>What can</w:t>
      </w:r>
      <w:r w:rsidR="00DB75F0" w:rsidRPr="007E02A1">
        <w:rPr>
          <w:rFonts w:ascii="Arial" w:eastAsia="Poppins" w:hAnsi="Arial" w:cs="Arial"/>
          <w:sz w:val="24"/>
          <w:szCs w:val="24"/>
        </w:rPr>
        <w:t xml:space="preserve"> we/you</w:t>
      </w:r>
      <w:r w:rsidRPr="007E02A1">
        <w:rPr>
          <w:rFonts w:ascii="Arial" w:eastAsia="Poppins" w:hAnsi="Arial" w:cs="Arial"/>
          <w:sz w:val="24"/>
          <w:szCs w:val="24"/>
        </w:rPr>
        <w:t xml:space="preserve"> do </w:t>
      </w:r>
      <w:r w:rsidR="0039070F" w:rsidRPr="007E02A1">
        <w:rPr>
          <w:rFonts w:ascii="Arial" w:eastAsia="Poppins" w:hAnsi="Arial" w:cs="Arial"/>
          <w:sz w:val="24"/>
          <w:szCs w:val="24"/>
        </w:rPr>
        <w:t>i</w:t>
      </w:r>
      <w:r w:rsidRPr="007E02A1">
        <w:rPr>
          <w:rFonts w:ascii="Arial" w:eastAsia="Poppins" w:hAnsi="Arial" w:cs="Arial"/>
          <w:sz w:val="24"/>
          <w:szCs w:val="24"/>
        </w:rPr>
        <w:t>f someone feels left out?</w:t>
      </w:r>
    </w:p>
    <w:p w14:paraId="0F04B591" w14:textId="77951325" w:rsidR="00B854B2" w:rsidRPr="007E02A1" w:rsidRDefault="008D2079" w:rsidP="002C1520">
      <w:pPr>
        <w:rPr>
          <w:rFonts w:ascii="Arial" w:eastAsia="Poppins" w:hAnsi="Arial" w:cs="Arial"/>
          <w:sz w:val="24"/>
          <w:szCs w:val="24"/>
        </w:rPr>
      </w:pPr>
      <w:r w:rsidRPr="007E02A1">
        <w:rPr>
          <w:rFonts w:ascii="Arial" w:eastAsia="Poppins" w:hAnsi="Arial" w:cs="Arial"/>
          <w:sz w:val="24"/>
          <w:szCs w:val="24"/>
        </w:rPr>
        <w:t xml:space="preserve">Read aloud </w:t>
      </w:r>
      <w:r w:rsidRPr="007E02A1">
        <w:rPr>
          <w:rFonts w:ascii="Arial" w:eastAsia="Poppins" w:hAnsi="Arial" w:cs="Arial"/>
          <w:i/>
          <w:iCs/>
          <w:sz w:val="24"/>
          <w:szCs w:val="24"/>
        </w:rPr>
        <w:t>You Hold Me Up</w:t>
      </w:r>
      <w:r w:rsidRPr="007E02A1">
        <w:rPr>
          <w:rFonts w:ascii="Arial" w:eastAsia="Poppins" w:hAnsi="Arial" w:cs="Arial"/>
          <w:sz w:val="24"/>
          <w:szCs w:val="24"/>
        </w:rPr>
        <w:t xml:space="preserve"> by Monique Gr</w:t>
      </w:r>
      <w:r w:rsidR="003E7288" w:rsidRPr="007E02A1">
        <w:rPr>
          <w:rFonts w:ascii="Arial" w:eastAsia="Poppins" w:hAnsi="Arial" w:cs="Arial"/>
          <w:sz w:val="24"/>
          <w:szCs w:val="24"/>
        </w:rPr>
        <w:t>a</w:t>
      </w:r>
      <w:r w:rsidRPr="007E02A1">
        <w:rPr>
          <w:rFonts w:ascii="Arial" w:eastAsia="Poppins" w:hAnsi="Arial" w:cs="Arial"/>
          <w:sz w:val="24"/>
          <w:szCs w:val="24"/>
        </w:rPr>
        <w:t xml:space="preserve">y Smith. </w:t>
      </w:r>
      <w:r w:rsidR="007B6B64" w:rsidRPr="007E02A1">
        <w:rPr>
          <w:rFonts w:ascii="Arial" w:eastAsia="Poppins" w:hAnsi="Arial" w:cs="Arial"/>
          <w:sz w:val="24"/>
          <w:szCs w:val="24"/>
        </w:rPr>
        <w:t>T</w:t>
      </w:r>
      <w:r w:rsidR="00B239D0" w:rsidRPr="007E02A1">
        <w:rPr>
          <w:rFonts w:ascii="Arial" w:eastAsia="Poppins" w:hAnsi="Arial" w:cs="Arial"/>
          <w:sz w:val="24"/>
          <w:szCs w:val="24"/>
        </w:rPr>
        <w:t xml:space="preserve">hough this story does not touch on the residential school system, it can be used as a starting point to promote themes of kindness, community, and belonging. </w:t>
      </w:r>
      <w:r w:rsidR="00B854B2" w:rsidRPr="007E02A1">
        <w:rPr>
          <w:rFonts w:ascii="Arial" w:eastAsia="Poppins" w:hAnsi="Arial" w:cs="Arial"/>
          <w:sz w:val="24"/>
          <w:szCs w:val="24"/>
        </w:rPr>
        <w:t>The book is about how people can support one another.</w:t>
      </w:r>
    </w:p>
    <w:p w14:paraId="7DEFB2E3" w14:textId="77777777" w:rsidR="005F2E83" w:rsidRPr="007E02A1" w:rsidRDefault="005F2E83" w:rsidP="002C1520">
      <w:pPr>
        <w:rPr>
          <w:rFonts w:ascii="Arial" w:hAnsi="Arial" w:cs="Arial"/>
          <w:sz w:val="24"/>
          <w:szCs w:val="24"/>
        </w:rPr>
      </w:pPr>
    </w:p>
    <w:p w14:paraId="4BCBDA32" w14:textId="42B8448F" w:rsidR="00466442" w:rsidRPr="007E02A1" w:rsidRDefault="008D2079" w:rsidP="00FC0241">
      <w:pPr>
        <w:pStyle w:val="Heading4"/>
        <w:rPr>
          <w:rFonts w:ascii="Arial" w:hAnsi="Arial" w:cs="Arial"/>
          <w:b w:val="0"/>
          <w:bCs w:val="0"/>
          <w:sz w:val="24"/>
          <w:szCs w:val="24"/>
        </w:rPr>
      </w:pPr>
      <w:r w:rsidRPr="007E02A1">
        <w:rPr>
          <w:rFonts w:ascii="Arial" w:hAnsi="Arial" w:cs="Arial"/>
          <w:b w:val="0"/>
          <w:bCs w:val="0"/>
          <w:sz w:val="24"/>
          <w:szCs w:val="24"/>
        </w:rPr>
        <w:t xml:space="preserve">Sample </w:t>
      </w:r>
      <w:r w:rsidR="003E7288" w:rsidRPr="007E02A1">
        <w:rPr>
          <w:rFonts w:ascii="Arial" w:hAnsi="Arial" w:cs="Arial"/>
          <w:b w:val="0"/>
          <w:bCs w:val="0"/>
          <w:sz w:val="24"/>
          <w:szCs w:val="24"/>
        </w:rPr>
        <w:t>p</w:t>
      </w:r>
      <w:r w:rsidRPr="007E02A1">
        <w:rPr>
          <w:rFonts w:ascii="Arial" w:hAnsi="Arial" w:cs="Arial"/>
          <w:b w:val="0"/>
          <w:bCs w:val="0"/>
          <w:sz w:val="24"/>
          <w:szCs w:val="24"/>
        </w:rPr>
        <w:t xml:space="preserve">rompt </w:t>
      </w:r>
      <w:r w:rsidR="003E7288" w:rsidRPr="007E02A1">
        <w:rPr>
          <w:rFonts w:ascii="Arial" w:hAnsi="Arial" w:cs="Arial"/>
          <w:b w:val="0"/>
          <w:bCs w:val="0"/>
          <w:sz w:val="24"/>
          <w:szCs w:val="24"/>
        </w:rPr>
        <w:t>q</w:t>
      </w:r>
      <w:r w:rsidRPr="007E02A1">
        <w:rPr>
          <w:rFonts w:ascii="Arial" w:hAnsi="Arial" w:cs="Arial"/>
          <w:b w:val="0"/>
          <w:bCs w:val="0"/>
          <w:sz w:val="24"/>
          <w:szCs w:val="24"/>
        </w:rPr>
        <w:t>uestion</w:t>
      </w:r>
    </w:p>
    <w:p w14:paraId="6F08FBFC" w14:textId="0CBD9C25" w:rsidR="008D2079" w:rsidRPr="007E02A1" w:rsidRDefault="008D2079" w:rsidP="007E02A1">
      <w:pPr>
        <w:pStyle w:val="NoSpacing"/>
        <w:numPr>
          <w:ilvl w:val="0"/>
          <w:numId w:val="32"/>
        </w:numPr>
        <w:rPr>
          <w:rFonts w:ascii="Arial" w:eastAsia="Poppins" w:hAnsi="Arial" w:cs="Arial"/>
          <w:sz w:val="24"/>
          <w:szCs w:val="24"/>
        </w:rPr>
      </w:pPr>
      <w:r w:rsidRPr="007E02A1">
        <w:rPr>
          <w:rFonts w:ascii="Arial" w:eastAsia="Poppins" w:hAnsi="Arial" w:cs="Arial"/>
          <w:sz w:val="24"/>
          <w:szCs w:val="24"/>
        </w:rPr>
        <w:t xml:space="preserve">What are some kind words or actions we can use to create a supportive classroom where we all feel </w:t>
      </w:r>
      <w:r w:rsidR="00A138A6" w:rsidRPr="007E02A1">
        <w:rPr>
          <w:rFonts w:ascii="Arial" w:eastAsia="Poppins" w:hAnsi="Arial" w:cs="Arial"/>
          <w:sz w:val="24"/>
          <w:szCs w:val="24"/>
        </w:rPr>
        <w:t>included</w:t>
      </w:r>
      <w:r w:rsidRPr="007E02A1">
        <w:rPr>
          <w:rFonts w:ascii="Arial" w:eastAsia="Poppins" w:hAnsi="Arial" w:cs="Arial"/>
          <w:sz w:val="24"/>
          <w:szCs w:val="24"/>
        </w:rPr>
        <w:t xml:space="preserve"> and </w:t>
      </w:r>
      <w:r w:rsidR="00442082" w:rsidRPr="007E02A1">
        <w:rPr>
          <w:rFonts w:ascii="Arial" w:eastAsia="Poppins" w:hAnsi="Arial" w:cs="Arial"/>
          <w:sz w:val="24"/>
          <w:szCs w:val="24"/>
        </w:rPr>
        <w:t xml:space="preserve">that </w:t>
      </w:r>
      <w:r w:rsidRPr="007E02A1">
        <w:rPr>
          <w:rFonts w:ascii="Arial" w:eastAsia="Poppins" w:hAnsi="Arial" w:cs="Arial"/>
          <w:sz w:val="24"/>
          <w:szCs w:val="24"/>
        </w:rPr>
        <w:t>we belong?</w:t>
      </w:r>
    </w:p>
    <w:p w14:paraId="1FF2E645" w14:textId="77777777" w:rsidR="00093DB7" w:rsidRPr="00BA32FA" w:rsidRDefault="00093DB7" w:rsidP="002C1520">
      <w:pPr>
        <w:rPr>
          <w:rFonts w:eastAsia="Poppins"/>
        </w:rPr>
      </w:pPr>
    </w:p>
    <w:p w14:paraId="264EF928" w14:textId="3070FBE6" w:rsidR="004C6C55" w:rsidRPr="00D56C4D" w:rsidRDefault="00D81EB1" w:rsidP="00DB03D1">
      <w:pPr>
        <w:pStyle w:val="Heading3"/>
        <w:rPr>
          <w:rFonts w:ascii="Arial" w:hAnsi="Arial" w:cs="Arial"/>
          <w:color w:val="auto"/>
        </w:rPr>
      </w:pPr>
      <w:r w:rsidRPr="00D56C4D">
        <w:rPr>
          <w:rFonts w:ascii="Arial" w:hAnsi="Arial" w:cs="Arial"/>
          <w:color w:val="auto"/>
        </w:rPr>
        <w:t>Shin-Chi’s</w:t>
      </w:r>
      <w:r w:rsidR="005C5577" w:rsidRPr="00D56C4D">
        <w:rPr>
          <w:rFonts w:ascii="Arial" w:hAnsi="Arial" w:cs="Arial"/>
          <w:color w:val="auto"/>
        </w:rPr>
        <w:t xml:space="preserve"> </w:t>
      </w:r>
      <w:r w:rsidR="00902E97" w:rsidRPr="00D56C4D">
        <w:rPr>
          <w:rFonts w:ascii="Arial" w:hAnsi="Arial" w:cs="Arial"/>
          <w:color w:val="auto"/>
        </w:rPr>
        <w:t>Life in a Residential School</w:t>
      </w:r>
    </w:p>
    <w:p w14:paraId="55A5B026" w14:textId="2F1CD885" w:rsidR="001F4ACD" w:rsidRPr="00D56C4D" w:rsidRDefault="001F4ACD" w:rsidP="00D56C4D">
      <w:pPr>
        <w:pStyle w:val="NoSpacing"/>
        <w:rPr>
          <w:rFonts w:ascii="Arial" w:eastAsia="Poppins" w:hAnsi="Arial" w:cs="Arial"/>
          <w:sz w:val="24"/>
          <w:szCs w:val="24"/>
        </w:rPr>
      </w:pPr>
      <w:r w:rsidRPr="00D56C4D">
        <w:rPr>
          <w:rFonts w:ascii="Arial" w:eastAsia="Poppins" w:hAnsi="Arial" w:cs="Arial"/>
          <w:sz w:val="24"/>
          <w:szCs w:val="24"/>
        </w:rPr>
        <w:t>This activity can be paired with Activity 3</w:t>
      </w:r>
      <w:r w:rsidR="00D46ED8" w:rsidRPr="00D56C4D">
        <w:rPr>
          <w:rFonts w:ascii="Arial" w:eastAsia="Poppins" w:hAnsi="Arial" w:cs="Arial"/>
          <w:sz w:val="24"/>
          <w:szCs w:val="24"/>
        </w:rPr>
        <w:t>.</w:t>
      </w:r>
    </w:p>
    <w:p w14:paraId="41E93150" w14:textId="77777777" w:rsidR="00D46ED8" w:rsidRPr="00D56C4D" w:rsidRDefault="00D46ED8" w:rsidP="00D56C4D">
      <w:pPr>
        <w:pStyle w:val="NoSpacing"/>
        <w:rPr>
          <w:rFonts w:ascii="Arial" w:eastAsia="Poppins" w:hAnsi="Arial" w:cs="Arial"/>
          <w:sz w:val="24"/>
          <w:szCs w:val="24"/>
        </w:rPr>
      </w:pPr>
    </w:p>
    <w:p w14:paraId="6C7F4D8E" w14:textId="6B166821" w:rsidR="00D32AF9" w:rsidRPr="00D56C4D" w:rsidRDefault="00D57DC1" w:rsidP="00D56C4D">
      <w:pPr>
        <w:pStyle w:val="NoSpacing"/>
        <w:rPr>
          <w:rFonts w:ascii="Arial" w:eastAsia="Poppins" w:hAnsi="Arial" w:cs="Arial"/>
          <w:sz w:val="24"/>
          <w:szCs w:val="24"/>
        </w:rPr>
      </w:pPr>
      <w:r w:rsidRPr="00D56C4D">
        <w:rPr>
          <w:rFonts w:ascii="Arial" w:eastAsia="Poppins" w:hAnsi="Arial" w:cs="Arial"/>
          <w:sz w:val="24"/>
          <w:szCs w:val="24"/>
        </w:rPr>
        <w:t xml:space="preserve">Read </w:t>
      </w:r>
      <w:r w:rsidR="00D731B4" w:rsidRPr="00D56C4D">
        <w:rPr>
          <w:rFonts w:ascii="Arial" w:eastAsia="Poppins" w:hAnsi="Arial" w:cs="Arial"/>
          <w:sz w:val="24"/>
          <w:szCs w:val="24"/>
        </w:rPr>
        <w:t xml:space="preserve">aloud </w:t>
      </w:r>
      <w:r w:rsidR="00BB5598" w:rsidRPr="00D56C4D">
        <w:rPr>
          <w:rFonts w:ascii="Arial" w:eastAsia="Poppins" w:hAnsi="Arial" w:cs="Arial"/>
          <w:sz w:val="24"/>
          <w:szCs w:val="24"/>
        </w:rPr>
        <w:t>Shin-chi's Canoe</w:t>
      </w:r>
      <w:r w:rsidRPr="00D56C4D">
        <w:rPr>
          <w:rFonts w:ascii="Arial" w:eastAsia="Poppins" w:hAnsi="Arial" w:cs="Arial"/>
          <w:sz w:val="24"/>
          <w:szCs w:val="24"/>
        </w:rPr>
        <w:t xml:space="preserve"> by</w:t>
      </w:r>
      <w:r w:rsidR="00BB5598" w:rsidRPr="00D56C4D">
        <w:rPr>
          <w:rFonts w:ascii="Arial" w:eastAsia="Poppins" w:hAnsi="Arial" w:cs="Arial"/>
          <w:sz w:val="24"/>
          <w:szCs w:val="24"/>
        </w:rPr>
        <w:t xml:space="preserve"> Nicola I. Campbell</w:t>
      </w:r>
      <w:r w:rsidR="00FC3136" w:rsidRPr="00D56C4D">
        <w:rPr>
          <w:rFonts w:ascii="Arial" w:eastAsia="Poppins" w:hAnsi="Arial" w:cs="Arial"/>
          <w:sz w:val="24"/>
          <w:szCs w:val="24"/>
        </w:rPr>
        <w:t xml:space="preserve">, </w:t>
      </w:r>
      <w:r w:rsidR="004A6F51" w:rsidRPr="00D56C4D">
        <w:rPr>
          <w:rFonts w:ascii="Arial" w:eastAsia="Poppins" w:hAnsi="Arial" w:cs="Arial"/>
          <w:sz w:val="24"/>
          <w:szCs w:val="24"/>
        </w:rPr>
        <w:t>a picture book about</w:t>
      </w:r>
      <w:r w:rsidR="006D5E3A" w:rsidRPr="00D56C4D">
        <w:rPr>
          <w:rFonts w:ascii="Arial" w:eastAsia="Poppins" w:hAnsi="Arial" w:cs="Arial"/>
          <w:sz w:val="24"/>
          <w:szCs w:val="24"/>
        </w:rPr>
        <w:t xml:space="preserve"> a young </w:t>
      </w:r>
      <w:r w:rsidR="004A6F51" w:rsidRPr="00D56C4D">
        <w:rPr>
          <w:rFonts w:ascii="Arial" w:eastAsia="Poppins" w:hAnsi="Arial" w:cs="Arial"/>
          <w:sz w:val="24"/>
          <w:szCs w:val="24"/>
        </w:rPr>
        <w:t>boy</w:t>
      </w:r>
      <w:r w:rsidR="00487751" w:rsidRPr="00D56C4D">
        <w:rPr>
          <w:rFonts w:ascii="Arial" w:eastAsia="Poppins" w:hAnsi="Arial" w:cs="Arial"/>
          <w:sz w:val="24"/>
          <w:szCs w:val="24"/>
        </w:rPr>
        <w:t xml:space="preserve">’s experiences at </w:t>
      </w:r>
      <w:r w:rsidR="00FC3136" w:rsidRPr="00D56C4D">
        <w:rPr>
          <w:rFonts w:ascii="Arial" w:eastAsia="Poppins" w:hAnsi="Arial" w:cs="Arial"/>
          <w:sz w:val="24"/>
          <w:szCs w:val="24"/>
        </w:rPr>
        <w:t>a residential school.</w:t>
      </w:r>
      <w:r w:rsidR="00DC62BD" w:rsidRPr="00D56C4D">
        <w:rPr>
          <w:rFonts w:ascii="Arial" w:eastAsia="Poppins" w:hAnsi="Arial" w:cs="Arial"/>
          <w:sz w:val="24"/>
          <w:szCs w:val="24"/>
        </w:rPr>
        <w:t xml:space="preserve"> Have </w:t>
      </w:r>
      <w:r w:rsidR="007562C0" w:rsidRPr="00D56C4D">
        <w:rPr>
          <w:rFonts w:ascii="Arial" w:eastAsia="Poppins" w:hAnsi="Arial" w:cs="Arial"/>
          <w:sz w:val="24"/>
          <w:szCs w:val="24"/>
        </w:rPr>
        <w:t>learners</w:t>
      </w:r>
      <w:r w:rsidR="00DC62BD" w:rsidRPr="00D56C4D">
        <w:rPr>
          <w:rFonts w:ascii="Arial" w:eastAsia="Poppins" w:hAnsi="Arial" w:cs="Arial"/>
          <w:sz w:val="24"/>
          <w:szCs w:val="24"/>
        </w:rPr>
        <w:t xml:space="preserve"> listen </w:t>
      </w:r>
      <w:r w:rsidR="00497C10" w:rsidRPr="00D56C4D">
        <w:rPr>
          <w:rFonts w:ascii="Arial" w:eastAsia="Poppins" w:hAnsi="Arial" w:cs="Arial"/>
          <w:sz w:val="24"/>
          <w:szCs w:val="24"/>
        </w:rPr>
        <w:t>to</w:t>
      </w:r>
      <w:r w:rsidR="00DC62BD" w:rsidRPr="00D56C4D">
        <w:rPr>
          <w:rFonts w:ascii="Arial" w:eastAsia="Poppins" w:hAnsi="Arial" w:cs="Arial"/>
          <w:sz w:val="24"/>
          <w:szCs w:val="24"/>
        </w:rPr>
        <w:t xml:space="preserve"> the story </w:t>
      </w:r>
      <w:r w:rsidR="00D31223" w:rsidRPr="00D56C4D">
        <w:rPr>
          <w:rFonts w:ascii="Arial" w:eastAsia="Poppins" w:hAnsi="Arial" w:cs="Arial"/>
          <w:sz w:val="24"/>
          <w:szCs w:val="24"/>
        </w:rPr>
        <w:t>and identify</w:t>
      </w:r>
      <w:r w:rsidR="00DC62BD" w:rsidRPr="00D56C4D">
        <w:rPr>
          <w:rFonts w:ascii="Arial" w:eastAsia="Poppins" w:hAnsi="Arial" w:cs="Arial"/>
          <w:sz w:val="24"/>
          <w:szCs w:val="24"/>
        </w:rPr>
        <w:t xml:space="preserve"> ways in which Shin-chi’s school is different from </w:t>
      </w:r>
      <w:r w:rsidR="00D31223" w:rsidRPr="00D56C4D">
        <w:rPr>
          <w:rFonts w:ascii="Arial" w:eastAsia="Poppins" w:hAnsi="Arial" w:cs="Arial"/>
          <w:sz w:val="24"/>
          <w:szCs w:val="24"/>
        </w:rPr>
        <w:t>their own school experience</w:t>
      </w:r>
      <w:r w:rsidR="00497C10" w:rsidRPr="00D56C4D">
        <w:rPr>
          <w:rFonts w:ascii="Arial" w:eastAsia="Poppins" w:hAnsi="Arial" w:cs="Arial"/>
          <w:sz w:val="24"/>
          <w:szCs w:val="24"/>
        </w:rPr>
        <w:t>s</w:t>
      </w:r>
      <w:r w:rsidR="00D31223" w:rsidRPr="00D56C4D">
        <w:rPr>
          <w:rFonts w:ascii="Arial" w:eastAsia="Poppins" w:hAnsi="Arial" w:cs="Arial"/>
          <w:sz w:val="24"/>
          <w:szCs w:val="24"/>
        </w:rPr>
        <w:t>.</w:t>
      </w:r>
      <w:r w:rsidR="00497C10" w:rsidRPr="00D56C4D">
        <w:rPr>
          <w:rFonts w:ascii="Arial" w:eastAsia="Poppins" w:hAnsi="Arial" w:cs="Arial"/>
          <w:sz w:val="24"/>
          <w:szCs w:val="24"/>
        </w:rPr>
        <w:t xml:space="preserve"> </w:t>
      </w:r>
      <w:r w:rsidR="005C5577" w:rsidRPr="00D56C4D">
        <w:rPr>
          <w:rFonts w:ascii="Arial" w:eastAsia="Poppins" w:hAnsi="Arial" w:cs="Arial"/>
          <w:sz w:val="24"/>
          <w:szCs w:val="24"/>
        </w:rPr>
        <w:t xml:space="preserve">Record the responses on two separate charts. </w:t>
      </w:r>
      <w:r w:rsidR="00497C10" w:rsidRPr="00D56C4D">
        <w:rPr>
          <w:rFonts w:ascii="Arial" w:eastAsia="Poppins" w:hAnsi="Arial" w:cs="Arial"/>
          <w:sz w:val="24"/>
          <w:szCs w:val="24"/>
        </w:rPr>
        <w:t>Make certain to highlight the</w:t>
      </w:r>
      <w:r w:rsidR="005F3356" w:rsidRPr="00D56C4D">
        <w:rPr>
          <w:rFonts w:ascii="Arial" w:eastAsia="Poppins" w:hAnsi="Arial" w:cs="Arial"/>
          <w:sz w:val="24"/>
          <w:szCs w:val="24"/>
        </w:rPr>
        <w:t xml:space="preserve"> </w:t>
      </w:r>
      <w:r w:rsidR="00497C10" w:rsidRPr="00D56C4D">
        <w:rPr>
          <w:rFonts w:ascii="Arial" w:eastAsia="Poppins" w:hAnsi="Arial" w:cs="Arial"/>
          <w:sz w:val="24"/>
          <w:szCs w:val="24"/>
        </w:rPr>
        <w:t>distinctions rather than</w:t>
      </w:r>
      <w:r w:rsidR="00D32AF9" w:rsidRPr="00D56C4D">
        <w:rPr>
          <w:rFonts w:ascii="Arial" w:eastAsia="Poppins" w:hAnsi="Arial" w:cs="Arial"/>
          <w:sz w:val="24"/>
          <w:szCs w:val="24"/>
        </w:rPr>
        <w:t xml:space="preserve"> comparing the lived experiences.</w:t>
      </w:r>
    </w:p>
    <w:p w14:paraId="02BF2293" w14:textId="6CD3B10A" w:rsidR="006D5E3A" w:rsidRPr="00D56C4D" w:rsidRDefault="006D5E3A" w:rsidP="002C1520">
      <w:pPr>
        <w:rPr>
          <w:rFonts w:ascii="Arial" w:eastAsia="Poppins" w:hAnsi="Arial" w:cs="Arial"/>
          <w:sz w:val="24"/>
          <w:szCs w:val="24"/>
        </w:rPr>
      </w:pPr>
    </w:p>
    <w:p w14:paraId="1B203076" w14:textId="5470CE06" w:rsidR="006D5E3A" w:rsidRPr="00D56C4D" w:rsidRDefault="006D5E3A" w:rsidP="00FC0241">
      <w:pPr>
        <w:pStyle w:val="Heading4"/>
        <w:rPr>
          <w:rFonts w:ascii="Arial" w:hAnsi="Arial" w:cs="Arial"/>
          <w:b w:val="0"/>
          <w:bCs w:val="0"/>
          <w:sz w:val="24"/>
          <w:szCs w:val="24"/>
        </w:rPr>
      </w:pPr>
      <w:r w:rsidRPr="00D56C4D">
        <w:rPr>
          <w:rFonts w:ascii="Arial" w:hAnsi="Arial" w:cs="Arial"/>
          <w:b w:val="0"/>
          <w:bCs w:val="0"/>
          <w:sz w:val="24"/>
          <w:szCs w:val="24"/>
        </w:rPr>
        <w:t>S</w:t>
      </w:r>
      <w:r w:rsidR="005C459F" w:rsidRPr="00D56C4D">
        <w:rPr>
          <w:rFonts w:ascii="Arial" w:hAnsi="Arial" w:cs="Arial"/>
          <w:b w:val="0"/>
          <w:bCs w:val="0"/>
          <w:sz w:val="24"/>
          <w:szCs w:val="24"/>
        </w:rPr>
        <w:t>ample</w:t>
      </w:r>
      <w:r w:rsidRPr="00D56C4D">
        <w:rPr>
          <w:rFonts w:ascii="Arial" w:hAnsi="Arial" w:cs="Arial"/>
          <w:b w:val="0"/>
          <w:bCs w:val="0"/>
          <w:sz w:val="24"/>
          <w:szCs w:val="24"/>
        </w:rPr>
        <w:t xml:space="preserve"> </w:t>
      </w:r>
      <w:r w:rsidR="00487751" w:rsidRPr="00D56C4D">
        <w:rPr>
          <w:rFonts w:ascii="Arial" w:hAnsi="Arial" w:cs="Arial"/>
          <w:b w:val="0"/>
          <w:bCs w:val="0"/>
          <w:sz w:val="24"/>
          <w:szCs w:val="24"/>
        </w:rPr>
        <w:t>p</w:t>
      </w:r>
      <w:r w:rsidR="00B413D5" w:rsidRPr="00D56C4D">
        <w:rPr>
          <w:rFonts w:ascii="Arial" w:hAnsi="Arial" w:cs="Arial"/>
          <w:b w:val="0"/>
          <w:bCs w:val="0"/>
          <w:sz w:val="24"/>
          <w:szCs w:val="24"/>
        </w:rPr>
        <w:t xml:space="preserve">rompt </w:t>
      </w:r>
      <w:r w:rsidR="00487751" w:rsidRPr="00D56C4D">
        <w:rPr>
          <w:rFonts w:ascii="Arial" w:hAnsi="Arial" w:cs="Arial"/>
          <w:b w:val="0"/>
          <w:bCs w:val="0"/>
          <w:sz w:val="24"/>
          <w:szCs w:val="24"/>
        </w:rPr>
        <w:t>q</w:t>
      </w:r>
      <w:r w:rsidRPr="00D56C4D">
        <w:rPr>
          <w:rFonts w:ascii="Arial" w:hAnsi="Arial" w:cs="Arial"/>
          <w:b w:val="0"/>
          <w:bCs w:val="0"/>
          <w:sz w:val="24"/>
          <w:szCs w:val="24"/>
        </w:rPr>
        <w:t>uestions</w:t>
      </w:r>
    </w:p>
    <w:p w14:paraId="18607F57" w14:textId="77777777" w:rsidR="00CD41C4" w:rsidRPr="00D56C4D" w:rsidRDefault="00432434" w:rsidP="00D56C4D">
      <w:pPr>
        <w:pStyle w:val="NoSpacing"/>
        <w:numPr>
          <w:ilvl w:val="0"/>
          <w:numId w:val="32"/>
        </w:numPr>
        <w:rPr>
          <w:rFonts w:ascii="Arial" w:eastAsia="Poppins" w:hAnsi="Arial" w:cs="Arial"/>
          <w:sz w:val="24"/>
          <w:szCs w:val="24"/>
        </w:rPr>
      </w:pPr>
      <w:r w:rsidRPr="00D56C4D">
        <w:rPr>
          <w:rFonts w:ascii="Arial" w:eastAsia="Poppins" w:hAnsi="Arial" w:cs="Arial"/>
          <w:sz w:val="24"/>
          <w:szCs w:val="24"/>
        </w:rPr>
        <w:t>What things do</w:t>
      </w:r>
      <w:r w:rsidR="002B7F62" w:rsidRPr="00D56C4D">
        <w:rPr>
          <w:rFonts w:ascii="Arial" w:eastAsia="Poppins" w:hAnsi="Arial" w:cs="Arial"/>
          <w:sz w:val="24"/>
          <w:szCs w:val="24"/>
        </w:rPr>
        <w:t xml:space="preserve"> Shin-chi’s family and community</w:t>
      </w:r>
      <w:r w:rsidRPr="00D56C4D">
        <w:rPr>
          <w:rFonts w:ascii="Arial" w:eastAsia="Poppins" w:hAnsi="Arial" w:cs="Arial"/>
          <w:sz w:val="24"/>
          <w:szCs w:val="24"/>
        </w:rPr>
        <w:t xml:space="preserve"> do to</w:t>
      </w:r>
      <w:r w:rsidR="002B7F62" w:rsidRPr="00D56C4D">
        <w:rPr>
          <w:rFonts w:ascii="Arial" w:eastAsia="Poppins" w:hAnsi="Arial" w:cs="Arial"/>
          <w:sz w:val="24"/>
          <w:szCs w:val="24"/>
        </w:rPr>
        <w:t xml:space="preserve"> </w:t>
      </w:r>
      <w:r w:rsidRPr="00D56C4D">
        <w:rPr>
          <w:rFonts w:ascii="Arial" w:eastAsia="Poppins" w:hAnsi="Arial" w:cs="Arial"/>
          <w:sz w:val="24"/>
          <w:szCs w:val="24"/>
        </w:rPr>
        <w:t>continue their traditions</w:t>
      </w:r>
      <w:r w:rsidR="002B7F62" w:rsidRPr="00D56C4D">
        <w:rPr>
          <w:rFonts w:ascii="Arial" w:eastAsia="Poppins" w:hAnsi="Arial" w:cs="Arial"/>
          <w:sz w:val="24"/>
          <w:szCs w:val="24"/>
        </w:rPr>
        <w:t>?</w:t>
      </w:r>
    </w:p>
    <w:p w14:paraId="56AE22C2" w14:textId="68A18B0E" w:rsidR="00432434" w:rsidRPr="00D56C4D" w:rsidRDefault="002B7F62" w:rsidP="00D56C4D">
      <w:pPr>
        <w:pStyle w:val="NoSpacing"/>
        <w:numPr>
          <w:ilvl w:val="0"/>
          <w:numId w:val="32"/>
        </w:numPr>
        <w:rPr>
          <w:rFonts w:ascii="Arial" w:eastAsia="Poppins" w:hAnsi="Arial" w:cs="Arial"/>
          <w:sz w:val="24"/>
          <w:szCs w:val="24"/>
        </w:rPr>
      </w:pPr>
      <w:r w:rsidRPr="00D56C4D">
        <w:rPr>
          <w:rFonts w:ascii="Arial" w:eastAsia="Poppins" w:hAnsi="Arial" w:cs="Arial"/>
          <w:sz w:val="24"/>
          <w:szCs w:val="24"/>
        </w:rPr>
        <w:t xml:space="preserve">Why do you think it is important for a community </w:t>
      </w:r>
      <w:r w:rsidR="00432434" w:rsidRPr="00D56C4D">
        <w:rPr>
          <w:rFonts w:ascii="Arial" w:eastAsia="Poppins" w:hAnsi="Arial" w:cs="Arial"/>
          <w:sz w:val="24"/>
          <w:szCs w:val="24"/>
        </w:rPr>
        <w:t>to remember and celebrate their cultur</w:t>
      </w:r>
      <w:r w:rsidR="00A27999" w:rsidRPr="00D56C4D">
        <w:rPr>
          <w:rFonts w:ascii="Arial" w:eastAsia="Poppins" w:hAnsi="Arial" w:cs="Arial"/>
          <w:sz w:val="24"/>
          <w:szCs w:val="24"/>
        </w:rPr>
        <w:t>e and</w:t>
      </w:r>
      <w:r w:rsidR="00432434" w:rsidRPr="00D56C4D">
        <w:rPr>
          <w:rFonts w:ascii="Arial" w:eastAsia="Poppins" w:hAnsi="Arial" w:cs="Arial"/>
          <w:sz w:val="24"/>
          <w:szCs w:val="24"/>
        </w:rPr>
        <w:t xml:space="preserve"> traditions?</w:t>
      </w:r>
    </w:p>
    <w:p w14:paraId="2772A909" w14:textId="4A9D8705" w:rsidR="002B7F62" w:rsidRPr="00D56C4D" w:rsidRDefault="00D32AF9" w:rsidP="00D56C4D">
      <w:pPr>
        <w:pStyle w:val="NoSpacing"/>
        <w:numPr>
          <w:ilvl w:val="0"/>
          <w:numId w:val="32"/>
        </w:numPr>
        <w:rPr>
          <w:rFonts w:ascii="Arial" w:eastAsia="Poppins" w:hAnsi="Arial" w:cs="Arial"/>
          <w:sz w:val="24"/>
          <w:szCs w:val="24"/>
        </w:rPr>
      </w:pPr>
      <w:r w:rsidRPr="00D56C4D">
        <w:rPr>
          <w:rFonts w:ascii="Arial" w:hAnsi="Arial" w:cs="Arial"/>
          <w:sz w:val="24"/>
          <w:szCs w:val="24"/>
        </w:rPr>
        <w:t>How do you think Shin-chi’s feelings</w:t>
      </w:r>
      <w:r w:rsidR="002B7F62" w:rsidRPr="00D56C4D">
        <w:rPr>
          <w:rFonts w:ascii="Arial" w:hAnsi="Arial" w:cs="Arial"/>
          <w:sz w:val="24"/>
          <w:szCs w:val="24"/>
        </w:rPr>
        <w:t xml:space="preserve"> change</w:t>
      </w:r>
      <w:r w:rsidR="005C5577" w:rsidRPr="00D56C4D">
        <w:rPr>
          <w:rFonts w:ascii="Arial" w:hAnsi="Arial" w:cs="Arial"/>
          <w:sz w:val="24"/>
          <w:szCs w:val="24"/>
        </w:rPr>
        <w:t xml:space="preserve"> throughout the story</w:t>
      </w:r>
      <w:r w:rsidRPr="00D56C4D">
        <w:rPr>
          <w:rFonts w:ascii="Arial" w:hAnsi="Arial" w:cs="Arial"/>
          <w:sz w:val="24"/>
          <w:szCs w:val="24"/>
        </w:rPr>
        <w:t xml:space="preserve">? </w:t>
      </w:r>
      <w:r w:rsidR="00432434" w:rsidRPr="00D56C4D">
        <w:rPr>
          <w:rFonts w:ascii="Arial" w:hAnsi="Arial" w:cs="Arial"/>
          <w:sz w:val="24"/>
          <w:szCs w:val="24"/>
        </w:rPr>
        <w:t>What happens to cause</w:t>
      </w:r>
      <w:r w:rsidRPr="00D56C4D">
        <w:rPr>
          <w:rFonts w:ascii="Arial" w:hAnsi="Arial" w:cs="Arial"/>
          <w:sz w:val="24"/>
          <w:szCs w:val="24"/>
        </w:rPr>
        <w:t xml:space="preserve"> these changes?</w:t>
      </w:r>
    </w:p>
    <w:p w14:paraId="4A7C0B73" w14:textId="21991D3B" w:rsidR="00FF3A83" w:rsidRPr="00D56C4D" w:rsidRDefault="00432434" w:rsidP="00D56C4D">
      <w:pPr>
        <w:pStyle w:val="NoSpacing"/>
        <w:numPr>
          <w:ilvl w:val="0"/>
          <w:numId w:val="32"/>
        </w:numPr>
        <w:rPr>
          <w:rFonts w:ascii="Arial" w:eastAsia="Poppins" w:hAnsi="Arial" w:cs="Arial"/>
          <w:sz w:val="24"/>
          <w:szCs w:val="24"/>
        </w:rPr>
      </w:pPr>
      <w:r w:rsidRPr="00D56C4D">
        <w:rPr>
          <w:rFonts w:ascii="Arial" w:eastAsia="Poppins" w:hAnsi="Arial" w:cs="Arial"/>
          <w:sz w:val="24"/>
          <w:szCs w:val="24"/>
        </w:rPr>
        <w:t>In what ways did</w:t>
      </w:r>
      <w:r w:rsidR="005C5577" w:rsidRPr="00D56C4D">
        <w:rPr>
          <w:rFonts w:ascii="Arial" w:eastAsia="Poppins" w:hAnsi="Arial" w:cs="Arial"/>
          <w:sz w:val="24"/>
          <w:szCs w:val="24"/>
        </w:rPr>
        <w:t xml:space="preserve"> </w:t>
      </w:r>
      <w:r w:rsidRPr="00D56C4D">
        <w:rPr>
          <w:rFonts w:ascii="Arial" w:eastAsia="Poppins" w:hAnsi="Arial" w:cs="Arial"/>
          <w:sz w:val="24"/>
          <w:szCs w:val="24"/>
        </w:rPr>
        <w:t xml:space="preserve">residential schools </w:t>
      </w:r>
      <w:r w:rsidR="0031141E" w:rsidRPr="00D56C4D">
        <w:rPr>
          <w:rFonts w:ascii="Arial" w:eastAsia="Poppins" w:hAnsi="Arial" w:cs="Arial"/>
          <w:sz w:val="24"/>
          <w:szCs w:val="24"/>
        </w:rPr>
        <w:t>affect</w:t>
      </w:r>
      <w:r w:rsidR="005C5577" w:rsidRPr="00D56C4D">
        <w:rPr>
          <w:rFonts w:ascii="Arial" w:eastAsia="Poppins" w:hAnsi="Arial" w:cs="Arial"/>
          <w:sz w:val="24"/>
          <w:szCs w:val="24"/>
        </w:rPr>
        <w:t xml:space="preserve"> </w:t>
      </w:r>
      <w:r w:rsidRPr="00D56C4D">
        <w:rPr>
          <w:rFonts w:ascii="Arial" w:eastAsia="Poppins" w:hAnsi="Arial" w:cs="Arial"/>
          <w:sz w:val="24"/>
          <w:szCs w:val="24"/>
        </w:rPr>
        <w:t>Indigenous children</w:t>
      </w:r>
      <w:r w:rsidR="0031141E" w:rsidRPr="00D56C4D">
        <w:rPr>
          <w:rFonts w:ascii="Arial" w:eastAsia="Poppins" w:hAnsi="Arial" w:cs="Arial"/>
          <w:sz w:val="24"/>
          <w:szCs w:val="24"/>
        </w:rPr>
        <w:t>, their families, and communities</w:t>
      </w:r>
      <w:r w:rsidRPr="00D56C4D">
        <w:rPr>
          <w:rFonts w:ascii="Arial" w:eastAsia="Poppins" w:hAnsi="Arial" w:cs="Arial"/>
          <w:sz w:val="24"/>
          <w:szCs w:val="24"/>
        </w:rPr>
        <w:t xml:space="preserve">? What </w:t>
      </w:r>
      <w:bookmarkStart w:id="9" w:name="_oa265i12jiqd" w:colFirst="0" w:colLast="0"/>
      <w:bookmarkEnd w:id="9"/>
      <w:r w:rsidR="005C5577" w:rsidRPr="00D56C4D">
        <w:rPr>
          <w:rFonts w:ascii="Arial" w:eastAsia="Poppins" w:hAnsi="Arial" w:cs="Arial"/>
          <w:sz w:val="24"/>
          <w:szCs w:val="24"/>
        </w:rPr>
        <w:t>lessons can we learn from this story?</w:t>
      </w:r>
    </w:p>
    <w:p w14:paraId="5C1D77B1" w14:textId="77777777" w:rsidR="00C627E3" w:rsidRPr="00D56C4D" w:rsidRDefault="00C627E3" w:rsidP="002C1520">
      <w:pPr>
        <w:rPr>
          <w:rFonts w:ascii="Arial" w:eastAsia="Poppins" w:hAnsi="Arial" w:cs="Arial"/>
          <w:sz w:val="24"/>
          <w:szCs w:val="24"/>
        </w:rPr>
      </w:pPr>
    </w:p>
    <w:p w14:paraId="423CEC18" w14:textId="217DBF49" w:rsidR="004C6C55" w:rsidRPr="00D56C4D" w:rsidRDefault="00D81EB1" w:rsidP="00DB03D1">
      <w:pPr>
        <w:pStyle w:val="Heading3"/>
        <w:rPr>
          <w:rFonts w:ascii="Arial" w:hAnsi="Arial" w:cs="Arial"/>
          <w:color w:val="auto"/>
        </w:rPr>
      </w:pPr>
      <w:r w:rsidRPr="00D56C4D">
        <w:rPr>
          <w:rFonts w:ascii="Arial" w:hAnsi="Arial" w:cs="Arial"/>
          <w:color w:val="auto"/>
        </w:rPr>
        <w:t>Shin-chi’s Home Community</w:t>
      </w:r>
    </w:p>
    <w:p w14:paraId="7B496573" w14:textId="174AD6B4" w:rsidR="00A138A6" w:rsidRPr="00D56C4D" w:rsidRDefault="00E34D53" w:rsidP="00D56C4D">
      <w:pPr>
        <w:pStyle w:val="NoSpacing"/>
        <w:rPr>
          <w:rFonts w:ascii="Arial" w:hAnsi="Arial" w:cs="Arial"/>
          <w:sz w:val="24"/>
          <w:szCs w:val="24"/>
        </w:rPr>
      </w:pPr>
      <w:r w:rsidRPr="00D56C4D">
        <w:rPr>
          <w:rFonts w:ascii="Arial" w:hAnsi="Arial" w:cs="Arial"/>
          <w:sz w:val="24"/>
          <w:szCs w:val="24"/>
        </w:rPr>
        <w:t xml:space="preserve">This activity </w:t>
      </w:r>
      <w:r w:rsidR="00D46ED8" w:rsidRPr="00D56C4D">
        <w:rPr>
          <w:rFonts w:ascii="Arial" w:hAnsi="Arial" w:cs="Arial"/>
          <w:sz w:val="24"/>
          <w:szCs w:val="24"/>
        </w:rPr>
        <w:t>should follow</w:t>
      </w:r>
      <w:r w:rsidR="002E226E" w:rsidRPr="00D56C4D">
        <w:rPr>
          <w:rFonts w:ascii="Arial" w:hAnsi="Arial" w:cs="Arial"/>
          <w:sz w:val="24"/>
          <w:szCs w:val="24"/>
        </w:rPr>
        <w:t xml:space="preserve"> Activity 2</w:t>
      </w:r>
      <w:r w:rsidRPr="00D56C4D">
        <w:rPr>
          <w:rFonts w:ascii="Arial" w:hAnsi="Arial" w:cs="Arial"/>
          <w:sz w:val="24"/>
          <w:szCs w:val="24"/>
        </w:rPr>
        <w:t xml:space="preserve">. </w:t>
      </w:r>
      <w:r w:rsidR="00B85373" w:rsidRPr="00D56C4D">
        <w:rPr>
          <w:rFonts w:ascii="Arial" w:hAnsi="Arial" w:cs="Arial"/>
          <w:sz w:val="24"/>
          <w:szCs w:val="24"/>
        </w:rPr>
        <w:t>If introducing as a standalone activity, read Shin-chi’s Canoe by Nicola I. Campbell as the first step.</w:t>
      </w:r>
    </w:p>
    <w:p w14:paraId="1D3CC0E8" w14:textId="77777777" w:rsidR="00A138A6" w:rsidRPr="00D56C4D" w:rsidRDefault="00A138A6" w:rsidP="00D56C4D">
      <w:pPr>
        <w:pStyle w:val="NoSpacing"/>
        <w:rPr>
          <w:rFonts w:ascii="Arial" w:hAnsi="Arial" w:cs="Arial"/>
          <w:sz w:val="24"/>
          <w:szCs w:val="24"/>
        </w:rPr>
      </w:pPr>
    </w:p>
    <w:p w14:paraId="1857C148" w14:textId="27912596" w:rsidR="002C61DC" w:rsidRPr="00D56C4D" w:rsidRDefault="00E34D53" w:rsidP="00D56C4D">
      <w:pPr>
        <w:pStyle w:val="NoSpacing"/>
        <w:rPr>
          <w:rFonts w:ascii="Arial" w:hAnsi="Arial" w:cs="Arial"/>
          <w:sz w:val="24"/>
          <w:szCs w:val="24"/>
        </w:rPr>
      </w:pPr>
      <w:r w:rsidRPr="00D56C4D">
        <w:rPr>
          <w:rFonts w:ascii="Arial" w:hAnsi="Arial" w:cs="Arial"/>
          <w:sz w:val="24"/>
          <w:szCs w:val="24"/>
        </w:rPr>
        <w:t xml:space="preserve">On chart paper, draw a Venn diagram, labelling one of the circles "Shin-chi's Community" and the other circle "Our Community." </w:t>
      </w:r>
      <w:r w:rsidR="00ED60F9" w:rsidRPr="00D56C4D">
        <w:rPr>
          <w:rFonts w:ascii="Arial" w:hAnsi="Arial" w:cs="Arial"/>
          <w:sz w:val="24"/>
          <w:szCs w:val="24"/>
        </w:rPr>
        <w:t>In e</w:t>
      </w:r>
      <w:r w:rsidRPr="00D56C4D">
        <w:rPr>
          <w:rFonts w:ascii="Arial" w:hAnsi="Arial" w:cs="Arial"/>
          <w:sz w:val="24"/>
          <w:szCs w:val="24"/>
        </w:rPr>
        <w:t>ach circl</w:t>
      </w:r>
      <w:r w:rsidR="00ED60F9" w:rsidRPr="00D56C4D">
        <w:rPr>
          <w:rFonts w:ascii="Arial" w:hAnsi="Arial" w:cs="Arial"/>
          <w:sz w:val="24"/>
          <w:szCs w:val="24"/>
        </w:rPr>
        <w:t>e, work with the learners to</w:t>
      </w:r>
      <w:r w:rsidRPr="00D56C4D">
        <w:rPr>
          <w:rFonts w:ascii="Arial" w:hAnsi="Arial" w:cs="Arial"/>
          <w:sz w:val="24"/>
          <w:szCs w:val="24"/>
        </w:rPr>
        <w:t xml:space="preserve"> list ways </w:t>
      </w:r>
      <w:r w:rsidR="00CB3746" w:rsidRPr="00D56C4D">
        <w:rPr>
          <w:rFonts w:ascii="Arial" w:hAnsi="Arial" w:cs="Arial"/>
          <w:sz w:val="24"/>
          <w:szCs w:val="24"/>
        </w:rPr>
        <w:t>each</w:t>
      </w:r>
      <w:r w:rsidRPr="00D56C4D">
        <w:rPr>
          <w:rFonts w:ascii="Arial" w:hAnsi="Arial" w:cs="Arial"/>
          <w:sz w:val="24"/>
          <w:szCs w:val="24"/>
        </w:rPr>
        <w:t xml:space="preserve"> community </w:t>
      </w:r>
      <w:r w:rsidR="00A27999" w:rsidRPr="00D56C4D">
        <w:rPr>
          <w:rFonts w:ascii="Arial" w:hAnsi="Arial" w:cs="Arial"/>
          <w:sz w:val="24"/>
          <w:szCs w:val="24"/>
        </w:rPr>
        <w:t>supports</w:t>
      </w:r>
      <w:r w:rsidRPr="00D56C4D">
        <w:rPr>
          <w:rFonts w:ascii="Arial" w:hAnsi="Arial" w:cs="Arial"/>
          <w:sz w:val="24"/>
          <w:szCs w:val="24"/>
        </w:rPr>
        <w:t xml:space="preserve"> </w:t>
      </w:r>
      <w:r w:rsidR="00A91000" w:rsidRPr="00D56C4D">
        <w:rPr>
          <w:rFonts w:ascii="Arial" w:hAnsi="Arial" w:cs="Arial"/>
          <w:sz w:val="24"/>
          <w:szCs w:val="24"/>
        </w:rPr>
        <w:t xml:space="preserve">its </w:t>
      </w:r>
      <w:r w:rsidRPr="00D56C4D">
        <w:rPr>
          <w:rFonts w:ascii="Arial" w:hAnsi="Arial" w:cs="Arial"/>
          <w:sz w:val="24"/>
          <w:szCs w:val="24"/>
        </w:rPr>
        <w:t xml:space="preserve">children. Similar activities </w:t>
      </w:r>
      <w:r w:rsidR="0079110C" w:rsidRPr="00D56C4D">
        <w:rPr>
          <w:rFonts w:ascii="Arial" w:hAnsi="Arial" w:cs="Arial"/>
          <w:sz w:val="24"/>
          <w:szCs w:val="24"/>
        </w:rPr>
        <w:t>can</w:t>
      </w:r>
      <w:r w:rsidRPr="00D56C4D">
        <w:rPr>
          <w:rFonts w:ascii="Arial" w:hAnsi="Arial" w:cs="Arial"/>
          <w:sz w:val="24"/>
          <w:szCs w:val="24"/>
        </w:rPr>
        <w:t xml:space="preserve"> be listed in the intersecting area. </w:t>
      </w:r>
      <w:r w:rsidR="00446A62" w:rsidRPr="00D56C4D">
        <w:rPr>
          <w:rFonts w:ascii="Arial" w:hAnsi="Arial" w:cs="Arial"/>
          <w:sz w:val="24"/>
          <w:szCs w:val="24"/>
        </w:rPr>
        <w:t>Invite learners to</w:t>
      </w:r>
      <w:r w:rsidRPr="00D56C4D">
        <w:rPr>
          <w:rFonts w:ascii="Arial" w:hAnsi="Arial" w:cs="Arial"/>
          <w:sz w:val="24"/>
          <w:szCs w:val="24"/>
        </w:rPr>
        <w:t xml:space="preserve"> discuss </w:t>
      </w:r>
      <w:r w:rsidR="0079110C" w:rsidRPr="00D56C4D">
        <w:rPr>
          <w:rFonts w:ascii="Arial" w:hAnsi="Arial" w:cs="Arial"/>
          <w:sz w:val="24"/>
          <w:szCs w:val="24"/>
        </w:rPr>
        <w:t xml:space="preserve">the </w:t>
      </w:r>
      <w:r w:rsidRPr="00D56C4D">
        <w:rPr>
          <w:rFonts w:ascii="Arial" w:hAnsi="Arial" w:cs="Arial"/>
          <w:sz w:val="24"/>
          <w:szCs w:val="24"/>
        </w:rPr>
        <w:t>similarities and differences between the two communities.</w:t>
      </w:r>
      <w:r w:rsidR="00B51A99" w:rsidRPr="00D56C4D">
        <w:rPr>
          <w:rFonts w:ascii="Arial" w:hAnsi="Arial" w:cs="Arial"/>
          <w:sz w:val="24"/>
          <w:szCs w:val="24"/>
        </w:rPr>
        <w:t xml:space="preserve"> Focus on the differences rather than drawing comparisons between the two experiences.</w:t>
      </w:r>
      <w:bookmarkStart w:id="10" w:name="_kw2mwkmmjwax" w:colFirst="0" w:colLast="0"/>
      <w:bookmarkEnd w:id="10"/>
    </w:p>
    <w:p w14:paraId="2E07E0F7" w14:textId="77777777" w:rsidR="00C627E3" w:rsidRPr="00D56C4D" w:rsidRDefault="00C627E3" w:rsidP="00D56C4D">
      <w:pPr>
        <w:pStyle w:val="NoSpacing"/>
        <w:rPr>
          <w:rFonts w:ascii="Arial" w:eastAsia="Poppins" w:hAnsi="Arial" w:cs="Arial"/>
          <w:sz w:val="24"/>
          <w:szCs w:val="24"/>
        </w:rPr>
      </w:pPr>
    </w:p>
    <w:p w14:paraId="3933151E" w14:textId="3870A848" w:rsidR="004C6C55" w:rsidRPr="00D56C4D" w:rsidRDefault="00BA3B1E" w:rsidP="00DB03D1">
      <w:pPr>
        <w:pStyle w:val="Heading3"/>
        <w:rPr>
          <w:rFonts w:ascii="Arial" w:hAnsi="Arial" w:cs="Arial"/>
          <w:color w:val="auto"/>
        </w:rPr>
      </w:pPr>
      <w:r w:rsidRPr="00D56C4D">
        <w:rPr>
          <w:rFonts w:ascii="Arial" w:hAnsi="Arial" w:cs="Arial"/>
          <w:color w:val="auto"/>
        </w:rPr>
        <w:t xml:space="preserve">Reflection Journal </w:t>
      </w:r>
    </w:p>
    <w:p w14:paraId="3DD77783" w14:textId="77777777" w:rsidR="00CB5564" w:rsidRPr="00D56C4D" w:rsidRDefault="00BA3B1E" w:rsidP="00D56C4D">
      <w:pPr>
        <w:pStyle w:val="NoSpacing"/>
        <w:rPr>
          <w:rFonts w:ascii="Arial" w:eastAsia="Poppins" w:hAnsi="Arial" w:cs="Arial"/>
          <w:sz w:val="24"/>
          <w:szCs w:val="24"/>
        </w:rPr>
      </w:pPr>
      <w:r w:rsidRPr="00D56C4D">
        <w:rPr>
          <w:rFonts w:ascii="Arial" w:eastAsia="Poppins" w:hAnsi="Arial" w:cs="Arial"/>
          <w:sz w:val="24"/>
          <w:szCs w:val="24"/>
        </w:rPr>
        <w:t>Read aloud</w:t>
      </w:r>
      <w:r w:rsidR="002D613B" w:rsidRPr="00D56C4D">
        <w:rPr>
          <w:rFonts w:ascii="Arial" w:eastAsia="Poppins" w:hAnsi="Arial" w:cs="Arial"/>
          <w:sz w:val="24"/>
          <w:szCs w:val="24"/>
        </w:rPr>
        <w:t xml:space="preserve"> the book</w:t>
      </w:r>
      <w:r w:rsidRPr="00D56C4D">
        <w:rPr>
          <w:rFonts w:ascii="Arial" w:eastAsia="Poppins" w:hAnsi="Arial" w:cs="Arial"/>
          <w:sz w:val="24"/>
          <w:szCs w:val="24"/>
        </w:rPr>
        <w:t xml:space="preserve"> </w:t>
      </w:r>
      <w:r w:rsidRPr="00D56C4D">
        <w:rPr>
          <w:rFonts w:ascii="Arial" w:eastAsia="Poppins" w:hAnsi="Arial" w:cs="Arial"/>
          <w:i/>
          <w:iCs/>
          <w:sz w:val="24"/>
          <w:szCs w:val="24"/>
        </w:rPr>
        <w:t>I’m Finding My Talk</w:t>
      </w:r>
      <w:r w:rsidRPr="00D56C4D">
        <w:rPr>
          <w:rFonts w:ascii="Arial" w:eastAsia="Poppins" w:hAnsi="Arial" w:cs="Arial"/>
          <w:sz w:val="24"/>
          <w:szCs w:val="24"/>
        </w:rPr>
        <w:t xml:space="preserve"> by Rebecca Thomas, </w:t>
      </w:r>
      <w:r w:rsidR="002D613B" w:rsidRPr="00D56C4D">
        <w:rPr>
          <w:rFonts w:ascii="Arial" w:eastAsia="Poppins" w:hAnsi="Arial" w:cs="Arial"/>
          <w:sz w:val="24"/>
          <w:szCs w:val="24"/>
        </w:rPr>
        <w:t xml:space="preserve">which is </w:t>
      </w:r>
      <w:r w:rsidRPr="00D56C4D">
        <w:rPr>
          <w:rFonts w:ascii="Arial" w:eastAsia="Poppins" w:hAnsi="Arial" w:cs="Arial"/>
          <w:sz w:val="24"/>
          <w:szCs w:val="24"/>
        </w:rPr>
        <w:t xml:space="preserve">a follow-up to </w:t>
      </w:r>
      <w:r w:rsidR="002D613B" w:rsidRPr="00D56C4D">
        <w:rPr>
          <w:rFonts w:ascii="Arial" w:eastAsia="Poppins" w:hAnsi="Arial" w:cs="Arial"/>
          <w:sz w:val="24"/>
          <w:szCs w:val="24"/>
        </w:rPr>
        <w:t xml:space="preserve">the poem </w:t>
      </w:r>
      <w:r w:rsidRPr="00D56C4D">
        <w:rPr>
          <w:rFonts w:ascii="Arial" w:eastAsia="Poppins" w:hAnsi="Arial" w:cs="Arial"/>
          <w:i/>
          <w:iCs/>
          <w:sz w:val="24"/>
          <w:szCs w:val="24"/>
        </w:rPr>
        <w:t>I Lost My Talk</w:t>
      </w:r>
      <w:r w:rsidRPr="00D56C4D">
        <w:rPr>
          <w:rFonts w:ascii="Arial" w:eastAsia="Poppins" w:hAnsi="Arial" w:cs="Arial"/>
          <w:sz w:val="24"/>
          <w:szCs w:val="24"/>
        </w:rPr>
        <w:t xml:space="preserve"> by Rita Joe. </w:t>
      </w:r>
      <w:bookmarkStart w:id="11" w:name="_Hlk173405585"/>
      <w:r w:rsidR="00644958" w:rsidRPr="00D56C4D">
        <w:rPr>
          <w:rFonts w:ascii="Arial" w:hAnsi="Arial" w:cs="Arial"/>
          <w:sz w:val="24"/>
          <w:szCs w:val="24"/>
        </w:rPr>
        <w:t>The story is about a young Indigenous girl rediscovering her community and finding her culture</w:t>
      </w:r>
      <w:bookmarkEnd w:id="11"/>
      <w:r w:rsidR="00644958" w:rsidRPr="00D56C4D">
        <w:rPr>
          <w:rFonts w:ascii="Arial" w:eastAsia="Poppins" w:hAnsi="Arial" w:cs="Arial"/>
          <w:sz w:val="24"/>
          <w:szCs w:val="24"/>
        </w:rPr>
        <w:t xml:space="preserve">. </w:t>
      </w:r>
      <w:r w:rsidRPr="00D56C4D">
        <w:rPr>
          <w:rFonts w:ascii="Arial" w:eastAsia="Poppins" w:hAnsi="Arial" w:cs="Arial"/>
          <w:sz w:val="24"/>
          <w:szCs w:val="24"/>
        </w:rPr>
        <w:t xml:space="preserve">Share with </w:t>
      </w:r>
      <w:r w:rsidR="007562C0" w:rsidRPr="00D56C4D">
        <w:rPr>
          <w:rFonts w:ascii="Arial" w:eastAsia="Poppins" w:hAnsi="Arial" w:cs="Arial"/>
          <w:sz w:val="24"/>
          <w:szCs w:val="24"/>
        </w:rPr>
        <w:t>learners</w:t>
      </w:r>
      <w:r w:rsidRPr="00D56C4D">
        <w:rPr>
          <w:rFonts w:ascii="Arial" w:eastAsia="Poppins" w:hAnsi="Arial" w:cs="Arial"/>
          <w:sz w:val="24"/>
          <w:szCs w:val="24"/>
        </w:rPr>
        <w:t xml:space="preserve"> that included elements of music and art can enhance how stories are shared and communicate emotions</w:t>
      </w:r>
      <w:r w:rsidR="00CB5564" w:rsidRPr="00D56C4D">
        <w:rPr>
          <w:rFonts w:ascii="Arial" w:eastAsia="Poppins" w:hAnsi="Arial" w:cs="Arial"/>
          <w:sz w:val="24"/>
          <w:szCs w:val="24"/>
        </w:rPr>
        <w:t>.</w:t>
      </w:r>
    </w:p>
    <w:p w14:paraId="341655E8" w14:textId="77777777" w:rsidR="00CB5564" w:rsidRPr="00D56C4D" w:rsidRDefault="00CB5564" w:rsidP="00D56C4D">
      <w:pPr>
        <w:pStyle w:val="NoSpacing"/>
        <w:rPr>
          <w:rFonts w:ascii="Arial" w:eastAsia="Poppins" w:hAnsi="Arial" w:cs="Arial"/>
          <w:sz w:val="24"/>
          <w:szCs w:val="24"/>
        </w:rPr>
      </w:pPr>
    </w:p>
    <w:p w14:paraId="319BF217" w14:textId="411205FB" w:rsidR="00BA3B1E" w:rsidRPr="00D56C4D" w:rsidRDefault="00BA3B1E" w:rsidP="00D56C4D">
      <w:pPr>
        <w:pStyle w:val="NoSpacing"/>
        <w:rPr>
          <w:rStyle w:val="Hyperlink"/>
          <w:rFonts w:ascii="Arial" w:eastAsia="Poppins" w:hAnsi="Arial" w:cs="Arial"/>
          <w:color w:val="auto"/>
          <w:sz w:val="24"/>
          <w:szCs w:val="24"/>
          <w:u w:val="none"/>
        </w:rPr>
      </w:pPr>
      <w:r w:rsidRPr="00D56C4D">
        <w:rPr>
          <w:rFonts w:ascii="Arial" w:eastAsia="Poppins" w:hAnsi="Arial" w:cs="Arial"/>
          <w:sz w:val="24"/>
          <w:szCs w:val="24"/>
        </w:rPr>
        <w:t xml:space="preserve">Play the </w:t>
      </w:r>
      <w:hyperlink r:id="rId21" w:tooltip="This link navigates to YouTube multimedia experience of I'm Finding My Talk" w:history="1">
        <w:r w:rsidRPr="00D56C4D">
          <w:rPr>
            <w:rStyle w:val="Hyperlink"/>
            <w:rFonts w:ascii="Arial" w:eastAsia="Poppins" w:hAnsi="Arial" w:cs="Arial"/>
            <w:color w:val="auto"/>
            <w:sz w:val="24"/>
            <w:szCs w:val="24"/>
          </w:rPr>
          <w:t xml:space="preserve">multimedia experience of </w:t>
        </w:r>
        <w:r w:rsidRPr="00D56C4D">
          <w:rPr>
            <w:rStyle w:val="Hyperlink"/>
            <w:rFonts w:ascii="Arial" w:eastAsia="Poppins" w:hAnsi="Arial" w:cs="Arial"/>
            <w:i/>
            <w:iCs/>
            <w:color w:val="auto"/>
            <w:sz w:val="24"/>
            <w:szCs w:val="24"/>
          </w:rPr>
          <w:t>I’m Finding My Talk</w:t>
        </w:r>
      </w:hyperlink>
      <w:r w:rsidRPr="00D56C4D">
        <w:rPr>
          <w:rFonts w:ascii="Arial" w:eastAsia="Poppins" w:hAnsi="Arial" w:cs="Arial"/>
          <w:sz w:val="24"/>
          <w:szCs w:val="24"/>
        </w:rPr>
        <w:t xml:space="preserve"> featuring Rebecca</w:t>
      </w:r>
      <w:r w:rsidR="007D7DE5" w:rsidRPr="00D56C4D">
        <w:rPr>
          <w:rFonts w:ascii="Arial" w:eastAsia="Poppins" w:hAnsi="Arial" w:cs="Arial"/>
          <w:sz w:val="24"/>
          <w:szCs w:val="24"/>
        </w:rPr>
        <w:t xml:space="preserve"> Thomas'</w:t>
      </w:r>
      <w:r w:rsidRPr="00D56C4D">
        <w:rPr>
          <w:rFonts w:ascii="Arial" w:eastAsia="Poppins" w:hAnsi="Arial" w:cs="Arial"/>
          <w:sz w:val="24"/>
          <w:szCs w:val="24"/>
        </w:rPr>
        <w:t>s</w:t>
      </w:r>
      <w:r w:rsidR="007D7DE5" w:rsidRPr="00D56C4D">
        <w:rPr>
          <w:rFonts w:ascii="Arial" w:eastAsia="Poppins" w:hAnsi="Arial" w:cs="Arial"/>
          <w:sz w:val="24"/>
          <w:szCs w:val="24"/>
        </w:rPr>
        <w:t xml:space="preserve"> s</w:t>
      </w:r>
      <w:r w:rsidRPr="00D56C4D">
        <w:rPr>
          <w:rFonts w:ascii="Arial" w:eastAsia="Poppins" w:hAnsi="Arial" w:cs="Arial"/>
          <w:sz w:val="24"/>
          <w:szCs w:val="24"/>
        </w:rPr>
        <w:t xml:space="preserve">poken-word poetry, </w:t>
      </w:r>
      <w:r w:rsidRPr="00D56C4D">
        <w:rPr>
          <w:rFonts w:ascii="Arial" w:hAnsi="Arial" w:cs="Arial"/>
          <w:sz w:val="24"/>
          <w:szCs w:val="24"/>
        </w:rPr>
        <w:t>Mi'kmaw artist Pauline Young's vibrant illustrations, and composer India Gailey's moving orchestrations. Have learners write a reflection journal</w:t>
      </w:r>
      <w:r w:rsidR="00CB5564" w:rsidRPr="00D56C4D">
        <w:rPr>
          <w:rFonts w:ascii="Arial" w:hAnsi="Arial" w:cs="Arial"/>
          <w:sz w:val="24"/>
          <w:szCs w:val="24"/>
        </w:rPr>
        <w:t xml:space="preserve"> entry</w:t>
      </w:r>
      <w:r w:rsidRPr="00D56C4D">
        <w:rPr>
          <w:rFonts w:ascii="Arial" w:hAnsi="Arial" w:cs="Arial"/>
          <w:sz w:val="24"/>
          <w:szCs w:val="24"/>
        </w:rPr>
        <w:t xml:space="preserve"> about what they learned</w:t>
      </w:r>
      <w:r w:rsidR="00F733D1" w:rsidRPr="00D56C4D">
        <w:rPr>
          <w:rFonts w:ascii="Arial" w:hAnsi="Arial" w:cs="Arial"/>
          <w:sz w:val="24"/>
          <w:szCs w:val="24"/>
        </w:rPr>
        <w:t>;</w:t>
      </w:r>
      <w:r w:rsidRPr="00D56C4D">
        <w:rPr>
          <w:rFonts w:ascii="Arial" w:hAnsi="Arial" w:cs="Arial"/>
          <w:sz w:val="24"/>
          <w:szCs w:val="24"/>
        </w:rPr>
        <w:t xml:space="preserve"> how the narration, music, and/or art affected their understanding</w:t>
      </w:r>
      <w:r w:rsidR="00F733D1" w:rsidRPr="00D56C4D">
        <w:rPr>
          <w:rFonts w:ascii="Arial" w:hAnsi="Arial" w:cs="Arial"/>
          <w:sz w:val="24"/>
          <w:szCs w:val="24"/>
        </w:rPr>
        <w:t>;</w:t>
      </w:r>
      <w:r w:rsidRPr="00D56C4D">
        <w:rPr>
          <w:rFonts w:ascii="Arial" w:hAnsi="Arial" w:cs="Arial"/>
          <w:sz w:val="24"/>
          <w:szCs w:val="24"/>
        </w:rPr>
        <w:t xml:space="preserve"> or their thoughts on the story's main themes (e.g., identity, language reclamation, healing, reconciliation, empowerment, community connections). Learners can share their reflections in small groups.</w:t>
      </w:r>
    </w:p>
    <w:p w14:paraId="46A33645" w14:textId="77777777" w:rsidR="00BA3B1E" w:rsidRPr="00D56C4D" w:rsidRDefault="00BA3B1E" w:rsidP="002C1520">
      <w:pPr>
        <w:rPr>
          <w:rStyle w:val="Hyperlink"/>
          <w:rFonts w:ascii="Arial" w:eastAsia="Poppins" w:hAnsi="Arial" w:cs="Arial"/>
          <w:color w:val="auto"/>
          <w:sz w:val="24"/>
          <w:szCs w:val="24"/>
        </w:rPr>
      </w:pPr>
    </w:p>
    <w:p w14:paraId="22916E06" w14:textId="259DDDD3" w:rsidR="00BA3B1E" w:rsidRPr="00D56C4D" w:rsidRDefault="00BA3B1E" w:rsidP="005D1BBA">
      <w:pPr>
        <w:pStyle w:val="Heading4"/>
        <w:rPr>
          <w:rFonts w:ascii="Arial" w:hAnsi="Arial" w:cs="Arial"/>
          <w:b w:val="0"/>
          <w:bCs w:val="0"/>
          <w:sz w:val="24"/>
          <w:szCs w:val="24"/>
        </w:rPr>
      </w:pPr>
      <w:r w:rsidRPr="00D56C4D">
        <w:rPr>
          <w:rStyle w:val="Hyperlink"/>
          <w:rFonts w:ascii="Arial" w:hAnsi="Arial" w:cs="Arial"/>
          <w:b w:val="0"/>
          <w:bCs w:val="0"/>
          <w:color w:val="auto"/>
          <w:sz w:val="24"/>
          <w:szCs w:val="24"/>
          <w:u w:val="none"/>
        </w:rPr>
        <w:t xml:space="preserve">Sample </w:t>
      </w:r>
      <w:r w:rsidR="00F733D1" w:rsidRPr="00D56C4D">
        <w:rPr>
          <w:rStyle w:val="Hyperlink"/>
          <w:rFonts w:ascii="Arial" w:hAnsi="Arial" w:cs="Arial"/>
          <w:b w:val="0"/>
          <w:bCs w:val="0"/>
          <w:color w:val="auto"/>
          <w:sz w:val="24"/>
          <w:szCs w:val="24"/>
          <w:u w:val="none"/>
        </w:rPr>
        <w:t>p</w:t>
      </w:r>
      <w:r w:rsidRPr="00D56C4D">
        <w:rPr>
          <w:rStyle w:val="Hyperlink"/>
          <w:rFonts w:ascii="Arial" w:hAnsi="Arial" w:cs="Arial"/>
          <w:b w:val="0"/>
          <w:bCs w:val="0"/>
          <w:color w:val="auto"/>
          <w:sz w:val="24"/>
          <w:szCs w:val="24"/>
          <w:u w:val="none"/>
        </w:rPr>
        <w:t xml:space="preserve">rompt </w:t>
      </w:r>
      <w:r w:rsidR="00F733D1" w:rsidRPr="00D56C4D">
        <w:rPr>
          <w:rStyle w:val="Hyperlink"/>
          <w:rFonts w:ascii="Arial" w:hAnsi="Arial" w:cs="Arial"/>
          <w:b w:val="0"/>
          <w:bCs w:val="0"/>
          <w:color w:val="auto"/>
          <w:sz w:val="24"/>
          <w:szCs w:val="24"/>
          <w:u w:val="none"/>
        </w:rPr>
        <w:t>q</w:t>
      </w:r>
      <w:r w:rsidRPr="00D56C4D">
        <w:rPr>
          <w:rStyle w:val="Hyperlink"/>
          <w:rFonts w:ascii="Arial" w:hAnsi="Arial" w:cs="Arial"/>
          <w:b w:val="0"/>
          <w:bCs w:val="0"/>
          <w:color w:val="auto"/>
          <w:sz w:val="24"/>
          <w:szCs w:val="24"/>
          <w:u w:val="none"/>
        </w:rPr>
        <w:t>uestions</w:t>
      </w:r>
    </w:p>
    <w:p w14:paraId="4036AAEE" w14:textId="77777777" w:rsidR="00BA3B1E" w:rsidRPr="00D56C4D" w:rsidRDefault="00BA3B1E" w:rsidP="00D56C4D">
      <w:pPr>
        <w:pStyle w:val="NoSpacing"/>
        <w:numPr>
          <w:ilvl w:val="0"/>
          <w:numId w:val="33"/>
        </w:numPr>
        <w:rPr>
          <w:rFonts w:ascii="Arial" w:eastAsia="Poppins" w:hAnsi="Arial" w:cs="Arial"/>
          <w:sz w:val="24"/>
          <w:szCs w:val="24"/>
        </w:rPr>
      </w:pPr>
      <w:r w:rsidRPr="00D56C4D">
        <w:rPr>
          <w:rFonts w:ascii="Arial" w:eastAsia="Poppins" w:hAnsi="Arial" w:cs="Arial"/>
          <w:sz w:val="24"/>
          <w:szCs w:val="24"/>
        </w:rPr>
        <w:t>What do you know about how the residential school system impacted Indigenous languages?</w:t>
      </w:r>
    </w:p>
    <w:p w14:paraId="4B30EFFB" w14:textId="05E3393A" w:rsidR="00BA3B1E" w:rsidRPr="00D56C4D" w:rsidRDefault="00BA3B1E" w:rsidP="00D56C4D">
      <w:pPr>
        <w:pStyle w:val="NoSpacing"/>
        <w:numPr>
          <w:ilvl w:val="0"/>
          <w:numId w:val="33"/>
        </w:numPr>
        <w:rPr>
          <w:rFonts w:ascii="Arial" w:eastAsia="Poppins" w:hAnsi="Arial" w:cs="Arial"/>
          <w:sz w:val="24"/>
          <w:szCs w:val="24"/>
        </w:rPr>
      </w:pPr>
      <w:r w:rsidRPr="00D56C4D">
        <w:rPr>
          <w:rFonts w:ascii="Arial" w:eastAsia="Poppins" w:hAnsi="Arial" w:cs="Arial"/>
          <w:sz w:val="24"/>
          <w:szCs w:val="24"/>
        </w:rPr>
        <w:t xml:space="preserve">How does the addition of the multimedia experience (e.g., storytelling, music, and art) make you feel? </w:t>
      </w:r>
    </w:p>
    <w:p w14:paraId="4E420012" w14:textId="150D851A" w:rsidR="00302440" w:rsidRPr="00D56C4D" w:rsidRDefault="00BA3B1E" w:rsidP="00645C28">
      <w:pPr>
        <w:pStyle w:val="Heading4"/>
        <w:rPr>
          <w:rFonts w:ascii="Arial" w:hAnsi="Arial" w:cs="Arial"/>
          <w:b w:val="0"/>
          <w:bCs w:val="0"/>
          <w:sz w:val="24"/>
          <w:szCs w:val="24"/>
        </w:rPr>
      </w:pPr>
      <w:r w:rsidRPr="00D56C4D">
        <w:rPr>
          <w:rFonts w:ascii="Arial" w:hAnsi="Arial" w:cs="Arial"/>
          <w:b w:val="0"/>
          <w:bCs w:val="0"/>
          <w:sz w:val="24"/>
          <w:szCs w:val="24"/>
        </w:rPr>
        <w:t xml:space="preserve">Sample </w:t>
      </w:r>
      <w:r w:rsidR="00F733D1" w:rsidRPr="00D56C4D">
        <w:rPr>
          <w:rFonts w:ascii="Arial" w:hAnsi="Arial" w:cs="Arial"/>
          <w:b w:val="0"/>
          <w:bCs w:val="0"/>
          <w:sz w:val="24"/>
          <w:szCs w:val="24"/>
        </w:rPr>
        <w:t>r</w:t>
      </w:r>
      <w:r w:rsidRPr="00D56C4D">
        <w:rPr>
          <w:rFonts w:ascii="Arial" w:hAnsi="Arial" w:cs="Arial"/>
          <w:b w:val="0"/>
          <w:bCs w:val="0"/>
          <w:sz w:val="24"/>
          <w:szCs w:val="24"/>
        </w:rPr>
        <w:t xml:space="preserve">eflection </w:t>
      </w:r>
      <w:r w:rsidR="00F733D1" w:rsidRPr="00D56C4D">
        <w:rPr>
          <w:rFonts w:ascii="Arial" w:hAnsi="Arial" w:cs="Arial"/>
          <w:b w:val="0"/>
          <w:bCs w:val="0"/>
          <w:sz w:val="24"/>
          <w:szCs w:val="24"/>
        </w:rPr>
        <w:t>j</w:t>
      </w:r>
      <w:r w:rsidRPr="00D56C4D">
        <w:rPr>
          <w:rFonts w:ascii="Arial" w:hAnsi="Arial" w:cs="Arial"/>
          <w:b w:val="0"/>
          <w:bCs w:val="0"/>
          <w:sz w:val="24"/>
          <w:szCs w:val="24"/>
        </w:rPr>
        <w:t xml:space="preserve">ournal </w:t>
      </w:r>
      <w:r w:rsidR="00F733D1" w:rsidRPr="00D56C4D">
        <w:rPr>
          <w:rFonts w:ascii="Arial" w:hAnsi="Arial" w:cs="Arial"/>
          <w:b w:val="0"/>
          <w:bCs w:val="0"/>
          <w:sz w:val="24"/>
          <w:szCs w:val="24"/>
        </w:rPr>
        <w:t>p</w:t>
      </w:r>
      <w:r w:rsidRPr="00D56C4D">
        <w:rPr>
          <w:rFonts w:ascii="Arial" w:hAnsi="Arial" w:cs="Arial"/>
          <w:b w:val="0"/>
          <w:bCs w:val="0"/>
          <w:sz w:val="24"/>
          <w:szCs w:val="24"/>
        </w:rPr>
        <w:t>rompt</w:t>
      </w:r>
      <w:r w:rsidR="007D7DE5" w:rsidRPr="00D56C4D">
        <w:rPr>
          <w:rFonts w:ascii="Arial" w:hAnsi="Arial" w:cs="Arial"/>
          <w:b w:val="0"/>
          <w:bCs w:val="0"/>
          <w:sz w:val="24"/>
          <w:szCs w:val="24"/>
        </w:rPr>
        <w:t>s</w:t>
      </w:r>
    </w:p>
    <w:p w14:paraId="579D887E" w14:textId="77777777" w:rsidR="00E06F5E" w:rsidRPr="00D56C4D" w:rsidRDefault="00BA3B1E" w:rsidP="00D56C4D">
      <w:pPr>
        <w:pStyle w:val="NoSpacing"/>
        <w:numPr>
          <w:ilvl w:val="0"/>
          <w:numId w:val="34"/>
        </w:numPr>
        <w:rPr>
          <w:rFonts w:ascii="Arial" w:hAnsi="Arial" w:cs="Arial"/>
          <w:sz w:val="24"/>
          <w:szCs w:val="24"/>
        </w:rPr>
      </w:pPr>
      <w:r w:rsidRPr="00D56C4D">
        <w:rPr>
          <w:rFonts w:ascii="Arial" w:hAnsi="Arial" w:cs="Arial"/>
          <w:sz w:val="24"/>
          <w:szCs w:val="24"/>
        </w:rPr>
        <w:t xml:space="preserve">In what ways did the use of storytelling, music, and art </w:t>
      </w:r>
      <w:r w:rsidR="00460287" w:rsidRPr="00D56C4D">
        <w:rPr>
          <w:rFonts w:ascii="Arial" w:hAnsi="Arial" w:cs="Arial"/>
          <w:sz w:val="24"/>
          <w:szCs w:val="24"/>
        </w:rPr>
        <w:t>help you better</w:t>
      </w:r>
      <w:r w:rsidRPr="00D56C4D">
        <w:rPr>
          <w:rFonts w:ascii="Arial" w:hAnsi="Arial" w:cs="Arial"/>
          <w:sz w:val="24"/>
          <w:szCs w:val="24"/>
        </w:rPr>
        <w:t xml:space="preserve"> understan</w:t>
      </w:r>
      <w:r w:rsidR="00460287" w:rsidRPr="00D56C4D">
        <w:rPr>
          <w:rFonts w:ascii="Arial" w:hAnsi="Arial" w:cs="Arial"/>
          <w:sz w:val="24"/>
          <w:szCs w:val="24"/>
        </w:rPr>
        <w:t xml:space="preserve">d </w:t>
      </w:r>
      <w:r w:rsidRPr="00D56C4D">
        <w:rPr>
          <w:rFonts w:ascii="Arial" w:hAnsi="Arial" w:cs="Arial"/>
          <w:sz w:val="24"/>
          <w:szCs w:val="24"/>
        </w:rPr>
        <w:t xml:space="preserve">the role that language plays in </w:t>
      </w:r>
      <w:r w:rsidR="00460287" w:rsidRPr="00D56C4D">
        <w:rPr>
          <w:rFonts w:ascii="Arial" w:hAnsi="Arial" w:cs="Arial"/>
          <w:sz w:val="24"/>
          <w:szCs w:val="24"/>
        </w:rPr>
        <w:t>preserving</w:t>
      </w:r>
      <w:r w:rsidRPr="00D56C4D">
        <w:rPr>
          <w:rFonts w:ascii="Arial" w:hAnsi="Arial" w:cs="Arial"/>
          <w:sz w:val="24"/>
          <w:szCs w:val="24"/>
        </w:rPr>
        <w:t xml:space="preserve"> cultural identity</w:t>
      </w:r>
      <w:r w:rsidR="00E06F5E" w:rsidRPr="00D56C4D">
        <w:rPr>
          <w:rFonts w:ascii="Arial" w:hAnsi="Arial" w:cs="Arial"/>
          <w:sz w:val="24"/>
          <w:szCs w:val="24"/>
        </w:rPr>
        <w:t>?</w:t>
      </w:r>
    </w:p>
    <w:p w14:paraId="0438D987" w14:textId="72C08A08" w:rsidR="007D7DE5" w:rsidRPr="00D56C4D" w:rsidRDefault="00E06F5E" w:rsidP="00D56C4D">
      <w:pPr>
        <w:pStyle w:val="NoSpacing"/>
        <w:numPr>
          <w:ilvl w:val="0"/>
          <w:numId w:val="34"/>
        </w:numPr>
        <w:rPr>
          <w:rFonts w:ascii="Arial" w:hAnsi="Arial" w:cs="Arial"/>
          <w:sz w:val="24"/>
          <w:szCs w:val="24"/>
        </w:rPr>
      </w:pPr>
      <w:r w:rsidRPr="00D56C4D">
        <w:rPr>
          <w:rFonts w:ascii="Arial" w:hAnsi="Arial" w:cs="Arial"/>
          <w:sz w:val="24"/>
          <w:szCs w:val="24"/>
        </w:rPr>
        <w:t>In what ways did the use of storytelling, music, and art help you better understand the role that language plays in</w:t>
      </w:r>
      <w:r w:rsidR="00BA3B1E" w:rsidRPr="00D56C4D">
        <w:rPr>
          <w:rFonts w:ascii="Arial" w:hAnsi="Arial" w:cs="Arial"/>
          <w:sz w:val="24"/>
          <w:szCs w:val="24"/>
        </w:rPr>
        <w:t xml:space="preserve"> </w:t>
      </w:r>
      <w:r w:rsidR="00460287" w:rsidRPr="00D56C4D">
        <w:rPr>
          <w:rFonts w:ascii="Arial" w:hAnsi="Arial" w:cs="Arial"/>
          <w:sz w:val="24"/>
          <w:szCs w:val="24"/>
        </w:rPr>
        <w:t xml:space="preserve">strengthening </w:t>
      </w:r>
      <w:r w:rsidR="00EA4319" w:rsidRPr="00D56C4D">
        <w:rPr>
          <w:rFonts w:ascii="Arial" w:hAnsi="Arial" w:cs="Arial"/>
          <w:sz w:val="24"/>
          <w:szCs w:val="24"/>
        </w:rPr>
        <w:t>relationships</w:t>
      </w:r>
      <w:r w:rsidR="00BA3B1E" w:rsidRPr="00D56C4D">
        <w:rPr>
          <w:rFonts w:ascii="Arial" w:hAnsi="Arial" w:cs="Arial"/>
          <w:sz w:val="24"/>
          <w:szCs w:val="24"/>
        </w:rPr>
        <w:t xml:space="preserve"> with community? </w:t>
      </w:r>
    </w:p>
    <w:p w14:paraId="3967887A" w14:textId="10235582" w:rsidR="00460287" w:rsidRPr="00D56C4D" w:rsidRDefault="00BA3B1E" w:rsidP="00D56C4D">
      <w:pPr>
        <w:pStyle w:val="NoSpacing"/>
        <w:numPr>
          <w:ilvl w:val="0"/>
          <w:numId w:val="34"/>
        </w:numPr>
        <w:rPr>
          <w:rFonts w:ascii="Arial" w:hAnsi="Arial" w:cs="Arial"/>
          <w:sz w:val="24"/>
          <w:szCs w:val="24"/>
        </w:rPr>
      </w:pPr>
      <w:r w:rsidRPr="00D56C4D">
        <w:rPr>
          <w:rFonts w:ascii="Arial" w:hAnsi="Arial" w:cs="Arial"/>
          <w:sz w:val="24"/>
          <w:szCs w:val="24"/>
        </w:rPr>
        <w:t>What</w:t>
      </w:r>
      <w:r w:rsidR="00082156" w:rsidRPr="00D56C4D">
        <w:rPr>
          <w:rFonts w:ascii="Arial" w:hAnsi="Arial" w:cs="Arial"/>
          <w:sz w:val="24"/>
          <w:szCs w:val="24"/>
        </w:rPr>
        <w:t xml:space="preserve"> </w:t>
      </w:r>
      <w:r w:rsidRPr="00D56C4D">
        <w:rPr>
          <w:rFonts w:ascii="Arial" w:hAnsi="Arial" w:cs="Arial"/>
          <w:sz w:val="24"/>
          <w:szCs w:val="24"/>
        </w:rPr>
        <w:t xml:space="preserve">parts of the </w:t>
      </w:r>
      <w:r w:rsidR="00EA4319" w:rsidRPr="00D56C4D">
        <w:rPr>
          <w:rFonts w:ascii="Arial" w:hAnsi="Arial" w:cs="Arial"/>
          <w:sz w:val="24"/>
          <w:szCs w:val="24"/>
        </w:rPr>
        <w:t xml:space="preserve">narrated </w:t>
      </w:r>
      <w:r w:rsidRPr="00D56C4D">
        <w:rPr>
          <w:rFonts w:ascii="Arial" w:hAnsi="Arial" w:cs="Arial"/>
          <w:sz w:val="24"/>
          <w:szCs w:val="24"/>
        </w:rPr>
        <w:t>story did the music</w:t>
      </w:r>
      <w:r w:rsidR="00082156" w:rsidRPr="00D56C4D">
        <w:rPr>
          <w:rFonts w:ascii="Arial" w:hAnsi="Arial" w:cs="Arial"/>
          <w:sz w:val="24"/>
          <w:szCs w:val="24"/>
        </w:rPr>
        <w:t xml:space="preserve"> highlight</w:t>
      </w:r>
      <w:r w:rsidR="00EA4319" w:rsidRPr="00D56C4D">
        <w:rPr>
          <w:rFonts w:ascii="Arial" w:hAnsi="Arial" w:cs="Arial"/>
          <w:sz w:val="24"/>
          <w:szCs w:val="24"/>
        </w:rPr>
        <w:t xml:space="preserve"> the best</w:t>
      </w:r>
      <w:r w:rsidRPr="00D56C4D">
        <w:rPr>
          <w:rFonts w:ascii="Arial" w:hAnsi="Arial" w:cs="Arial"/>
          <w:sz w:val="24"/>
          <w:szCs w:val="24"/>
        </w:rPr>
        <w:t xml:space="preserve">? </w:t>
      </w:r>
      <w:r w:rsidR="00F579DB" w:rsidRPr="00D56C4D">
        <w:rPr>
          <w:rFonts w:ascii="Arial" w:hAnsi="Arial" w:cs="Arial"/>
          <w:sz w:val="24"/>
          <w:szCs w:val="24"/>
        </w:rPr>
        <w:t>What</w:t>
      </w:r>
      <w:r w:rsidR="00CA1888" w:rsidRPr="00D56C4D">
        <w:rPr>
          <w:rFonts w:ascii="Arial" w:hAnsi="Arial" w:cs="Arial"/>
          <w:sz w:val="24"/>
          <w:szCs w:val="24"/>
        </w:rPr>
        <w:t xml:space="preserve"> </w:t>
      </w:r>
      <w:r w:rsidR="00082156" w:rsidRPr="00D56C4D">
        <w:rPr>
          <w:rFonts w:ascii="Arial" w:hAnsi="Arial" w:cs="Arial"/>
          <w:sz w:val="24"/>
          <w:szCs w:val="24"/>
        </w:rPr>
        <w:t xml:space="preserve">did you find </w:t>
      </w:r>
      <w:r w:rsidR="00CA1888" w:rsidRPr="00D56C4D">
        <w:rPr>
          <w:rFonts w:ascii="Arial" w:hAnsi="Arial" w:cs="Arial"/>
          <w:sz w:val="24"/>
          <w:szCs w:val="24"/>
        </w:rPr>
        <w:t>meaningful</w:t>
      </w:r>
      <w:r w:rsidRPr="00D56C4D">
        <w:rPr>
          <w:rFonts w:ascii="Arial" w:hAnsi="Arial" w:cs="Arial"/>
          <w:sz w:val="24"/>
          <w:szCs w:val="24"/>
        </w:rPr>
        <w:t>?</w:t>
      </w:r>
    </w:p>
    <w:p w14:paraId="639E70C1" w14:textId="77777777" w:rsidR="002C61DC" w:rsidRPr="00D56C4D" w:rsidRDefault="002C61DC" w:rsidP="002C1520">
      <w:pPr>
        <w:rPr>
          <w:rFonts w:ascii="Arial" w:hAnsi="Arial" w:cs="Arial"/>
          <w:sz w:val="24"/>
          <w:szCs w:val="24"/>
        </w:rPr>
      </w:pPr>
    </w:p>
    <w:p w14:paraId="120A19C3" w14:textId="01CE320A" w:rsidR="004C6C55" w:rsidRPr="00D56C4D" w:rsidRDefault="005824E5" w:rsidP="00DB03D1">
      <w:pPr>
        <w:pStyle w:val="Heading3"/>
        <w:rPr>
          <w:rFonts w:ascii="Arial" w:hAnsi="Arial" w:cs="Arial"/>
          <w:color w:val="auto"/>
        </w:rPr>
      </w:pPr>
      <w:r w:rsidRPr="00D56C4D">
        <w:rPr>
          <w:rFonts w:ascii="Arial" w:hAnsi="Arial" w:cs="Arial"/>
          <w:color w:val="auto"/>
        </w:rPr>
        <w:t>Honouring Memories</w:t>
      </w:r>
    </w:p>
    <w:p w14:paraId="3EA8F7D9" w14:textId="703C0A67" w:rsidR="00E65225" w:rsidRPr="00D56C4D" w:rsidRDefault="00A400E4" w:rsidP="00D56C4D">
      <w:pPr>
        <w:pStyle w:val="NoSpacing"/>
        <w:rPr>
          <w:rFonts w:ascii="Arial" w:eastAsia="Poppins" w:hAnsi="Arial" w:cs="Arial"/>
          <w:sz w:val="24"/>
          <w:szCs w:val="24"/>
        </w:rPr>
      </w:pPr>
      <w:r w:rsidRPr="00D56C4D">
        <w:rPr>
          <w:rFonts w:ascii="Arial" w:hAnsi="Arial" w:cs="Arial"/>
          <w:sz w:val="24"/>
          <w:szCs w:val="24"/>
        </w:rPr>
        <w:t xml:space="preserve">In 2015, as part of the Truth and Reconciliation Commission’s closing </w:t>
      </w:r>
      <w:r w:rsidR="006F6229" w:rsidRPr="00D56C4D">
        <w:rPr>
          <w:rFonts w:ascii="Arial" w:hAnsi="Arial" w:cs="Arial"/>
          <w:sz w:val="24"/>
          <w:szCs w:val="24"/>
        </w:rPr>
        <w:t>ceremonies</w:t>
      </w:r>
      <w:r w:rsidRPr="00D56C4D">
        <w:rPr>
          <w:rFonts w:ascii="Arial" w:hAnsi="Arial" w:cs="Arial"/>
          <w:sz w:val="24"/>
          <w:szCs w:val="24"/>
        </w:rPr>
        <w:t xml:space="preserve">, </w:t>
      </w:r>
      <w:r w:rsidR="006F6229" w:rsidRPr="00D56C4D">
        <w:rPr>
          <w:rFonts w:ascii="Arial" w:hAnsi="Arial" w:cs="Arial"/>
          <w:sz w:val="24"/>
          <w:szCs w:val="24"/>
        </w:rPr>
        <w:t>S</w:t>
      </w:r>
      <w:r w:rsidR="00355F03" w:rsidRPr="00D56C4D">
        <w:rPr>
          <w:rFonts w:ascii="Arial" w:hAnsi="Arial" w:cs="Arial"/>
          <w:sz w:val="24"/>
          <w:szCs w:val="24"/>
        </w:rPr>
        <w:t>urvivors</w:t>
      </w:r>
      <w:r w:rsidRPr="00D56C4D">
        <w:rPr>
          <w:rFonts w:ascii="Arial" w:hAnsi="Arial" w:cs="Arial"/>
          <w:sz w:val="24"/>
          <w:szCs w:val="24"/>
        </w:rPr>
        <w:t>, families, and the community were invited to plant paper hearts to remember the children who went to residential schools,</w:t>
      </w:r>
      <w:r w:rsidR="00E65225" w:rsidRPr="00D56C4D">
        <w:rPr>
          <w:rFonts w:ascii="Arial" w:hAnsi="Arial" w:cs="Arial"/>
          <w:sz w:val="24"/>
          <w:szCs w:val="24"/>
        </w:rPr>
        <w:t xml:space="preserve"> to</w:t>
      </w:r>
      <w:r w:rsidRPr="00D56C4D">
        <w:rPr>
          <w:rFonts w:ascii="Arial" w:hAnsi="Arial" w:cs="Arial"/>
          <w:sz w:val="24"/>
          <w:szCs w:val="24"/>
        </w:rPr>
        <w:t xml:space="preserve"> honour Indigenous cultures, and </w:t>
      </w:r>
      <w:r w:rsidR="00E65225" w:rsidRPr="00D56C4D">
        <w:rPr>
          <w:rFonts w:ascii="Arial" w:hAnsi="Arial" w:cs="Arial"/>
          <w:sz w:val="24"/>
          <w:szCs w:val="24"/>
        </w:rPr>
        <w:t xml:space="preserve">to </w:t>
      </w:r>
      <w:r w:rsidRPr="00D56C4D">
        <w:rPr>
          <w:rFonts w:ascii="Arial" w:hAnsi="Arial" w:cs="Arial"/>
          <w:sz w:val="24"/>
          <w:szCs w:val="24"/>
        </w:rPr>
        <w:t>show a commitment to act on the 94 Calls to Action.</w:t>
      </w:r>
      <w:r w:rsidRPr="00D56C4D">
        <w:rPr>
          <w:rFonts w:ascii="Arial" w:eastAsia="Poppins" w:hAnsi="Arial" w:cs="Arial"/>
          <w:sz w:val="24"/>
          <w:szCs w:val="24"/>
        </w:rPr>
        <w:t xml:space="preserve"> </w:t>
      </w:r>
    </w:p>
    <w:p w14:paraId="6E6FE61D" w14:textId="77777777" w:rsidR="00E65225" w:rsidRPr="00D56C4D" w:rsidRDefault="00E65225" w:rsidP="00D56C4D">
      <w:pPr>
        <w:pStyle w:val="NoSpacing"/>
        <w:rPr>
          <w:rFonts w:ascii="Arial" w:eastAsia="Poppins" w:hAnsi="Arial" w:cs="Arial"/>
          <w:sz w:val="24"/>
          <w:szCs w:val="24"/>
        </w:rPr>
      </w:pPr>
    </w:p>
    <w:p w14:paraId="08B47484" w14:textId="63710291" w:rsidR="00A400E4" w:rsidRPr="00D56C4D" w:rsidRDefault="00A400E4" w:rsidP="00D56C4D">
      <w:pPr>
        <w:pStyle w:val="NoSpacing"/>
        <w:rPr>
          <w:rFonts w:ascii="Arial" w:eastAsia="Poppins" w:hAnsi="Arial" w:cs="Arial"/>
          <w:sz w:val="24"/>
          <w:szCs w:val="24"/>
        </w:rPr>
      </w:pPr>
      <w:r w:rsidRPr="00D56C4D">
        <w:rPr>
          <w:rFonts w:ascii="Arial" w:eastAsia="Poppins" w:hAnsi="Arial" w:cs="Arial"/>
          <w:sz w:val="24"/>
          <w:szCs w:val="24"/>
        </w:rPr>
        <w:t>Watch the video</w:t>
      </w:r>
      <w:r w:rsidR="00696BFB" w:rsidRPr="00D56C4D">
        <w:rPr>
          <w:rFonts w:ascii="Arial" w:eastAsia="Poppins" w:hAnsi="Arial" w:cs="Arial"/>
          <w:sz w:val="24"/>
          <w:szCs w:val="24"/>
        </w:rPr>
        <w:t xml:space="preserve"> </w:t>
      </w:r>
      <w:hyperlink r:id="rId22" w:tooltip="This link will navigate to Vimeo video Spirit Bear: Honouring Memories, Planting Dreams" w:history="1">
        <w:r w:rsidRPr="00D56C4D">
          <w:rPr>
            <w:rStyle w:val="Hyperlink"/>
            <w:rFonts w:ascii="Arial" w:eastAsia="Poppins" w:hAnsi="Arial" w:cs="Arial"/>
            <w:i/>
            <w:iCs/>
            <w:color w:val="auto"/>
            <w:sz w:val="24"/>
            <w:szCs w:val="24"/>
          </w:rPr>
          <w:t>Spirit Bear: Honouring Memories, Planting Dreams</w:t>
        </w:r>
      </w:hyperlink>
      <w:r w:rsidR="00696BFB" w:rsidRPr="00D56C4D">
        <w:rPr>
          <w:rFonts w:ascii="Arial" w:eastAsia="Poppins" w:hAnsi="Arial" w:cs="Arial"/>
          <w:sz w:val="24"/>
          <w:szCs w:val="24"/>
        </w:rPr>
        <w:t>.</w:t>
      </w:r>
    </w:p>
    <w:p w14:paraId="0DE6B217" w14:textId="77777777" w:rsidR="00A400E4" w:rsidRPr="00D56C4D" w:rsidRDefault="00A400E4" w:rsidP="002C1520">
      <w:pPr>
        <w:rPr>
          <w:rFonts w:ascii="Arial" w:eastAsia="Poppins" w:hAnsi="Arial" w:cs="Arial"/>
          <w:sz w:val="24"/>
          <w:szCs w:val="24"/>
        </w:rPr>
      </w:pPr>
    </w:p>
    <w:p w14:paraId="5F2AEF04" w14:textId="6732790B" w:rsidR="00A400E4" w:rsidRPr="00D56C4D" w:rsidRDefault="00A400E4" w:rsidP="005D1BBA">
      <w:pPr>
        <w:pStyle w:val="Heading4"/>
        <w:rPr>
          <w:rFonts w:ascii="Arial" w:hAnsi="Arial" w:cs="Arial"/>
          <w:b w:val="0"/>
          <w:bCs w:val="0"/>
          <w:sz w:val="24"/>
          <w:szCs w:val="24"/>
        </w:rPr>
      </w:pPr>
      <w:r w:rsidRPr="00D56C4D">
        <w:rPr>
          <w:rFonts w:ascii="Arial" w:hAnsi="Arial" w:cs="Arial"/>
          <w:b w:val="0"/>
          <w:bCs w:val="0"/>
          <w:sz w:val="24"/>
          <w:szCs w:val="24"/>
        </w:rPr>
        <w:t xml:space="preserve">Sample </w:t>
      </w:r>
      <w:r w:rsidR="00E65225" w:rsidRPr="00D56C4D">
        <w:rPr>
          <w:rFonts w:ascii="Arial" w:hAnsi="Arial" w:cs="Arial"/>
          <w:b w:val="0"/>
          <w:bCs w:val="0"/>
          <w:sz w:val="24"/>
          <w:szCs w:val="24"/>
        </w:rPr>
        <w:t>p</w:t>
      </w:r>
      <w:r w:rsidRPr="00D56C4D">
        <w:rPr>
          <w:rFonts w:ascii="Arial" w:hAnsi="Arial" w:cs="Arial"/>
          <w:b w:val="0"/>
          <w:bCs w:val="0"/>
          <w:sz w:val="24"/>
          <w:szCs w:val="24"/>
        </w:rPr>
        <w:t xml:space="preserve">rompt </w:t>
      </w:r>
      <w:r w:rsidR="00D56C4D" w:rsidRPr="00D56C4D">
        <w:rPr>
          <w:rFonts w:ascii="Arial" w:hAnsi="Arial" w:cs="Arial"/>
          <w:b w:val="0"/>
          <w:bCs w:val="0"/>
          <w:sz w:val="24"/>
          <w:szCs w:val="24"/>
        </w:rPr>
        <w:t>question.</w:t>
      </w:r>
    </w:p>
    <w:p w14:paraId="241BBF42" w14:textId="68AD6F7A" w:rsidR="00B73F9C" w:rsidRPr="00D56C4D" w:rsidRDefault="00B73F9C" w:rsidP="00D56C4D">
      <w:pPr>
        <w:pStyle w:val="NoSpacing"/>
        <w:numPr>
          <w:ilvl w:val="0"/>
          <w:numId w:val="35"/>
        </w:numPr>
        <w:rPr>
          <w:rFonts w:ascii="Arial" w:hAnsi="Arial" w:cs="Arial"/>
          <w:sz w:val="24"/>
          <w:szCs w:val="24"/>
        </w:rPr>
      </w:pPr>
      <w:r w:rsidRPr="00D56C4D">
        <w:rPr>
          <w:rFonts w:ascii="Arial" w:hAnsi="Arial" w:cs="Arial"/>
          <w:sz w:val="24"/>
          <w:szCs w:val="24"/>
        </w:rPr>
        <w:t>What are some things you can do to honour the memory of the Indigenous children who were forced to attend residential school?</w:t>
      </w:r>
    </w:p>
    <w:p w14:paraId="1CCB7629" w14:textId="77777777" w:rsidR="002C61DC" w:rsidRPr="00D56C4D" w:rsidRDefault="002C61DC" w:rsidP="002C1520">
      <w:pPr>
        <w:rPr>
          <w:rFonts w:ascii="Arial" w:eastAsia="Poppins" w:hAnsi="Arial" w:cs="Arial"/>
          <w:sz w:val="24"/>
          <w:szCs w:val="24"/>
        </w:rPr>
      </w:pPr>
    </w:p>
    <w:p w14:paraId="3C1AE426" w14:textId="3E1104AB" w:rsidR="004C6C55" w:rsidRPr="00D56C4D" w:rsidRDefault="002258BE" w:rsidP="00DB03D1">
      <w:pPr>
        <w:pStyle w:val="Heading3"/>
        <w:rPr>
          <w:rFonts w:ascii="Arial" w:hAnsi="Arial" w:cs="Arial"/>
          <w:color w:val="auto"/>
        </w:rPr>
      </w:pPr>
      <w:r w:rsidRPr="00D56C4D">
        <w:rPr>
          <w:rFonts w:ascii="Arial" w:hAnsi="Arial" w:cs="Arial"/>
          <w:color w:val="auto"/>
        </w:rPr>
        <w:t>Plant</w:t>
      </w:r>
      <w:r w:rsidR="00D731B4" w:rsidRPr="00D56C4D">
        <w:rPr>
          <w:rFonts w:ascii="Arial" w:hAnsi="Arial" w:cs="Arial"/>
          <w:color w:val="auto"/>
        </w:rPr>
        <w:t>ing</w:t>
      </w:r>
      <w:r w:rsidRPr="00D56C4D">
        <w:rPr>
          <w:rFonts w:ascii="Arial" w:hAnsi="Arial" w:cs="Arial"/>
          <w:color w:val="auto"/>
        </w:rPr>
        <w:t xml:space="preserve"> a Heart Garden </w:t>
      </w:r>
    </w:p>
    <w:p w14:paraId="75A1BB71" w14:textId="77777777" w:rsidR="00A70C60" w:rsidRPr="00D56C4D" w:rsidRDefault="00A70C60" w:rsidP="00D56C4D">
      <w:pPr>
        <w:pStyle w:val="NoSpacing"/>
        <w:rPr>
          <w:rFonts w:ascii="Arial" w:eastAsia="Poppins" w:hAnsi="Arial" w:cs="Arial"/>
          <w:sz w:val="24"/>
          <w:szCs w:val="24"/>
        </w:rPr>
      </w:pPr>
      <w:r w:rsidRPr="00D56C4D">
        <w:rPr>
          <w:rFonts w:ascii="Arial" w:eastAsia="Poppins" w:hAnsi="Arial" w:cs="Arial"/>
          <w:sz w:val="24"/>
          <w:szCs w:val="24"/>
        </w:rPr>
        <w:t>Through this activity</w:t>
      </w:r>
      <w:r w:rsidRPr="00D56C4D">
        <w:rPr>
          <w:rFonts w:ascii="Arial" w:hAnsi="Arial" w:cs="Arial"/>
          <w:sz w:val="24"/>
          <w:szCs w:val="24"/>
        </w:rPr>
        <w:t xml:space="preserve">, learners can </w:t>
      </w:r>
      <w:r w:rsidRPr="00D56C4D">
        <w:rPr>
          <w:rFonts w:ascii="Arial" w:eastAsia="Poppins" w:hAnsi="Arial" w:cs="Arial"/>
          <w:sz w:val="24"/>
          <w:szCs w:val="24"/>
        </w:rPr>
        <w:t xml:space="preserve">create a visual image </w:t>
      </w:r>
      <w:r w:rsidRPr="00D56C4D">
        <w:rPr>
          <w:rFonts w:ascii="Arial" w:hAnsi="Arial" w:cs="Arial"/>
          <w:sz w:val="24"/>
          <w:szCs w:val="24"/>
        </w:rPr>
        <w:t xml:space="preserve">to honour the children who were forced to attend residential schools, demonstrate their commitment to reconciliation, and develop a sense of community. </w:t>
      </w:r>
      <w:r w:rsidRPr="00D56C4D">
        <w:rPr>
          <w:rFonts w:ascii="Arial" w:eastAsia="Poppins" w:hAnsi="Arial" w:cs="Arial"/>
          <w:sz w:val="24"/>
          <w:szCs w:val="24"/>
        </w:rPr>
        <w:t>This heart garden activity will be specifically for Orange Shirt Day and the National Day for Truth and Reconciliation on September 30.</w:t>
      </w:r>
    </w:p>
    <w:p w14:paraId="09C8E6CB" w14:textId="77777777" w:rsidR="00A70C60" w:rsidRPr="00D56C4D" w:rsidRDefault="00A70C60" w:rsidP="00D56C4D">
      <w:pPr>
        <w:pStyle w:val="NoSpacing"/>
        <w:rPr>
          <w:rFonts w:ascii="Arial" w:eastAsia="Poppins" w:hAnsi="Arial" w:cs="Arial"/>
          <w:sz w:val="24"/>
          <w:szCs w:val="24"/>
        </w:rPr>
      </w:pPr>
    </w:p>
    <w:p w14:paraId="05F31096" w14:textId="0383E24A" w:rsidR="00D731B4" w:rsidRPr="00D56C4D" w:rsidRDefault="00D731B4" w:rsidP="00D56C4D">
      <w:pPr>
        <w:pStyle w:val="NoSpacing"/>
        <w:rPr>
          <w:rFonts w:ascii="Arial" w:eastAsia="Poppins" w:hAnsi="Arial" w:cs="Arial"/>
          <w:sz w:val="24"/>
          <w:szCs w:val="24"/>
        </w:rPr>
      </w:pPr>
      <w:r w:rsidRPr="00D56C4D">
        <w:rPr>
          <w:rFonts w:ascii="Arial" w:eastAsia="Poppins" w:hAnsi="Arial" w:cs="Arial"/>
          <w:sz w:val="24"/>
          <w:szCs w:val="24"/>
        </w:rPr>
        <w:t>Learners will create paper hearts</w:t>
      </w:r>
      <w:r w:rsidR="00A70C60" w:rsidRPr="00D56C4D">
        <w:rPr>
          <w:rFonts w:ascii="Arial" w:eastAsia="Poppins" w:hAnsi="Arial" w:cs="Arial"/>
          <w:sz w:val="24"/>
          <w:szCs w:val="24"/>
        </w:rPr>
        <w:t xml:space="preserve"> and decorate them</w:t>
      </w:r>
      <w:r w:rsidRPr="00D56C4D">
        <w:rPr>
          <w:rFonts w:ascii="Arial" w:eastAsia="Poppins" w:hAnsi="Arial" w:cs="Arial"/>
          <w:sz w:val="24"/>
          <w:szCs w:val="24"/>
        </w:rPr>
        <w:t xml:space="preserve"> using loose</w:t>
      </w:r>
      <w:r w:rsidR="00890DFB" w:rsidRPr="00D56C4D">
        <w:rPr>
          <w:rFonts w:ascii="Arial" w:eastAsia="Poppins" w:hAnsi="Arial" w:cs="Arial"/>
          <w:sz w:val="24"/>
          <w:szCs w:val="24"/>
        </w:rPr>
        <w:t xml:space="preserve"> </w:t>
      </w:r>
      <w:r w:rsidRPr="00D56C4D">
        <w:rPr>
          <w:rFonts w:ascii="Arial" w:eastAsia="Poppins" w:hAnsi="Arial" w:cs="Arial"/>
          <w:sz w:val="24"/>
          <w:szCs w:val="24"/>
        </w:rPr>
        <w:t>part</w:t>
      </w:r>
      <w:r w:rsidR="00890DFB" w:rsidRPr="00D56C4D">
        <w:rPr>
          <w:rFonts w:ascii="Arial" w:eastAsia="Poppins" w:hAnsi="Arial" w:cs="Arial"/>
          <w:sz w:val="24"/>
          <w:szCs w:val="24"/>
        </w:rPr>
        <w:t>s,</w:t>
      </w:r>
      <w:r w:rsidRPr="00D56C4D">
        <w:rPr>
          <w:rFonts w:ascii="Arial" w:eastAsia="Poppins" w:hAnsi="Arial" w:cs="Arial"/>
          <w:sz w:val="24"/>
          <w:szCs w:val="24"/>
        </w:rPr>
        <w:t xml:space="preserve"> craft items, kind and caring words, and drawings and symbols to honour the children who were forced to attend residential schools. The hearts can be attached to a stick. </w:t>
      </w:r>
    </w:p>
    <w:p w14:paraId="55C27385" w14:textId="77777777" w:rsidR="00D731B4" w:rsidRPr="00D56C4D" w:rsidRDefault="00D731B4" w:rsidP="00D56C4D">
      <w:pPr>
        <w:pStyle w:val="NoSpacing"/>
        <w:rPr>
          <w:rFonts w:ascii="Arial" w:eastAsia="Poppins" w:hAnsi="Arial" w:cs="Arial"/>
          <w:sz w:val="24"/>
          <w:szCs w:val="24"/>
        </w:rPr>
      </w:pPr>
    </w:p>
    <w:p w14:paraId="7746A77F" w14:textId="4ED3B73A" w:rsidR="00D731B4" w:rsidRPr="00D56C4D" w:rsidRDefault="00D731B4" w:rsidP="00D56C4D">
      <w:pPr>
        <w:pStyle w:val="NoSpacing"/>
        <w:rPr>
          <w:rFonts w:ascii="Arial" w:eastAsia="Poppins" w:hAnsi="Arial" w:cs="Arial"/>
          <w:sz w:val="24"/>
          <w:szCs w:val="24"/>
        </w:rPr>
      </w:pPr>
      <w:r w:rsidRPr="00D56C4D">
        <w:rPr>
          <w:rFonts w:ascii="Arial" w:eastAsia="Poppins" w:hAnsi="Arial" w:cs="Arial"/>
          <w:sz w:val="24"/>
          <w:szCs w:val="24"/>
        </w:rPr>
        <w:t>The hearts can be displayed in a common area of the school</w:t>
      </w:r>
      <w:r w:rsidR="00812DD3" w:rsidRPr="00D56C4D">
        <w:rPr>
          <w:rFonts w:ascii="Arial" w:eastAsia="Poppins" w:hAnsi="Arial" w:cs="Arial"/>
          <w:sz w:val="24"/>
          <w:szCs w:val="24"/>
        </w:rPr>
        <w:t xml:space="preserve"> such as a</w:t>
      </w:r>
      <w:r w:rsidRPr="00D56C4D">
        <w:rPr>
          <w:rFonts w:ascii="Arial" w:eastAsia="Poppins" w:hAnsi="Arial" w:cs="Arial"/>
          <w:sz w:val="24"/>
          <w:szCs w:val="24"/>
        </w:rPr>
        <w:t xml:space="preserve"> </w:t>
      </w:r>
      <w:r w:rsidR="00C23FC5" w:rsidRPr="00D56C4D">
        <w:rPr>
          <w:rFonts w:ascii="Arial" w:eastAsia="Poppins" w:hAnsi="Arial" w:cs="Arial"/>
          <w:sz w:val="24"/>
          <w:szCs w:val="24"/>
        </w:rPr>
        <w:t>garden</w:t>
      </w:r>
      <w:r w:rsidR="00A70C60" w:rsidRPr="00D56C4D">
        <w:rPr>
          <w:rFonts w:ascii="Arial" w:eastAsia="Poppins" w:hAnsi="Arial" w:cs="Arial"/>
          <w:sz w:val="24"/>
          <w:szCs w:val="24"/>
        </w:rPr>
        <w:t>-</w:t>
      </w:r>
      <w:r w:rsidR="00C23FC5" w:rsidRPr="00D56C4D">
        <w:rPr>
          <w:rFonts w:ascii="Arial" w:eastAsia="Poppins" w:hAnsi="Arial" w:cs="Arial"/>
          <w:sz w:val="24"/>
          <w:szCs w:val="24"/>
        </w:rPr>
        <w:t>themed bulletin board in the hallway or</w:t>
      </w:r>
      <w:r w:rsidR="009B396E" w:rsidRPr="00D56C4D">
        <w:rPr>
          <w:rFonts w:ascii="Arial" w:eastAsia="Poppins" w:hAnsi="Arial" w:cs="Arial"/>
          <w:sz w:val="24"/>
          <w:szCs w:val="24"/>
        </w:rPr>
        <w:t xml:space="preserve"> </w:t>
      </w:r>
      <w:r w:rsidR="00A70C60" w:rsidRPr="00D56C4D">
        <w:rPr>
          <w:rFonts w:ascii="Arial" w:eastAsia="Poppins" w:hAnsi="Arial" w:cs="Arial"/>
          <w:sz w:val="24"/>
          <w:szCs w:val="24"/>
        </w:rPr>
        <w:t>library</w:t>
      </w:r>
      <w:r w:rsidR="00450D48" w:rsidRPr="00D56C4D">
        <w:rPr>
          <w:rFonts w:ascii="Arial" w:eastAsia="Poppins" w:hAnsi="Arial" w:cs="Arial"/>
          <w:sz w:val="24"/>
          <w:szCs w:val="24"/>
        </w:rPr>
        <w:t>,</w:t>
      </w:r>
      <w:r w:rsidR="00A70C60" w:rsidRPr="00D56C4D">
        <w:rPr>
          <w:rFonts w:ascii="Arial" w:eastAsia="Poppins" w:hAnsi="Arial" w:cs="Arial"/>
          <w:sz w:val="24"/>
          <w:szCs w:val="24"/>
        </w:rPr>
        <w:t xml:space="preserve"> or</w:t>
      </w:r>
      <w:r w:rsidR="00C23FC5" w:rsidRPr="00D56C4D">
        <w:rPr>
          <w:rFonts w:ascii="Arial" w:eastAsia="Poppins" w:hAnsi="Arial" w:cs="Arial"/>
          <w:sz w:val="24"/>
          <w:szCs w:val="24"/>
        </w:rPr>
        <w:t xml:space="preserve"> planted in a</w:t>
      </w:r>
      <w:r w:rsidR="006F5290" w:rsidRPr="00D56C4D">
        <w:rPr>
          <w:rFonts w:ascii="Arial" w:eastAsia="Poppins" w:hAnsi="Arial" w:cs="Arial"/>
          <w:sz w:val="24"/>
          <w:szCs w:val="24"/>
        </w:rPr>
        <w:t xml:space="preserve"> school community</w:t>
      </w:r>
      <w:r w:rsidR="00C23FC5" w:rsidRPr="00D56C4D">
        <w:rPr>
          <w:rFonts w:ascii="Arial" w:eastAsia="Poppins" w:hAnsi="Arial" w:cs="Arial"/>
          <w:sz w:val="24"/>
          <w:szCs w:val="24"/>
        </w:rPr>
        <w:t xml:space="preserve"> garden area</w:t>
      </w:r>
      <w:r w:rsidRPr="00D56C4D">
        <w:rPr>
          <w:rFonts w:ascii="Arial" w:eastAsia="Poppins" w:hAnsi="Arial" w:cs="Arial"/>
          <w:sz w:val="24"/>
          <w:szCs w:val="24"/>
        </w:rPr>
        <w:t>. Connect with colleagues and encourage them to invite their classes to visit the heart garden.</w:t>
      </w:r>
    </w:p>
    <w:p w14:paraId="783FF2EE" w14:textId="77777777" w:rsidR="00AD7C35" w:rsidRPr="00D56C4D" w:rsidRDefault="00AD7C35" w:rsidP="00D56C4D">
      <w:pPr>
        <w:pStyle w:val="NoSpacing"/>
        <w:rPr>
          <w:rFonts w:ascii="Arial" w:eastAsia="Poppins" w:hAnsi="Arial" w:cs="Arial"/>
          <w:sz w:val="24"/>
          <w:szCs w:val="24"/>
        </w:rPr>
      </w:pPr>
    </w:p>
    <w:p w14:paraId="1D3F430D" w14:textId="46BAA589" w:rsidR="00AD7C35" w:rsidRPr="00D56C4D" w:rsidRDefault="00AD7C35" w:rsidP="005D1BBA">
      <w:pPr>
        <w:pStyle w:val="Heading4"/>
        <w:rPr>
          <w:rFonts w:ascii="Arial" w:hAnsi="Arial" w:cs="Arial"/>
          <w:b w:val="0"/>
          <w:bCs w:val="0"/>
          <w:sz w:val="24"/>
          <w:szCs w:val="24"/>
        </w:rPr>
      </w:pPr>
      <w:r w:rsidRPr="00D56C4D">
        <w:rPr>
          <w:rFonts w:ascii="Arial" w:hAnsi="Arial" w:cs="Arial"/>
          <w:b w:val="0"/>
          <w:bCs w:val="0"/>
          <w:sz w:val="24"/>
          <w:szCs w:val="24"/>
        </w:rPr>
        <w:t>S</w:t>
      </w:r>
      <w:r w:rsidR="00257479" w:rsidRPr="00D56C4D">
        <w:rPr>
          <w:rFonts w:ascii="Arial" w:hAnsi="Arial" w:cs="Arial"/>
          <w:b w:val="0"/>
          <w:bCs w:val="0"/>
          <w:sz w:val="24"/>
          <w:szCs w:val="24"/>
        </w:rPr>
        <w:t>ample</w:t>
      </w:r>
      <w:r w:rsidRPr="00D56C4D">
        <w:rPr>
          <w:rFonts w:ascii="Arial" w:hAnsi="Arial" w:cs="Arial"/>
          <w:b w:val="0"/>
          <w:bCs w:val="0"/>
          <w:sz w:val="24"/>
          <w:szCs w:val="24"/>
        </w:rPr>
        <w:t xml:space="preserve"> </w:t>
      </w:r>
      <w:r w:rsidR="00A70C60" w:rsidRPr="00D56C4D">
        <w:rPr>
          <w:rFonts w:ascii="Arial" w:hAnsi="Arial" w:cs="Arial"/>
          <w:b w:val="0"/>
          <w:bCs w:val="0"/>
          <w:sz w:val="24"/>
          <w:szCs w:val="24"/>
        </w:rPr>
        <w:t>p</w:t>
      </w:r>
      <w:r w:rsidR="00D731B4" w:rsidRPr="00D56C4D">
        <w:rPr>
          <w:rFonts w:ascii="Arial" w:hAnsi="Arial" w:cs="Arial"/>
          <w:b w:val="0"/>
          <w:bCs w:val="0"/>
          <w:sz w:val="24"/>
          <w:szCs w:val="24"/>
        </w:rPr>
        <w:t xml:space="preserve">rompt </w:t>
      </w:r>
      <w:r w:rsidR="00A70C60" w:rsidRPr="00D56C4D">
        <w:rPr>
          <w:rFonts w:ascii="Arial" w:hAnsi="Arial" w:cs="Arial"/>
          <w:b w:val="0"/>
          <w:bCs w:val="0"/>
          <w:sz w:val="24"/>
          <w:szCs w:val="24"/>
        </w:rPr>
        <w:t>q</w:t>
      </w:r>
      <w:r w:rsidRPr="00D56C4D">
        <w:rPr>
          <w:rFonts w:ascii="Arial" w:hAnsi="Arial" w:cs="Arial"/>
          <w:b w:val="0"/>
          <w:bCs w:val="0"/>
          <w:sz w:val="24"/>
          <w:szCs w:val="24"/>
        </w:rPr>
        <w:t>uestions</w:t>
      </w:r>
    </w:p>
    <w:p w14:paraId="1EFC1241" w14:textId="171B9ECD" w:rsidR="00AD7C35" w:rsidRPr="00D56C4D" w:rsidRDefault="00AD7C35" w:rsidP="00D56C4D">
      <w:pPr>
        <w:pStyle w:val="NoSpacing"/>
        <w:numPr>
          <w:ilvl w:val="0"/>
          <w:numId w:val="35"/>
        </w:numPr>
        <w:rPr>
          <w:rFonts w:ascii="Arial" w:eastAsia="Poppins" w:hAnsi="Arial" w:cs="Arial"/>
          <w:sz w:val="24"/>
          <w:szCs w:val="24"/>
        </w:rPr>
      </w:pPr>
      <w:r w:rsidRPr="00D56C4D">
        <w:rPr>
          <w:rFonts w:ascii="Arial" w:eastAsia="Poppins" w:hAnsi="Arial" w:cs="Arial"/>
          <w:sz w:val="24"/>
          <w:szCs w:val="24"/>
        </w:rPr>
        <w:t xml:space="preserve">How does planting a heart garden honour and remember the </w:t>
      </w:r>
      <w:r w:rsidR="009B396E" w:rsidRPr="00D56C4D">
        <w:rPr>
          <w:rFonts w:ascii="Arial" w:eastAsia="Poppins" w:hAnsi="Arial" w:cs="Arial"/>
          <w:sz w:val="24"/>
          <w:szCs w:val="24"/>
        </w:rPr>
        <w:t xml:space="preserve">Indigenous </w:t>
      </w:r>
      <w:r w:rsidRPr="00D56C4D">
        <w:rPr>
          <w:rFonts w:ascii="Arial" w:eastAsia="Poppins" w:hAnsi="Arial" w:cs="Arial"/>
          <w:sz w:val="24"/>
          <w:szCs w:val="24"/>
        </w:rPr>
        <w:t>children that were sent to residential schools?</w:t>
      </w:r>
      <w:bookmarkStart w:id="12" w:name="_1rje72457of7" w:colFirst="0" w:colLast="0"/>
      <w:bookmarkEnd w:id="12"/>
    </w:p>
    <w:p w14:paraId="37B2ABA1" w14:textId="2C2DBE1F" w:rsidR="00D65F57" w:rsidRPr="00D56C4D" w:rsidRDefault="00D65F57" w:rsidP="00D56C4D">
      <w:pPr>
        <w:pStyle w:val="NoSpacing"/>
        <w:numPr>
          <w:ilvl w:val="0"/>
          <w:numId w:val="35"/>
        </w:numPr>
        <w:rPr>
          <w:rFonts w:ascii="Arial" w:eastAsia="Poppins" w:hAnsi="Arial" w:cs="Arial"/>
          <w:sz w:val="24"/>
          <w:szCs w:val="24"/>
        </w:rPr>
      </w:pPr>
      <w:r w:rsidRPr="00D56C4D">
        <w:rPr>
          <w:rFonts w:ascii="Arial" w:eastAsia="Poppins" w:hAnsi="Arial" w:cs="Arial"/>
          <w:sz w:val="24"/>
          <w:szCs w:val="24"/>
        </w:rPr>
        <w:t xml:space="preserve">How can the heart garden encourage us to bring about change within our own community? </w:t>
      </w:r>
    </w:p>
    <w:p w14:paraId="4589287D" w14:textId="4F70CD79" w:rsidR="00FB07E7" w:rsidRPr="00C8049D" w:rsidRDefault="00BB5598" w:rsidP="00C2153E">
      <w:pPr>
        <w:pStyle w:val="Heading2"/>
        <w:rPr>
          <w:rFonts w:ascii="Arial" w:hAnsi="Arial" w:cs="Arial"/>
          <w:sz w:val="24"/>
          <w:szCs w:val="24"/>
        </w:rPr>
      </w:pPr>
      <w:r w:rsidRPr="00C8049D">
        <w:rPr>
          <w:rFonts w:ascii="Arial" w:hAnsi="Arial" w:cs="Arial"/>
          <w:sz w:val="24"/>
          <w:szCs w:val="24"/>
        </w:rPr>
        <w:t>G</w:t>
      </w:r>
      <w:r w:rsidR="003A1D21" w:rsidRPr="00C8049D">
        <w:rPr>
          <w:rFonts w:ascii="Arial" w:hAnsi="Arial" w:cs="Arial"/>
          <w:sz w:val="24"/>
          <w:szCs w:val="24"/>
        </w:rPr>
        <w:t>rade</w:t>
      </w:r>
      <w:r w:rsidRPr="00C8049D">
        <w:rPr>
          <w:rFonts w:ascii="Arial" w:hAnsi="Arial" w:cs="Arial"/>
          <w:sz w:val="24"/>
          <w:szCs w:val="24"/>
        </w:rPr>
        <w:t xml:space="preserve"> 3</w:t>
      </w:r>
      <w:bookmarkStart w:id="13" w:name="_kq9bj8sf4wrl" w:colFirst="0" w:colLast="0"/>
      <w:bookmarkEnd w:id="13"/>
    </w:p>
    <w:p w14:paraId="1ECD5DB1" w14:textId="3B93F2E7" w:rsidR="00587F34" w:rsidRPr="00C8049D" w:rsidRDefault="00587F34" w:rsidP="00D56C4D">
      <w:pPr>
        <w:pStyle w:val="NoSpacing"/>
        <w:rPr>
          <w:rFonts w:ascii="Arial" w:eastAsia="Poppins" w:hAnsi="Arial" w:cs="Arial"/>
          <w:sz w:val="24"/>
          <w:szCs w:val="24"/>
        </w:rPr>
      </w:pPr>
      <w:r w:rsidRPr="00C8049D">
        <w:rPr>
          <w:rFonts w:ascii="Arial" w:eastAsia="Poppins" w:hAnsi="Arial" w:cs="Arial"/>
          <w:sz w:val="24"/>
          <w:szCs w:val="24"/>
        </w:rPr>
        <w:t>Suggested approaches for classroom activities and discussion:</w:t>
      </w:r>
    </w:p>
    <w:p w14:paraId="7B85156D" w14:textId="77777777" w:rsidR="00587F34" w:rsidRPr="00C8049D" w:rsidRDefault="00587F34" w:rsidP="002C1520">
      <w:pPr>
        <w:rPr>
          <w:rFonts w:ascii="Arial" w:eastAsia="Poppins" w:hAnsi="Arial" w:cs="Arial"/>
          <w:sz w:val="24"/>
          <w:szCs w:val="24"/>
        </w:rPr>
      </w:pPr>
    </w:p>
    <w:p w14:paraId="4EA343D4" w14:textId="3E2C3F5C" w:rsidR="00FA2CF4" w:rsidRPr="00C8049D" w:rsidRDefault="00FA2CF4" w:rsidP="00FF4B85">
      <w:pPr>
        <w:pStyle w:val="Heading3"/>
        <w:numPr>
          <w:ilvl w:val="0"/>
          <w:numId w:val="17"/>
        </w:numPr>
        <w:ind w:left="426" w:hanging="426"/>
        <w:rPr>
          <w:rFonts w:ascii="Arial" w:hAnsi="Arial" w:cs="Arial"/>
          <w:color w:val="auto"/>
        </w:rPr>
      </w:pPr>
      <w:r w:rsidRPr="00C8049D">
        <w:rPr>
          <w:rFonts w:ascii="Arial" w:hAnsi="Arial" w:cs="Arial"/>
          <w:color w:val="auto"/>
        </w:rPr>
        <w:t>Building Community</w:t>
      </w:r>
    </w:p>
    <w:p w14:paraId="16A9AD66" w14:textId="28075BC3" w:rsidR="00644958" w:rsidRPr="00C8049D" w:rsidRDefault="00FA2CF4" w:rsidP="00D56C4D">
      <w:pPr>
        <w:pStyle w:val="NoSpacing"/>
        <w:rPr>
          <w:rFonts w:ascii="Arial" w:eastAsia="Poppins" w:hAnsi="Arial" w:cs="Arial"/>
          <w:sz w:val="24"/>
          <w:szCs w:val="24"/>
        </w:rPr>
      </w:pPr>
      <w:r w:rsidRPr="00C8049D">
        <w:rPr>
          <w:rFonts w:ascii="Arial" w:eastAsia="Poppins" w:hAnsi="Arial" w:cs="Arial"/>
          <w:sz w:val="24"/>
          <w:szCs w:val="24"/>
        </w:rPr>
        <w:t xml:space="preserve">Read aloud </w:t>
      </w:r>
      <w:r w:rsidRPr="00C8049D">
        <w:rPr>
          <w:rFonts w:ascii="Arial" w:eastAsia="Poppins" w:hAnsi="Arial" w:cs="Arial"/>
          <w:i/>
          <w:iCs/>
          <w:sz w:val="24"/>
          <w:szCs w:val="24"/>
        </w:rPr>
        <w:t>You Hold Me Up</w:t>
      </w:r>
      <w:r w:rsidRPr="00C8049D">
        <w:rPr>
          <w:rFonts w:ascii="Arial" w:eastAsia="Poppins" w:hAnsi="Arial" w:cs="Arial"/>
          <w:sz w:val="24"/>
          <w:szCs w:val="24"/>
        </w:rPr>
        <w:t xml:space="preserve"> by Monique Gr</w:t>
      </w:r>
      <w:r w:rsidR="00450D48" w:rsidRPr="00C8049D">
        <w:rPr>
          <w:rFonts w:ascii="Arial" w:eastAsia="Poppins" w:hAnsi="Arial" w:cs="Arial"/>
          <w:sz w:val="24"/>
          <w:szCs w:val="24"/>
        </w:rPr>
        <w:t>a</w:t>
      </w:r>
      <w:r w:rsidRPr="00C8049D">
        <w:rPr>
          <w:rFonts w:ascii="Arial" w:eastAsia="Poppins" w:hAnsi="Arial" w:cs="Arial"/>
          <w:sz w:val="24"/>
          <w:szCs w:val="24"/>
        </w:rPr>
        <w:t xml:space="preserve">y Smith. </w:t>
      </w:r>
      <w:r w:rsidR="00450D48" w:rsidRPr="00C8049D">
        <w:rPr>
          <w:rFonts w:ascii="Arial" w:eastAsia="Poppins" w:hAnsi="Arial" w:cs="Arial"/>
          <w:sz w:val="24"/>
          <w:szCs w:val="24"/>
        </w:rPr>
        <w:t xml:space="preserve">Although this story does not touch on the residential school system, it can be used as a starting point to promote themes of kindness, community, and belonging. </w:t>
      </w:r>
      <w:r w:rsidR="00644958" w:rsidRPr="00C8049D">
        <w:rPr>
          <w:rFonts w:ascii="Arial" w:eastAsia="Poppins" w:hAnsi="Arial" w:cs="Arial"/>
          <w:sz w:val="24"/>
          <w:szCs w:val="24"/>
        </w:rPr>
        <w:t>The book is about how people can support one another.</w:t>
      </w:r>
    </w:p>
    <w:p w14:paraId="408DDF38" w14:textId="77777777" w:rsidR="00644958" w:rsidRPr="00C8049D" w:rsidRDefault="00644958" w:rsidP="002C1520">
      <w:pPr>
        <w:rPr>
          <w:rFonts w:ascii="Arial" w:hAnsi="Arial" w:cs="Arial"/>
          <w:sz w:val="24"/>
          <w:szCs w:val="24"/>
        </w:rPr>
      </w:pPr>
    </w:p>
    <w:p w14:paraId="488477EA" w14:textId="3D580AAD" w:rsidR="00281C02" w:rsidRPr="00C8049D" w:rsidRDefault="00281C02" w:rsidP="00D56C4D">
      <w:pPr>
        <w:pStyle w:val="NoSpacing"/>
        <w:rPr>
          <w:rFonts w:ascii="Arial" w:hAnsi="Arial" w:cs="Arial"/>
          <w:sz w:val="24"/>
          <w:szCs w:val="24"/>
          <w:lang w:eastAsia="en-CA"/>
        </w:rPr>
      </w:pPr>
      <w:r w:rsidRPr="00C8049D">
        <w:rPr>
          <w:rFonts w:ascii="Arial" w:hAnsi="Arial" w:cs="Arial"/>
          <w:sz w:val="24"/>
          <w:szCs w:val="24"/>
        </w:rPr>
        <w:t>Have students sit in a circle so everyone can see each other. Engage learners in a discussion about what it means to belong to a community. Students can take turns talking about what makes them feel supported and consider ways in which they can support their community.</w:t>
      </w:r>
    </w:p>
    <w:p w14:paraId="1EB795CA" w14:textId="77777777" w:rsidR="00281C02" w:rsidRPr="00C8049D" w:rsidRDefault="00281C02" w:rsidP="00AC28F0">
      <w:pPr>
        <w:ind w:left="357"/>
        <w:rPr>
          <w:rFonts w:ascii="Arial" w:eastAsia="Poppins" w:hAnsi="Arial" w:cs="Arial"/>
          <w:sz w:val="24"/>
          <w:szCs w:val="24"/>
        </w:rPr>
      </w:pPr>
    </w:p>
    <w:p w14:paraId="32949F03" w14:textId="7E3E5566" w:rsidR="004C6C55" w:rsidRPr="00C8049D" w:rsidRDefault="009232B3" w:rsidP="00DB03D1">
      <w:pPr>
        <w:pStyle w:val="Heading3"/>
        <w:rPr>
          <w:rFonts w:ascii="Arial" w:hAnsi="Arial" w:cs="Arial"/>
          <w:color w:val="auto"/>
        </w:rPr>
      </w:pPr>
      <w:r w:rsidRPr="00C8049D">
        <w:rPr>
          <w:rFonts w:ascii="Arial" w:hAnsi="Arial" w:cs="Arial"/>
          <w:color w:val="auto"/>
        </w:rPr>
        <w:t xml:space="preserve">Teaching with Sticky Notes: </w:t>
      </w:r>
      <w:r w:rsidR="00F720F6" w:rsidRPr="00C8049D">
        <w:rPr>
          <w:rFonts w:ascii="Arial" w:hAnsi="Arial" w:cs="Arial"/>
          <w:color w:val="auto"/>
        </w:rPr>
        <w:t>At Home and Away from Home at Residential School</w:t>
      </w:r>
    </w:p>
    <w:p w14:paraId="43D8C74E" w14:textId="6781F92C" w:rsidR="004D5F48" w:rsidRPr="00C8049D" w:rsidRDefault="00F20EA2" w:rsidP="00D56C4D">
      <w:pPr>
        <w:pStyle w:val="NoSpacing"/>
        <w:rPr>
          <w:rFonts w:ascii="Arial" w:hAnsi="Arial" w:cs="Arial"/>
          <w:sz w:val="24"/>
          <w:szCs w:val="24"/>
        </w:rPr>
      </w:pPr>
      <w:r w:rsidRPr="00C8049D">
        <w:rPr>
          <w:rFonts w:ascii="Arial" w:hAnsi="Arial" w:cs="Arial"/>
          <w:sz w:val="24"/>
          <w:szCs w:val="24"/>
        </w:rPr>
        <w:t>Read</w:t>
      </w:r>
      <w:r w:rsidR="007B4DFE" w:rsidRPr="00C8049D">
        <w:rPr>
          <w:rFonts w:ascii="Arial" w:hAnsi="Arial" w:cs="Arial"/>
          <w:sz w:val="24"/>
          <w:szCs w:val="24"/>
        </w:rPr>
        <w:t xml:space="preserve"> aloud</w:t>
      </w:r>
      <w:r w:rsidRPr="00C8049D">
        <w:rPr>
          <w:rFonts w:ascii="Arial" w:hAnsi="Arial" w:cs="Arial"/>
          <w:sz w:val="24"/>
          <w:szCs w:val="24"/>
        </w:rPr>
        <w:t xml:space="preserve"> </w:t>
      </w:r>
      <w:r w:rsidRPr="00C8049D">
        <w:rPr>
          <w:rFonts w:ascii="Arial" w:hAnsi="Arial" w:cs="Arial"/>
          <w:i/>
          <w:iCs/>
          <w:sz w:val="24"/>
          <w:szCs w:val="24"/>
        </w:rPr>
        <w:t>When We Were Alone</w:t>
      </w:r>
      <w:r w:rsidR="007B4DFE" w:rsidRPr="00C8049D">
        <w:rPr>
          <w:rFonts w:ascii="Arial" w:hAnsi="Arial" w:cs="Arial"/>
          <w:sz w:val="24"/>
          <w:szCs w:val="24"/>
        </w:rPr>
        <w:t xml:space="preserve"> by David A. Roberston.</w:t>
      </w:r>
      <w:r w:rsidRPr="00C8049D">
        <w:rPr>
          <w:rFonts w:ascii="Arial" w:hAnsi="Arial" w:cs="Arial"/>
          <w:sz w:val="24"/>
          <w:szCs w:val="24"/>
        </w:rPr>
        <w:t xml:space="preserve"> </w:t>
      </w:r>
      <w:r w:rsidR="00517754" w:rsidRPr="00C8049D">
        <w:rPr>
          <w:rFonts w:ascii="Arial" w:hAnsi="Arial" w:cs="Arial"/>
          <w:sz w:val="24"/>
          <w:szCs w:val="24"/>
        </w:rPr>
        <w:t>The book tells the story of Nókom (Cree for grandmother), and her experiences both at home in her community and away at residential school.</w:t>
      </w:r>
      <w:r w:rsidR="00262AD1" w:rsidRPr="00C8049D">
        <w:rPr>
          <w:rFonts w:ascii="Arial" w:hAnsi="Arial" w:cs="Arial"/>
          <w:sz w:val="24"/>
          <w:szCs w:val="24"/>
        </w:rPr>
        <w:t xml:space="preserve"> Create two charts, one for the category “At home in the community” and one labelled “</w:t>
      </w:r>
      <w:r w:rsidR="00464C5E" w:rsidRPr="00C8049D">
        <w:rPr>
          <w:rFonts w:ascii="Arial" w:hAnsi="Arial" w:cs="Arial"/>
          <w:sz w:val="24"/>
          <w:szCs w:val="24"/>
        </w:rPr>
        <w:t>Away from home at residential school.”</w:t>
      </w:r>
    </w:p>
    <w:p w14:paraId="5ED2C574" w14:textId="77777777" w:rsidR="004D5F48" w:rsidRPr="00C8049D" w:rsidRDefault="004D5F48" w:rsidP="00D56C4D">
      <w:pPr>
        <w:pStyle w:val="NoSpacing"/>
        <w:rPr>
          <w:rFonts w:ascii="Arial" w:hAnsi="Arial" w:cs="Arial"/>
          <w:sz w:val="24"/>
          <w:szCs w:val="24"/>
        </w:rPr>
      </w:pPr>
    </w:p>
    <w:p w14:paraId="6C4817E1" w14:textId="7F3BA3C8" w:rsidR="00480654" w:rsidRPr="00C8049D" w:rsidRDefault="00DB40A5" w:rsidP="00D56C4D">
      <w:pPr>
        <w:pStyle w:val="NoSpacing"/>
        <w:rPr>
          <w:rFonts w:ascii="Arial" w:hAnsi="Arial" w:cs="Arial"/>
          <w:sz w:val="24"/>
          <w:szCs w:val="24"/>
        </w:rPr>
      </w:pPr>
      <w:r w:rsidRPr="00C8049D">
        <w:rPr>
          <w:rFonts w:ascii="Arial" w:hAnsi="Arial" w:cs="Arial"/>
          <w:sz w:val="24"/>
          <w:szCs w:val="24"/>
        </w:rPr>
        <w:t>Give learners sticky notes</w:t>
      </w:r>
      <w:r w:rsidR="006333B0" w:rsidRPr="00C8049D">
        <w:rPr>
          <w:rFonts w:ascii="Arial" w:hAnsi="Arial" w:cs="Arial"/>
          <w:sz w:val="24"/>
          <w:szCs w:val="24"/>
        </w:rPr>
        <w:t>. I</w:t>
      </w:r>
      <w:r w:rsidRPr="00C8049D">
        <w:rPr>
          <w:rFonts w:ascii="Arial" w:hAnsi="Arial" w:cs="Arial"/>
          <w:sz w:val="24"/>
          <w:szCs w:val="24"/>
        </w:rPr>
        <w:t>nvite them to</w:t>
      </w:r>
      <w:r w:rsidR="00070C58" w:rsidRPr="00C8049D">
        <w:rPr>
          <w:rFonts w:ascii="Arial" w:hAnsi="Arial" w:cs="Arial"/>
          <w:sz w:val="24"/>
          <w:szCs w:val="24"/>
        </w:rPr>
        <w:t xml:space="preserve"> make connections to the two categories as they listen to the story</w:t>
      </w:r>
      <w:r w:rsidR="006333B0" w:rsidRPr="00C8049D">
        <w:rPr>
          <w:rFonts w:ascii="Arial" w:hAnsi="Arial" w:cs="Arial"/>
          <w:sz w:val="24"/>
          <w:szCs w:val="24"/>
        </w:rPr>
        <w:t xml:space="preserve"> and</w:t>
      </w:r>
      <w:r w:rsidRPr="00C8049D">
        <w:rPr>
          <w:rFonts w:ascii="Arial" w:hAnsi="Arial" w:cs="Arial"/>
          <w:sz w:val="24"/>
          <w:szCs w:val="24"/>
        </w:rPr>
        <w:t xml:space="preserve"> jot down key points, make drawings, ask questions, etc.</w:t>
      </w:r>
      <w:r w:rsidR="006333B0" w:rsidRPr="00C8049D">
        <w:rPr>
          <w:rFonts w:ascii="Arial" w:hAnsi="Arial" w:cs="Arial"/>
          <w:sz w:val="24"/>
          <w:szCs w:val="24"/>
        </w:rPr>
        <w:t>, based on the information shared.</w:t>
      </w:r>
      <w:r w:rsidRPr="00C8049D">
        <w:rPr>
          <w:rFonts w:ascii="Arial" w:hAnsi="Arial" w:cs="Arial"/>
          <w:sz w:val="24"/>
          <w:szCs w:val="24"/>
        </w:rPr>
        <w:t xml:space="preserve"> </w:t>
      </w:r>
      <w:r w:rsidR="006F1819" w:rsidRPr="00C8049D">
        <w:rPr>
          <w:rFonts w:ascii="Arial" w:hAnsi="Arial" w:cs="Arial"/>
          <w:sz w:val="24"/>
          <w:szCs w:val="24"/>
        </w:rPr>
        <w:t>Add the sticky notes to the charts under the appropriate category.</w:t>
      </w:r>
    </w:p>
    <w:p w14:paraId="09049863" w14:textId="77777777" w:rsidR="006F1819" w:rsidRPr="00C8049D" w:rsidRDefault="006F1819" w:rsidP="002C1520">
      <w:pPr>
        <w:rPr>
          <w:rFonts w:ascii="Arial" w:hAnsi="Arial" w:cs="Arial"/>
          <w:sz w:val="24"/>
          <w:szCs w:val="24"/>
        </w:rPr>
      </w:pPr>
    </w:p>
    <w:p w14:paraId="51929515" w14:textId="33F458CA" w:rsidR="004C6C55" w:rsidRPr="00C8049D" w:rsidRDefault="00DA198C" w:rsidP="00DB03D1">
      <w:pPr>
        <w:pStyle w:val="Heading3"/>
        <w:rPr>
          <w:rFonts w:ascii="Arial" w:hAnsi="Arial" w:cs="Arial"/>
          <w:color w:val="auto"/>
        </w:rPr>
      </w:pPr>
      <w:bookmarkStart w:id="14" w:name="_6sfj7m3l7jym" w:colFirst="0" w:colLast="0"/>
      <w:bookmarkStart w:id="15" w:name="_Hlk172635542"/>
      <w:bookmarkEnd w:id="14"/>
      <w:r w:rsidRPr="00C8049D">
        <w:rPr>
          <w:rFonts w:ascii="Arial" w:hAnsi="Arial" w:cs="Arial"/>
          <w:color w:val="auto"/>
        </w:rPr>
        <w:t xml:space="preserve">Compare and Contrast </w:t>
      </w:r>
      <w:r w:rsidR="00874825" w:rsidRPr="00C8049D">
        <w:rPr>
          <w:rFonts w:ascii="Arial" w:hAnsi="Arial" w:cs="Arial"/>
          <w:color w:val="auto"/>
        </w:rPr>
        <w:t>Children’s Books</w:t>
      </w:r>
    </w:p>
    <w:p w14:paraId="2A21C11B" w14:textId="73C3B44E" w:rsidR="009D399A" w:rsidRPr="00C8049D" w:rsidRDefault="008D5266" w:rsidP="00D56C4D">
      <w:pPr>
        <w:pStyle w:val="NoSpacing"/>
        <w:rPr>
          <w:rFonts w:ascii="Arial" w:eastAsia="Poppins" w:hAnsi="Arial" w:cs="Arial"/>
          <w:sz w:val="24"/>
          <w:szCs w:val="24"/>
        </w:rPr>
      </w:pPr>
      <w:r w:rsidRPr="00C8049D">
        <w:rPr>
          <w:rFonts w:ascii="Arial" w:eastAsia="Poppins" w:hAnsi="Arial" w:cs="Arial"/>
          <w:sz w:val="24"/>
          <w:szCs w:val="24"/>
        </w:rPr>
        <w:t xml:space="preserve">Compare and contrast the two children’s books </w:t>
      </w:r>
      <w:r w:rsidRPr="00C8049D">
        <w:rPr>
          <w:rFonts w:ascii="Arial" w:eastAsia="Poppins" w:hAnsi="Arial" w:cs="Arial"/>
          <w:i/>
          <w:iCs/>
          <w:sz w:val="24"/>
          <w:szCs w:val="24"/>
        </w:rPr>
        <w:t>I Lost My Talk</w:t>
      </w:r>
      <w:r w:rsidRPr="00C8049D">
        <w:rPr>
          <w:rFonts w:ascii="Arial" w:eastAsia="Poppins" w:hAnsi="Arial" w:cs="Arial"/>
          <w:sz w:val="24"/>
          <w:szCs w:val="24"/>
        </w:rPr>
        <w:t xml:space="preserve"> by Rita Joe and </w:t>
      </w:r>
      <w:r w:rsidR="006F1819" w:rsidRPr="00C8049D">
        <w:rPr>
          <w:rFonts w:ascii="Arial" w:eastAsia="Poppins" w:hAnsi="Arial" w:cs="Arial"/>
          <w:i/>
          <w:iCs/>
          <w:sz w:val="24"/>
          <w:szCs w:val="24"/>
        </w:rPr>
        <w:t>I</w:t>
      </w:r>
      <w:r w:rsidRPr="00C8049D">
        <w:rPr>
          <w:rFonts w:ascii="Arial" w:eastAsia="Poppins" w:hAnsi="Arial" w:cs="Arial"/>
          <w:i/>
          <w:iCs/>
          <w:sz w:val="24"/>
          <w:szCs w:val="24"/>
        </w:rPr>
        <w:t>’m Finding My Talk</w:t>
      </w:r>
      <w:r w:rsidRPr="00C8049D">
        <w:rPr>
          <w:rFonts w:ascii="Arial" w:eastAsia="Poppins" w:hAnsi="Arial" w:cs="Arial"/>
          <w:sz w:val="24"/>
          <w:szCs w:val="24"/>
        </w:rPr>
        <w:t xml:space="preserve"> by Rebecca Thomas. </w:t>
      </w:r>
      <w:r w:rsidR="006F1819" w:rsidRPr="00C8049D">
        <w:rPr>
          <w:rFonts w:ascii="Arial" w:hAnsi="Arial" w:cs="Arial"/>
          <w:sz w:val="24"/>
          <w:szCs w:val="24"/>
        </w:rPr>
        <w:t xml:space="preserve">In </w:t>
      </w:r>
      <w:r w:rsidR="006F1819" w:rsidRPr="00C8049D">
        <w:rPr>
          <w:rFonts w:ascii="Arial" w:hAnsi="Arial" w:cs="Arial"/>
          <w:i/>
          <w:iCs/>
          <w:sz w:val="24"/>
          <w:szCs w:val="24"/>
        </w:rPr>
        <w:t>I Lost My Talk</w:t>
      </w:r>
      <w:r w:rsidR="006F1819" w:rsidRPr="00C8049D">
        <w:rPr>
          <w:rFonts w:ascii="Arial" w:hAnsi="Arial" w:cs="Arial"/>
          <w:sz w:val="24"/>
          <w:szCs w:val="24"/>
        </w:rPr>
        <w:t>, Rita Joe</w:t>
      </w:r>
      <w:r w:rsidR="009D399A" w:rsidRPr="00C8049D">
        <w:rPr>
          <w:rFonts w:ascii="Arial" w:hAnsi="Arial" w:cs="Arial"/>
          <w:sz w:val="24"/>
          <w:szCs w:val="24"/>
        </w:rPr>
        <w:t xml:space="preserve"> writes about her time at Shubenacadie Residential School</w:t>
      </w:r>
      <w:r w:rsidR="00DF6C56" w:rsidRPr="00C8049D">
        <w:rPr>
          <w:rFonts w:ascii="Arial" w:hAnsi="Arial" w:cs="Arial"/>
          <w:sz w:val="24"/>
          <w:szCs w:val="24"/>
        </w:rPr>
        <w:t>,</w:t>
      </w:r>
      <w:r w:rsidR="006F1819" w:rsidRPr="00C8049D">
        <w:rPr>
          <w:rFonts w:ascii="Arial" w:hAnsi="Arial" w:cs="Arial"/>
          <w:sz w:val="24"/>
          <w:szCs w:val="24"/>
        </w:rPr>
        <w:t xml:space="preserve"> while Rebecca Thomas’ </w:t>
      </w:r>
      <w:r w:rsidR="006F1819" w:rsidRPr="00C8049D">
        <w:rPr>
          <w:rFonts w:ascii="Arial" w:hAnsi="Arial" w:cs="Arial"/>
          <w:i/>
          <w:iCs/>
          <w:sz w:val="24"/>
          <w:szCs w:val="24"/>
        </w:rPr>
        <w:t>I’m Finding My Talk</w:t>
      </w:r>
      <w:r w:rsidR="006F1819" w:rsidRPr="00C8049D">
        <w:rPr>
          <w:rFonts w:ascii="Arial" w:hAnsi="Arial" w:cs="Arial"/>
          <w:sz w:val="24"/>
          <w:szCs w:val="24"/>
        </w:rPr>
        <w:t xml:space="preserve"> centres</w:t>
      </w:r>
      <w:r w:rsidR="009D399A" w:rsidRPr="00C8049D">
        <w:rPr>
          <w:rFonts w:ascii="Arial" w:hAnsi="Arial" w:cs="Arial"/>
          <w:sz w:val="24"/>
          <w:szCs w:val="24"/>
        </w:rPr>
        <w:t xml:space="preserve"> on a young Indigenous girl who discovers her culture and her community.</w:t>
      </w:r>
    </w:p>
    <w:p w14:paraId="6B9DC0DA" w14:textId="77777777" w:rsidR="009D399A" w:rsidRPr="00C8049D" w:rsidRDefault="009D399A" w:rsidP="00D56C4D">
      <w:pPr>
        <w:pStyle w:val="NoSpacing"/>
        <w:rPr>
          <w:rFonts w:ascii="Arial" w:eastAsia="Poppins" w:hAnsi="Arial" w:cs="Arial"/>
          <w:sz w:val="24"/>
          <w:szCs w:val="24"/>
        </w:rPr>
      </w:pPr>
    </w:p>
    <w:p w14:paraId="245EA6EF" w14:textId="6130AED0" w:rsidR="00A77BCF" w:rsidRPr="00C8049D" w:rsidRDefault="008D5266" w:rsidP="00D56C4D">
      <w:pPr>
        <w:pStyle w:val="NoSpacing"/>
        <w:rPr>
          <w:rStyle w:val="Hyperlink"/>
          <w:rFonts w:ascii="Arial" w:eastAsia="Poppins" w:hAnsi="Arial" w:cs="Arial"/>
          <w:color w:val="auto"/>
          <w:sz w:val="24"/>
          <w:szCs w:val="24"/>
          <w:u w:val="none"/>
        </w:rPr>
      </w:pPr>
      <w:r w:rsidRPr="00C8049D">
        <w:rPr>
          <w:rFonts w:ascii="Arial" w:eastAsia="Poppins" w:hAnsi="Arial" w:cs="Arial"/>
          <w:sz w:val="24"/>
          <w:szCs w:val="24"/>
        </w:rPr>
        <w:lastRenderedPageBreak/>
        <w:t>Create a Venn diagram on the board with one circle labelled “I Lost My Talk” and the other circle labelled “I’m Finding My Talk</w:t>
      </w:r>
      <w:r w:rsidR="006F1819" w:rsidRPr="00C8049D">
        <w:rPr>
          <w:rFonts w:ascii="Arial" w:eastAsia="Poppins" w:hAnsi="Arial" w:cs="Arial"/>
          <w:sz w:val="24"/>
          <w:szCs w:val="24"/>
        </w:rPr>
        <w:t>.</w:t>
      </w:r>
      <w:r w:rsidRPr="00C8049D">
        <w:rPr>
          <w:rFonts w:ascii="Arial" w:eastAsia="Poppins" w:hAnsi="Arial" w:cs="Arial"/>
          <w:sz w:val="24"/>
          <w:szCs w:val="24"/>
        </w:rPr>
        <w:t>”</w:t>
      </w:r>
      <w:r w:rsidR="00A77BCF" w:rsidRPr="00C8049D">
        <w:rPr>
          <w:rFonts w:ascii="Arial" w:eastAsia="Poppins" w:hAnsi="Arial" w:cs="Arial"/>
          <w:sz w:val="24"/>
          <w:szCs w:val="24"/>
        </w:rPr>
        <w:t xml:space="preserve"> </w:t>
      </w:r>
      <w:r w:rsidR="006F1819" w:rsidRPr="00C8049D">
        <w:rPr>
          <w:rFonts w:ascii="Arial" w:eastAsia="Poppins" w:hAnsi="Arial" w:cs="Arial"/>
          <w:sz w:val="24"/>
          <w:szCs w:val="24"/>
        </w:rPr>
        <w:t>Focusing on the concept of community</w:t>
      </w:r>
      <w:r w:rsidR="00D56C4D" w:rsidRPr="00C8049D">
        <w:rPr>
          <w:rFonts w:ascii="Arial" w:eastAsia="Poppins" w:hAnsi="Arial" w:cs="Arial"/>
          <w:sz w:val="24"/>
          <w:szCs w:val="24"/>
        </w:rPr>
        <w:t>,</w:t>
      </w:r>
      <w:r w:rsidR="00994738" w:rsidRPr="00C8049D">
        <w:rPr>
          <w:rFonts w:ascii="Arial" w:eastAsia="Poppins" w:hAnsi="Arial" w:cs="Arial"/>
          <w:sz w:val="24"/>
          <w:szCs w:val="24"/>
        </w:rPr>
        <w:t xml:space="preserve"> </w:t>
      </w:r>
      <w:r w:rsidR="006F1819" w:rsidRPr="00C8049D">
        <w:rPr>
          <w:rFonts w:ascii="Arial" w:eastAsia="Poppins" w:hAnsi="Arial" w:cs="Arial"/>
          <w:sz w:val="24"/>
          <w:szCs w:val="24"/>
        </w:rPr>
        <w:t>l</w:t>
      </w:r>
      <w:r w:rsidR="00A77BCF" w:rsidRPr="00C8049D">
        <w:rPr>
          <w:rFonts w:ascii="Arial" w:eastAsia="Poppins" w:hAnsi="Arial" w:cs="Arial"/>
          <w:sz w:val="24"/>
          <w:szCs w:val="24"/>
        </w:rPr>
        <w:t>earners</w:t>
      </w:r>
      <w:r w:rsidR="001C2DB6" w:rsidRPr="00C8049D">
        <w:rPr>
          <w:rFonts w:ascii="Arial" w:eastAsia="Poppins" w:hAnsi="Arial" w:cs="Arial"/>
          <w:sz w:val="24"/>
          <w:szCs w:val="24"/>
        </w:rPr>
        <w:t xml:space="preserve"> </w:t>
      </w:r>
      <w:r w:rsidR="008D48BF" w:rsidRPr="00C8049D">
        <w:rPr>
          <w:rFonts w:ascii="Arial" w:eastAsia="Poppins" w:hAnsi="Arial" w:cs="Arial"/>
          <w:sz w:val="24"/>
          <w:szCs w:val="24"/>
        </w:rPr>
        <w:t>examine</w:t>
      </w:r>
      <w:r w:rsidR="00A77BCF" w:rsidRPr="00C8049D">
        <w:rPr>
          <w:rFonts w:ascii="Arial" w:eastAsia="Poppins" w:hAnsi="Arial" w:cs="Arial"/>
          <w:sz w:val="24"/>
          <w:szCs w:val="24"/>
        </w:rPr>
        <w:t xml:space="preserve"> the two stories and identify which parts they found similar and different</w:t>
      </w:r>
      <w:r w:rsidR="007F6E48" w:rsidRPr="00C8049D">
        <w:rPr>
          <w:rFonts w:ascii="Arial" w:eastAsia="Poppins" w:hAnsi="Arial" w:cs="Arial"/>
          <w:sz w:val="24"/>
          <w:szCs w:val="24"/>
        </w:rPr>
        <w:t>.</w:t>
      </w:r>
      <w:r w:rsidR="008D48BF" w:rsidRPr="00C8049D">
        <w:rPr>
          <w:rFonts w:ascii="Arial" w:eastAsia="Poppins" w:hAnsi="Arial" w:cs="Arial"/>
          <w:sz w:val="24"/>
          <w:szCs w:val="24"/>
        </w:rPr>
        <w:t xml:space="preserve"> Record their thoughts on the diagram.</w:t>
      </w:r>
    </w:p>
    <w:bookmarkEnd w:id="15"/>
    <w:p w14:paraId="0D423C3F" w14:textId="77777777" w:rsidR="00587F34" w:rsidRPr="00C8049D" w:rsidRDefault="00587F34" w:rsidP="00D56C4D">
      <w:pPr>
        <w:pStyle w:val="NoSpacing"/>
        <w:rPr>
          <w:rFonts w:ascii="Arial" w:eastAsia="Poppins" w:hAnsi="Arial" w:cs="Arial"/>
          <w:sz w:val="24"/>
          <w:szCs w:val="24"/>
        </w:rPr>
      </w:pPr>
    </w:p>
    <w:p w14:paraId="32FD9ACC" w14:textId="2A28430A" w:rsidR="004C6C55" w:rsidRPr="00C8049D" w:rsidRDefault="00A61114" w:rsidP="00DB03D1">
      <w:pPr>
        <w:pStyle w:val="Heading3"/>
        <w:rPr>
          <w:rFonts w:ascii="Arial" w:hAnsi="Arial" w:cs="Arial"/>
          <w:color w:val="auto"/>
        </w:rPr>
      </w:pPr>
      <w:r w:rsidRPr="00C8049D">
        <w:rPr>
          <w:rFonts w:ascii="Arial" w:hAnsi="Arial" w:cs="Arial"/>
          <w:color w:val="auto"/>
        </w:rPr>
        <w:t xml:space="preserve">Orange Shirt </w:t>
      </w:r>
      <w:r w:rsidR="005F3356" w:rsidRPr="00C8049D">
        <w:rPr>
          <w:rFonts w:ascii="Arial" w:hAnsi="Arial" w:cs="Arial"/>
          <w:color w:val="auto"/>
        </w:rPr>
        <w:t xml:space="preserve">Day </w:t>
      </w:r>
      <w:r w:rsidR="00E94D00" w:rsidRPr="00C8049D">
        <w:rPr>
          <w:rFonts w:ascii="Arial" w:hAnsi="Arial" w:cs="Arial"/>
          <w:color w:val="auto"/>
        </w:rPr>
        <w:t>Designs and Connection</w:t>
      </w:r>
      <w:r w:rsidR="00510B2D" w:rsidRPr="00C8049D">
        <w:rPr>
          <w:rFonts w:ascii="Arial" w:hAnsi="Arial" w:cs="Arial"/>
          <w:color w:val="auto"/>
        </w:rPr>
        <w:t>s</w:t>
      </w:r>
      <w:r w:rsidR="00E94D00" w:rsidRPr="00C8049D">
        <w:rPr>
          <w:rFonts w:ascii="Arial" w:hAnsi="Arial" w:cs="Arial"/>
          <w:color w:val="auto"/>
        </w:rPr>
        <w:t xml:space="preserve"> to Indigenous Artists</w:t>
      </w:r>
    </w:p>
    <w:p w14:paraId="4E18EE0D" w14:textId="63706744" w:rsidR="00D55C44" w:rsidRPr="00C8049D" w:rsidRDefault="00D55C44" w:rsidP="00D56C4D">
      <w:pPr>
        <w:pStyle w:val="NoSpacing"/>
        <w:rPr>
          <w:rFonts w:ascii="Arial" w:eastAsia="Poppins" w:hAnsi="Arial" w:cs="Arial"/>
          <w:sz w:val="24"/>
          <w:szCs w:val="24"/>
        </w:rPr>
      </w:pPr>
      <w:r w:rsidRPr="00C8049D">
        <w:rPr>
          <w:rFonts w:ascii="Arial" w:eastAsia="Poppins" w:hAnsi="Arial" w:cs="Arial"/>
          <w:sz w:val="24"/>
          <w:szCs w:val="24"/>
        </w:rPr>
        <w:t xml:space="preserve">Provide </w:t>
      </w:r>
      <w:r w:rsidR="007562C0" w:rsidRPr="00C8049D">
        <w:rPr>
          <w:rFonts w:ascii="Arial" w:eastAsia="Poppins" w:hAnsi="Arial" w:cs="Arial"/>
          <w:sz w:val="24"/>
          <w:szCs w:val="24"/>
        </w:rPr>
        <w:t>learners</w:t>
      </w:r>
      <w:r w:rsidRPr="00C8049D">
        <w:rPr>
          <w:rFonts w:ascii="Arial" w:eastAsia="Poppins" w:hAnsi="Arial" w:cs="Arial"/>
          <w:sz w:val="24"/>
          <w:szCs w:val="24"/>
        </w:rPr>
        <w:t xml:space="preserve"> with</w:t>
      </w:r>
      <w:r w:rsidR="00C626DC" w:rsidRPr="00C8049D">
        <w:rPr>
          <w:rFonts w:ascii="Arial" w:eastAsia="Poppins" w:hAnsi="Arial" w:cs="Arial"/>
          <w:sz w:val="24"/>
          <w:szCs w:val="24"/>
        </w:rPr>
        <w:t xml:space="preserve"> </w:t>
      </w:r>
      <w:r w:rsidRPr="00C8049D">
        <w:rPr>
          <w:rFonts w:ascii="Arial" w:eastAsia="Poppins" w:hAnsi="Arial" w:cs="Arial"/>
          <w:sz w:val="24"/>
          <w:szCs w:val="24"/>
        </w:rPr>
        <w:t xml:space="preserve">shirt designs </w:t>
      </w:r>
      <w:r w:rsidR="00384575" w:rsidRPr="00C8049D">
        <w:rPr>
          <w:rFonts w:ascii="Arial" w:eastAsia="Poppins" w:hAnsi="Arial" w:cs="Arial"/>
          <w:sz w:val="24"/>
          <w:szCs w:val="24"/>
        </w:rPr>
        <w:t xml:space="preserve">created for Orange Shirt Day </w:t>
      </w:r>
      <w:r w:rsidRPr="00C8049D">
        <w:rPr>
          <w:rFonts w:ascii="Arial" w:eastAsia="Poppins" w:hAnsi="Arial" w:cs="Arial"/>
          <w:sz w:val="24"/>
          <w:szCs w:val="24"/>
        </w:rPr>
        <w:t xml:space="preserve">by Indigenous artists. </w:t>
      </w:r>
      <w:r w:rsidR="007562C0" w:rsidRPr="00C8049D">
        <w:rPr>
          <w:rFonts w:ascii="Arial" w:eastAsia="Poppins" w:hAnsi="Arial" w:cs="Arial"/>
          <w:sz w:val="24"/>
          <w:szCs w:val="24"/>
        </w:rPr>
        <w:t>Learners</w:t>
      </w:r>
      <w:r w:rsidRPr="00C8049D">
        <w:rPr>
          <w:rFonts w:ascii="Arial" w:eastAsia="Poppins" w:hAnsi="Arial" w:cs="Arial"/>
          <w:sz w:val="24"/>
          <w:szCs w:val="24"/>
        </w:rPr>
        <w:t xml:space="preserve"> can look at the words, symbols, messaging</w:t>
      </w:r>
      <w:r w:rsidR="00D81EB1" w:rsidRPr="00C8049D">
        <w:rPr>
          <w:rFonts w:ascii="Arial" w:eastAsia="Poppins" w:hAnsi="Arial" w:cs="Arial"/>
          <w:sz w:val="24"/>
          <w:szCs w:val="24"/>
        </w:rPr>
        <w:t xml:space="preserve">, and the artist’s </w:t>
      </w:r>
      <w:r w:rsidR="00376535" w:rsidRPr="00C8049D">
        <w:rPr>
          <w:rFonts w:ascii="Arial" w:eastAsia="Poppins" w:hAnsi="Arial" w:cs="Arial"/>
          <w:sz w:val="24"/>
          <w:szCs w:val="24"/>
        </w:rPr>
        <w:t>inspiration</w:t>
      </w:r>
      <w:r w:rsidR="009350FD" w:rsidRPr="00C8049D">
        <w:rPr>
          <w:rFonts w:ascii="Arial" w:eastAsia="Poppins" w:hAnsi="Arial" w:cs="Arial"/>
          <w:sz w:val="24"/>
          <w:szCs w:val="24"/>
        </w:rPr>
        <w:t xml:space="preserve"> </w:t>
      </w:r>
      <w:r w:rsidR="0082260E" w:rsidRPr="00C8049D">
        <w:rPr>
          <w:rFonts w:ascii="Arial" w:eastAsia="Poppins" w:hAnsi="Arial" w:cs="Arial"/>
          <w:sz w:val="24"/>
          <w:szCs w:val="24"/>
        </w:rPr>
        <w:t>or</w:t>
      </w:r>
      <w:r w:rsidR="006B1EA4" w:rsidRPr="00C8049D">
        <w:rPr>
          <w:rFonts w:ascii="Arial" w:eastAsia="Poppins" w:hAnsi="Arial" w:cs="Arial"/>
          <w:sz w:val="24"/>
          <w:szCs w:val="24"/>
        </w:rPr>
        <w:t xml:space="preserve"> story</w:t>
      </w:r>
      <w:r w:rsidR="009350FD" w:rsidRPr="00C8049D">
        <w:rPr>
          <w:rFonts w:ascii="Arial" w:eastAsia="Poppins" w:hAnsi="Arial" w:cs="Arial"/>
          <w:sz w:val="24"/>
          <w:szCs w:val="24"/>
        </w:rPr>
        <w:t xml:space="preserve"> behind their work</w:t>
      </w:r>
      <w:r w:rsidRPr="00C8049D">
        <w:rPr>
          <w:rFonts w:ascii="Arial" w:eastAsia="Poppins" w:hAnsi="Arial" w:cs="Arial"/>
          <w:sz w:val="24"/>
          <w:szCs w:val="24"/>
        </w:rPr>
        <w:t xml:space="preserve">. Images </w:t>
      </w:r>
      <w:r w:rsidR="00DD2136" w:rsidRPr="00C8049D">
        <w:rPr>
          <w:rFonts w:ascii="Arial" w:eastAsia="Poppins" w:hAnsi="Arial" w:cs="Arial"/>
          <w:sz w:val="24"/>
          <w:szCs w:val="24"/>
        </w:rPr>
        <w:t>with their descriptions can</w:t>
      </w:r>
      <w:r w:rsidRPr="00C8049D">
        <w:rPr>
          <w:rFonts w:ascii="Arial" w:eastAsia="Poppins" w:hAnsi="Arial" w:cs="Arial"/>
          <w:sz w:val="24"/>
          <w:szCs w:val="24"/>
        </w:rPr>
        <w:t xml:space="preserve"> be </w:t>
      </w:r>
      <w:r w:rsidR="00D81EB1" w:rsidRPr="00C8049D">
        <w:rPr>
          <w:rFonts w:ascii="Arial" w:eastAsia="Poppins" w:hAnsi="Arial" w:cs="Arial"/>
          <w:sz w:val="24"/>
          <w:szCs w:val="24"/>
        </w:rPr>
        <w:t>printed</w:t>
      </w:r>
      <w:r w:rsidRPr="00C8049D">
        <w:rPr>
          <w:rFonts w:ascii="Arial" w:eastAsia="Poppins" w:hAnsi="Arial" w:cs="Arial"/>
          <w:sz w:val="24"/>
          <w:szCs w:val="24"/>
        </w:rPr>
        <w:t xml:space="preserve"> from online news </w:t>
      </w:r>
      <w:r w:rsidR="00D81EB1" w:rsidRPr="00C8049D">
        <w:rPr>
          <w:rFonts w:ascii="Arial" w:eastAsia="Poppins" w:hAnsi="Arial" w:cs="Arial"/>
          <w:sz w:val="24"/>
          <w:szCs w:val="24"/>
        </w:rPr>
        <w:t>sources and organizations</w:t>
      </w:r>
      <w:r w:rsidR="002C3922" w:rsidRPr="00C8049D">
        <w:rPr>
          <w:rFonts w:ascii="Arial" w:eastAsia="Poppins" w:hAnsi="Arial" w:cs="Arial"/>
          <w:sz w:val="24"/>
          <w:szCs w:val="24"/>
        </w:rPr>
        <w:t>,</w:t>
      </w:r>
      <w:r w:rsidR="00376535" w:rsidRPr="00C8049D">
        <w:rPr>
          <w:rFonts w:ascii="Arial" w:eastAsia="Poppins" w:hAnsi="Arial" w:cs="Arial"/>
          <w:sz w:val="24"/>
          <w:szCs w:val="24"/>
        </w:rPr>
        <w:t xml:space="preserve"> or </w:t>
      </w:r>
      <w:r w:rsidR="00067F53" w:rsidRPr="00C8049D">
        <w:rPr>
          <w:rFonts w:ascii="Arial" w:eastAsia="Poppins" w:hAnsi="Arial" w:cs="Arial"/>
          <w:sz w:val="24"/>
          <w:szCs w:val="24"/>
        </w:rPr>
        <w:t xml:space="preserve">groups or schools </w:t>
      </w:r>
      <w:r w:rsidR="00B5106E" w:rsidRPr="00C8049D">
        <w:rPr>
          <w:rFonts w:ascii="Arial" w:eastAsia="Poppins" w:hAnsi="Arial" w:cs="Arial"/>
          <w:sz w:val="24"/>
          <w:szCs w:val="24"/>
        </w:rPr>
        <w:t>that</w:t>
      </w:r>
      <w:r w:rsidR="00067F53" w:rsidRPr="00C8049D">
        <w:rPr>
          <w:rFonts w:ascii="Arial" w:eastAsia="Poppins" w:hAnsi="Arial" w:cs="Arial"/>
          <w:sz w:val="24"/>
          <w:szCs w:val="24"/>
        </w:rPr>
        <w:t xml:space="preserve"> support Orange Shirt Day.</w:t>
      </w:r>
      <w:r w:rsidR="00913A31" w:rsidRPr="00C8049D">
        <w:rPr>
          <w:rFonts w:ascii="Arial" w:eastAsia="Poppins" w:hAnsi="Arial" w:cs="Arial"/>
          <w:sz w:val="24"/>
          <w:szCs w:val="24"/>
        </w:rPr>
        <w:t xml:space="preserve"> </w:t>
      </w:r>
      <w:r w:rsidR="00D81EB1" w:rsidRPr="00C8049D">
        <w:rPr>
          <w:rFonts w:ascii="Arial" w:eastAsia="Poppins" w:hAnsi="Arial" w:cs="Arial"/>
          <w:sz w:val="24"/>
          <w:szCs w:val="24"/>
        </w:rPr>
        <w:t xml:space="preserve">Have </w:t>
      </w:r>
      <w:r w:rsidR="009350FD" w:rsidRPr="00C8049D">
        <w:rPr>
          <w:rFonts w:ascii="Arial" w:eastAsia="Poppins" w:hAnsi="Arial" w:cs="Arial"/>
          <w:sz w:val="24"/>
          <w:szCs w:val="24"/>
        </w:rPr>
        <w:t>learners</w:t>
      </w:r>
      <w:r w:rsidR="00D81EB1" w:rsidRPr="00C8049D">
        <w:rPr>
          <w:rFonts w:ascii="Arial" w:eastAsia="Poppins" w:hAnsi="Arial" w:cs="Arial"/>
          <w:sz w:val="24"/>
          <w:szCs w:val="24"/>
        </w:rPr>
        <w:t xml:space="preserve"> work in </w:t>
      </w:r>
      <w:r w:rsidR="00E27F97" w:rsidRPr="00C8049D">
        <w:rPr>
          <w:rFonts w:ascii="Arial" w:eastAsia="Poppins" w:hAnsi="Arial" w:cs="Arial"/>
          <w:sz w:val="24"/>
          <w:szCs w:val="24"/>
        </w:rPr>
        <w:t xml:space="preserve">small </w:t>
      </w:r>
      <w:r w:rsidR="00D81EB1" w:rsidRPr="00C8049D">
        <w:rPr>
          <w:rFonts w:ascii="Arial" w:eastAsia="Poppins" w:hAnsi="Arial" w:cs="Arial"/>
          <w:sz w:val="24"/>
          <w:szCs w:val="24"/>
        </w:rPr>
        <w:t xml:space="preserve">groups to select </w:t>
      </w:r>
      <w:r w:rsidR="003048C2" w:rsidRPr="00C8049D">
        <w:rPr>
          <w:rFonts w:ascii="Arial" w:eastAsia="Poppins" w:hAnsi="Arial" w:cs="Arial"/>
          <w:sz w:val="24"/>
          <w:szCs w:val="24"/>
        </w:rPr>
        <w:t>their favourite</w:t>
      </w:r>
      <w:r w:rsidR="00D81EB1" w:rsidRPr="00C8049D">
        <w:rPr>
          <w:rFonts w:ascii="Arial" w:eastAsia="Poppins" w:hAnsi="Arial" w:cs="Arial"/>
          <w:sz w:val="24"/>
          <w:szCs w:val="24"/>
        </w:rPr>
        <w:t xml:space="preserve"> design</w:t>
      </w:r>
      <w:r w:rsidR="00E27F97" w:rsidRPr="00C8049D">
        <w:rPr>
          <w:rFonts w:ascii="Arial" w:eastAsia="Poppins" w:hAnsi="Arial" w:cs="Arial"/>
          <w:sz w:val="24"/>
          <w:szCs w:val="24"/>
        </w:rPr>
        <w:t>, identify their reasoning for their selection,</w:t>
      </w:r>
      <w:r w:rsidR="00D81EB1" w:rsidRPr="00C8049D">
        <w:rPr>
          <w:rFonts w:ascii="Arial" w:eastAsia="Poppins" w:hAnsi="Arial" w:cs="Arial"/>
          <w:sz w:val="24"/>
          <w:szCs w:val="24"/>
        </w:rPr>
        <w:t xml:space="preserve"> and share </w:t>
      </w:r>
      <w:r w:rsidR="009276A3" w:rsidRPr="00C8049D">
        <w:rPr>
          <w:rFonts w:ascii="Arial" w:eastAsia="Poppins" w:hAnsi="Arial" w:cs="Arial"/>
          <w:sz w:val="24"/>
          <w:szCs w:val="24"/>
        </w:rPr>
        <w:t>their thoughts</w:t>
      </w:r>
      <w:r w:rsidR="00C626DC" w:rsidRPr="00C8049D">
        <w:rPr>
          <w:rFonts w:ascii="Arial" w:eastAsia="Poppins" w:hAnsi="Arial" w:cs="Arial"/>
          <w:sz w:val="24"/>
          <w:szCs w:val="24"/>
        </w:rPr>
        <w:t xml:space="preserve"> with the class</w:t>
      </w:r>
      <w:r w:rsidR="00D81EB1" w:rsidRPr="00C8049D">
        <w:rPr>
          <w:rFonts w:ascii="Arial" w:eastAsia="Poppins" w:hAnsi="Arial" w:cs="Arial"/>
          <w:sz w:val="24"/>
          <w:szCs w:val="24"/>
        </w:rPr>
        <w:t xml:space="preserve">. </w:t>
      </w:r>
    </w:p>
    <w:p w14:paraId="4A041B70" w14:textId="77777777" w:rsidR="00472E06" w:rsidRPr="00C8049D" w:rsidRDefault="00472E06" w:rsidP="00D56C4D">
      <w:pPr>
        <w:pStyle w:val="NoSpacing"/>
        <w:rPr>
          <w:rFonts w:ascii="Arial" w:eastAsia="Poppins" w:hAnsi="Arial" w:cs="Arial"/>
          <w:sz w:val="24"/>
          <w:szCs w:val="24"/>
        </w:rPr>
      </w:pPr>
    </w:p>
    <w:p w14:paraId="64C3863D" w14:textId="67BD66EF" w:rsidR="00472E06" w:rsidRPr="00C8049D" w:rsidRDefault="00472E06" w:rsidP="005D1BBA">
      <w:pPr>
        <w:pStyle w:val="Heading4"/>
        <w:rPr>
          <w:rFonts w:ascii="Arial" w:hAnsi="Arial" w:cs="Arial"/>
          <w:b w:val="0"/>
          <w:bCs w:val="0"/>
          <w:sz w:val="24"/>
          <w:szCs w:val="24"/>
        </w:rPr>
      </w:pPr>
      <w:r w:rsidRPr="00C8049D">
        <w:rPr>
          <w:rFonts w:ascii="Arial" w:hAnsi="Arial" w:cs="Arial"/>
          <w:b w:val="0"/>
          <w:bCs w:val="0"/>
          <w:sz w:val="24"/>
          <w:szCs w:val="24"/>
        </w:rPr>
        <w:t xml:space="preserve">Sample </w:t>
      </w:r>
      <w:r w:rsidR="009276A3" w:rsidRPr="00C8049D">
        <w:rPr>
          <w:rFonts w:ascii="Arial" w:hAnsi="Arial" w:cs="Arial"/>
          <w:b w:val="0"/>
          <w:bCs w:val="0"/>
          <w:sz w:val="24"/>
          <w:szCs w:val="24"/>
        </w:rPr>
        <w:t>p</w:t>
      </w:r>
      <w:r w:rsidRPr="00C8049D">
        <w:rPr>
          <w:rFonts w:ascii="Arial" w:hAnsi="Arial" w:cs="Arial"/>
          <w:b w:val="0"/>
          <w:bCs w:val="0"/>
          <w:sz w:val="24"/>
          <w:szCs w:val="24"/>
        </w:rPr>
        <w:t xml:space="preserve">rompt </w:t>
      </w:r>
      <w:r w:rsidR="009276A3" w:rsidRPr="00C8049D">
        <w:rPr>
          <w:rFonts w:ascii="Arial" w:hAnsi="Arial" w:cs="Arial"/>
          <w:b w:val="0"/>
          <w:bCs w:val="0"/>
          <w:sz w:val="24"/>
          <w:szCs w:val="24"/>
        </w:rPr>
        <w:t>q</w:t>
      </w:r>
      <w:r w:rsidRPr="00C8049D">
        <w:rPr>
          <w:rFonts w:ascii="Arial" w:hAnsi="Arial" w:cs="Arial"/>
          <w:b w:val="0"/>
          <w:bCs w:val="0"/>
          <w:sz w:val="24"/>
          <w:szCs w:val="24"/>
        </w:rPr>
        <w:t>uestions</w:t>
      </w:r>
    </w:p>
    <w:p w14:paraId="646017C8" w14:textId="54248117" w:rsidR="00472E06" w:rsidRPr="00C8049D" w:rsidRDefault="00472E06" w:rsidP="00D56C4D">
      <w:pPr>
        <w:pStyle w:val="NoSpacing"/>
        <w:rPr>
          <w:rFonts w:ascii="Arial" w:eastAsia="Poppins" w:hAnsi="Arial" w:cs="Arial"/>
          <w:sz w:val="24"/>
          <w:szCs w:val="24"/>
        </w:rPr>
      </w:pPr>
      <w:r w:rsidRPr="00C8049D">
        <w:rPr>
          <w:rFonts w:ascii="Arial" w:eastAsia="Poppins" w:hAnsi="Arial" w:cs="Arial"/>
          <w:sz w:val="24"/>
          <w:szCs w:val="24"/>
        </w:rPr>
        <w:t>Which design made by</w:t>
      </w:r>
      <w:r w:rsidR="00B5106E" w:rsidRPr="00C8049D">
        <w:rPr>
          <w:rFonts w:ascii="Arial" w:eastAsia="Poppins" w:hAnsi="Arial" w:cs="Arial"/>
          <w:sz w:val="24"/>
          <w:szCs w:val="24"/>
        </w:rPr>
        <w:t xml:space="preserve"> an</w:t>
      </w:r>
      <w:r w:rsidRPr="00C8049D">
        <w:rPr>
          <w:rFonts w:ascii="Arial" w:eastAsia="Poppins" w:hAnsi="Arial" w:cs="Arial"/>
          <w:sz w:val="24"/>
          <w:szCs w:val="24"/>
        </w:rPr>
        <w:t xml:space="preserve"> Indigenous artist </w:t>
      </w:r>
      <w:r w:rsidR="00B5106E" w:rsidRPr="00C8049D">
        <w:rPr>
          <w:rFonts w:ascii="Arial" w:eastAsia="Poppins" w:hAnsi="Arial" w:cs="Arial"/>
          <w:sz w:val="24"/>
          <w:szCs w:val="24"/>
        </w:rPr>
        <w:t xml:space="preserve">for Orange Shirt Day </w:t>
      </w:r>
      <w:r w:rsidR="002000D8" w:rsidRPr="00C8049D">
        <w:rPr>
          <w:rFonts w:ascii="Arial" w:eastAsia="Poppins" w:hAnsi="Arial" w:cs="Arial"/>
          <w:sz w:val="24"/>
          <w:szCs w:val="24"/>
        </w:rPr>
        <w:t>i</w:t>
      </w:r>
      <w:r w:rsidRPr="00C8049D">
        <w:rPr>
          <w:rFonts w:ascii="Arial" w:eastAsia="Poppins" w:hAnsi="Arial" w:cs="Arial"/>
          <w:sz w:val="24"/>
          <w:szCs w:val="24"/>
        </w:rPr>
        <w:t>s your favourite?</w:t>
      </w:r>
    </w:p>
    <w:p w14:paraId="0E7806F2" w14:textId="42ED117D" w:rsidR="00D55C44" w:rsidRPr="00C8049D" w:rsidRDefault="00472E06" w:rsidP="00D56C4D">
      <w:pPr>
        <w:pStyle w:val="NoSpacing"/>
        <w:rPr>
          <w:rFonts w:ascii="Arial" w:eastAsia="Poppins" w:hAnsi="Arial" w:cs="Arial"/>
          <w:sz w:val="24"/>
          <w:szCs w:val="24"/>
        </w:rPr>
      </w:pPr>
      <w:r w:rsidRPr="00C8049D">
        <w:rPr>
          <w:rFonts w:ascii="Arial" w:eastAsia="Poppins" w:hAnsi="Arial" w:cs="Arial"/>
          <w:sz w:val="24"/>
          <w:szCs w:val="24"/>
        </w:rPr>
        <w:t xml:space="preserve">What further </w:t>
      </w:r>
      <w:r w:rsidR="002000D8" w:rsidRPr="00C8049D">
        <w:rPr>
          <w:rFonts w:ascii="Arial" w:eastAsia="Poppins" w:hAnsi="Arial" w:cs="Arial"/>
          <w:sz w:val="24"/>
          <w:szCs w:val="24"/>
        </w:rPr>
        <w:t>i</w:t>
      </w:r>
      <w:r w:rsidRPr="00C8049D">
        <w:rPr>
          <w:rFonts w:ascii="Arial" w:eastAsia="Poppins" w:hAnsi="Arial" w:cs="Arial"/>
          <w:sz w:val="24"/>
          <w:szCs w:val="24"/>
        </w:rPr>
        <w:t>nformation would you like to know about the design?</w:t>
      </w:r>
    </w:p>
    <w:p w14:paraId="2075C7F5" w14:textId="32976EB9" w:rsidR="00333440" w:rsidRPr="00C8049D" w:rsidRDefault="001277B3" w:rsidP="005D1BBA">
      <w:pPr>
        <w:pStyle w:val="Heading4"/>
        <w:rPr>
          <w:rFonts w:ascii="Arial" w:hAnsi="Arial" w:cs="Arial"/>
          <w:b w:val="0"/>
          <w:bCs w:val="0"/>
          <w:sz w:val="24"/>
          <w:szCs w:val="24"/>
        </w:rPr>
      </w:pPr>
      <w:r w:rsidRPr="00C8049D">
        <w:rPr>
          <w:rFonts w:ascii="Arial" w:hAnsi="Arial" w:cs="Arial"/>
          <w:b w:val="0"/>
          <w:bCs w:val="0"/>
          <w:sz w:val="24"/>
          <w:szCs w:val="24"/>
        </w:rPr>
        <w:t>Related</w:t>
      </w:r>
      <w:r w:rsidR="00376535" w:rsidRPr="00C8049D">
        <w:rPr>
          <w:rFonts w:ascii="Arial" w:hAnsi="Arial" w:cs="Arial"/>
          <w:b w:val="0"/>
          <w:bCs w:val="0"/>
          <w:sz w:val="24"/>
          <w:szCs w:val="24"/>
        </w:rPr>
        <w:t xml:space="preserve"> </w:t>
      </w:r>
      <w:r w:rsidR="009276A3" w:rsidRPr="00C8049D">
        <w:rPr>
          <w:rFonts w:ascii="Arial" w:hAnsi="Arial" w:cs="Arial"/>
          <w:b w:val="0"/>
          <w:bCs w:val="0"/>
          <w:sz w:val="24"/>
          <w:szCs w:val="24"/>
        </w:rPr>
        <w:t>r</w:t>
      </w:r>
      <w:r w:rsidR="00376535" w:rsidRPr="00C8049D">
        <w:rPr>
          <w:rFonts w:ascii="Arial" w:hAnsi="Arial" w:cs="Arial"/>
          <w:b w:val="0"/>
          <w:bCs w:val="0"/>
          <w:sz w:val="24"/>
          <w:szCs w:val="24"/>
        </w:rPr>
        <w:t>esources</w:t>
      </w:r>
    </w:p>
    <w:p w14:paraId="3D244AFC" w14:textId="215ED379" w:rsidR="00333440" w:rsidRPr="00C8049D" w:rsidRDefault="00D6018C" w:rsidP="00C8049D">
      <w:pPr>
        <w:pStyle w:val="NoSpacing"/>
        <w:numPr>
          <w:ilvl w:val="0"/>
          <w:numId w:val="36"/>
        </w:numPr>
        <w:rPr>
          <w:rFonts w:ascii="Arial" w:eastAsia="Poppins" w:hAnsi="Arial" w:cs="Arial"/>
          <w:sz w:val="24"/>
          <w:szCs w:val="24"/>
        </w:rPr>
      </w:pPr>
      <w:hyperlink r:id="rId23" w:tooltip="This link will navigate to YouTube video Canadians should buy orange shirst from indigenous artists, shirt maker urges by CBC News" w:history="1">
        <w:r w:rsidR="00333440" w:rsidRPr="00C8049D">
          <w:rPr>
            <w:rStyle w:val="Hyperlink"/>
            <w:rFonts w:ascii="Arial" w:eastAsia="Poppins" w:hAnsi="Arial" w:cs="Arial"/>
            <w:color w:val="auto"/>
            <w:sz w:val="24"/>
            <w:szCs w:val="24"/>
          </w:rPr>
          <w:t>Canadian</w:t>
        </w:r>
        <w:r w:rsidR="009276A3" w:rsidRPr="00C8049D">
          <w:rPr>
            <w:rStyle w:val="Hyperlink"/>
            <w:rFonts w:ascii="Arial" w:eastAsia="Poppins" w:hAnsi="Arial" w:cs="Arial"/>
            <w:color w:val="auto"/>
            <w:sz w:val="24"/>
            <w:szCs w:val="24"/>
          </w:rPr>
          <w:t>s</w:t>
        </w:r>
        <w:r w:rsidR="00333440" w:rsidRPr="00C8049D">
          <w:rPr>
            <w:rStyle w:val="Hyperlink"/>
            <w:rFonts w:ascii="Arial" w:eastAsia="Poppins" w:hAnsi="Arial" w:cs="Arial"/>
            <w:color w:val="auto"/>
            <w:sz w:val="24"/>
            <w:szCs w:val="24"/>
          </w:rPr>
          <w:t xml:space="preserve"> should buy orange shirts from Indigenous artists, shirt maker urges</w:t>
        </w:r>
      </w:hyperlink>
      <w:r w:rsidR="00333440" w:rsidRPr="00C8049D">
        <w:rPr>
          <w:rFonts w:ascii="Arial" w:eastAsia="Poppins" w:hAnsi="Arial" w:cs="Arial"/>
          <w:sz w:val="24"/>
          <w:szCs w:val="24"/>
        </w:rPr>
        <w:t xml:space="preserve"> </w:t>
      </w:r>
      <w:r w:rsidR="00DD7B39" w:rsidRPr="00C8049D">
        <w:rPr>
          <w:rFonts w:ascii="Arial" w:eastAsia="Poppins" w:hAnsi="Arial" w:cs="Arial"/>
          <w:sz w:val="24"/>
          <w:szCs w:val="24"/>
        </w:rPr>
        <w:t>(</w:t>
      </w:r>
      <w:r w:rsidR="00333440" w:rsidRPr="00C8049D">
        <w:rPr>
          <w:rFonts w:ascii="Arial" w:eastAsia="Poppins" w:hAnsi="Arial" w:cs="Arial"/>
          <w:sz w:val="24"/>
          <w:szCs w:val="24"/>
        </w:rPr>
        <w:t>CBC News</w:t>
      </w:r>
      <w:r w:rsidR="00DD7B39" w:rsidRPr="00C8049D">
        <w:rPr>
          <w:rFonts w:ascii="Arial" w:eastAsia="Poppins" w:hAnsi="Arial" w:cs="Arial"/>
          <w:sz w:val="24"/>
          <w:szCs w:val="24"/>
        </w:rPr>
        <w:t>)</w:t>
      </w:r>
    </w:p>
    <w:p w14:paraId="70B199D0" w14:textId="7D2B5DD9" w:rsidR="00333440" w:rsidRPr="00C8049D" w:rsidRDefault="00D6018C" w:rsidP="00C8049D">
      <w:pPr>
        <w:pStyle w:val="NoSpacing"/>
        <w:numPr>
          <w:ilvl w:val="0"/>
          <w:numId w:val="36"/>
        </w:numPr>
        <w:rPr>
          <w:rFonts w:ascii="Arial" w:eastAsia="Poppins" w:hAnsi="Arial" w:cs="Arial"/>
          <w:sz w:val="24"/>
          <w:szCs w:val="24"/>
        </w:rPr>
      </w:pPr>
      <w:hyperlink r:id="rId24" w:tooltip="This link will navigate to CBC article 5 Indigenous artists on their designs for Orange Shirt Day 2023" w:history="1">
        <w:r w:rsidR="00F86591" w:rsidRPr="00C8049D">
          <w:rPr>
            <w:rStyle w:val="Hyperlink"/>
            <w:rFonts w:ascii="Arial" w:eastAsia="Poppins" w:hAnsi="Arial" w:cs="Arial"/>
            <w:color w:val="auto"/>
            <w:sz w:val="24"/>
            <w:szCs w:val="24"/>
          </w:rPr>
          <w:t>5 Indigenous artists on their designs for Orange Shirt Day</w:t>
        </w:r>
        <w:r w:rsidR="00EA4319" w:rsidRPr="00C8049D">
          <w:rPr>
            <w:rStyle w:val="Hyperlink"/>
            <w:rFonts w:ascii="Arial" w:eastAsia="Poppins" w:hAnsi="Arial" w:cs="Arial"/>
            <w:color w:val="auto"/>
            <w:sz w:val="24"/>
            <w:szCs w:val="24"/>
          </w:rPr>
          <w:t xml:space="preserve"> 2023</w:t>
        </w:r>
      </w:hyperlink>
      <w:r w:rsidR="00F86591" w:rsidRPr="00C8049D">
        <w:rPr>
          <w:rFonts w:ascii="Arial" w:eastAsia="Poppins" w:hAnsi="Arial" w:cs="Arial"/>
          <w:sz w:val="24"/>
          <w:szCs w:val="24"/>
        </w:rPr>
        <w:t xml:space="preserve"> </w:t>
      </w:r>
      <w:r w:rsidR="00DD7B39" w:rsidRPr="00C8049D">
        <w:rPr>
          <w:rFonts w:ascii="Arial" w:eastAsia="Poppins" w:hAnsi="Arial" w:cs="Arial"/>
          <w:sz w:val="24"/>
          <w:szCs w:val="24"/>
        </w:rPr>
        <w:t>(</w:t>
      </w:r>
      <w:r w:rsidR="00F86591" w:rsidRPr="00C8049D">
        <w:rPr>
          <w:rFonts w:ascii="Arial" w:eastAsia="Poppins" w:hAnsi="Arial" w:cs="Arial"/>
          <w:sz w:val="24"/>
          <w:szCs w:val="24"/>
        </w:rPr>
        <w:t>CBC</w:t>
      </w:r>
      <w:r w:rsidR="00DD7B39" w:rsidRPr="00C8049D">
        <w:rPr>
          <w:rFonts w:ascii="Arial" w:eastAsia="Poppins" w:hAnsi="Arial" w:cs="Arial"/>
          <w:sz w:val="24"/>
          <w:szCs w:val="24"/>
        </w:rPr>
        <w:t>)</w:t>
      </w:r>
    </w:p>
    <w:p w14:paraId="4B7BC3CD" w14:textId="6E653198" w:rsidR="00F86591" w:rsidRPr="00C8049D" w:rsidRDefault="00D6018C" w:rsidP="00C8049D">
      <w:pPr>
        <w:pStyle w:val="NoSpacing"/>
        <w:numPr>
          <w:ilvl w:val="0"/>
          <w:numId w:val="36"/>
        </w:numPr>
        <w:rPr>
          <w:rFonts w:ascii="Arial" w:eastAsia="Poppins" w:hAnsi="Arial" w:cs="Arial"/>
          <w:sz w:val="24"/>
          <w:szCs w:val="24"/>
        </w:rPr>
      </w:pPr>
      <w:hyperlink r:id="rId25" w:tooltip="This link will navigate to CAC article 6 Indigenous artists share the inspiration behind their Orange Shirt Day designs for 2022" w:history="1">
        <w:r w:rsidR="00F86591" w:rsidRPr="00C8049D">
          <w:rPr>
            <w:rStyle w:val="Hyperlink"/>
            <w:rFonts w:ascii="Arial" w:eastAsia="Poppins" w:hAnsi="Arial" w:cs="Arial"/>
            <w:color w:val="auto"/>
            <w:sz w:val="24"/>
            <w:szCs w:val="24"/>
          </w:rPr>
          <w:t>6 Indigenous artists share the inspiration behind their Orange Shirt Day designs for 2022</w:t>
        </w:r>
      </w:hyperlink>
      <w:r w:rsidR="00F86591" w:rsidRPr="00C8049D">
        <w:rPr>
          <w:rFonts w:ascii="Arial" w:eastAsia="Poppins" w:hAnsi="Arial" w:cs="Arial"/>
          <w:sz w:val="24"/>
          <w:szCs w:val="24"/>
        </w:rPr>
        <w:t xml:space="preserve"> </w:t>
      </w:r>
      <w:r w:rsidR="00DD7B39" w:rsidRPr="00C8049D">
        <w:rPr>
          <w:rFonts w:ascii="Arial" w:eastAsia="Poppins" w:hAnsi="Arial" w:cs="Arial"/>
          <w:sz w:val="24"/>
          <w:szCs w:val="24"/>
        </w:rPr>
        <w:t>(</w:t>
      </w:r>
      <w:r w:rsidR="00F86591" w:rsidRPr="00C8049D">
        <w:rPr>
          <w:rFonts w:ascii="Arial" w:eastAsia="Poppins" w:hAnsi="Arial" w:cs="Arial"/>
          <w:sz w:val="24"/>
          <w:szCs w:val="24"/>
        </w:rPr>
        <w:t>CBC</w:t>
      </w:r>
      <w:r w:rsidR="00DD7B39" w:rsidRPr="00C8049D">
        <w:rPr>
          <w:rFonts w:ascii="Arial" w:eastAsia="Poppins" w:hAnsi="Arial" w:cs="Arial"/>
          <w:sz w:val="24"/>
          <w:szCs w:val="24"/>
        </w:rPr>
        <w:t>)</w:t>
      </w:r>
    </w:p>
    <w:p w14:paraId="1FBCCD6D" w14:textId="77777777" w:rsidR="00F6062E" w:rsidRPr="00C8049D" w:rsidRDefault="00F6062E" w:rsidP="002C1520">
      <w:pPr>
        <w:rPr>
          <w:rFonts w:ascii="Arial" w:eastAsia="Poppins" w:hAnsi="Arial" w:cs="Arial"/>
          <w:sz w:val="24"/>
          <w:szCs w:val="24"/>
          <w:shd w:val="clear" w:color="auto" w:fill="EFEFEF"/>
        </w:rPr>
      </w:pPr>
    </w:p>
    <w:p w14:paraId="217845CB" w14:textId="57F1498E" w:rsidR="004C6C55" w:rsidRPr="00C8049D" w:rsidRDefault="00360A5A" w:rsidP="00DB03D1">
      <w:pPr>
        <w:pStyle w:val="Heading3"/>
        <w:rPr>
          <w:rFonts w:ascii="Arial" w:hAnsi="Arial" w:cs="Arial"/>
          <w:color w:val="auto"/>
          <w:lang w:val="en" w:eastAsia="en-CA"/>
        </w:rPr>
      </w:pPr>
      <w:r w:rsidRPr="00C8049D">
        <w:rPr>
          <w:rFonts w:ascii="Arial" w:hAnsi="Arial" w:cs="Arial"/>
          <w:color w:val="auto"/>
          <w:lang w:val="en" w:eastAsia="en-CA"/>
        </w:rPr>
        <w:t>Honouring Memories</w:t>
      </w:r>
    </w:p>
    <w:p w14:paraId="43CE04E2" w14:textId="0D601C92" w:rsidR="00E22D31" w:rsidRPr="00C8049D" w:rsidRDefault="00E22D31" w:rsidP="00C8049D">
      <w:pPr>
        <w:pStyle w:val="NoSpacing"/>
        <w:rPr>
          <w:rFonts w:ascii="Arial" w:hAnsi="Arial" w:cs="Arial"/>
          <w:sz w:val="24"/>
          <w:szCs w:val="24"/>
        </w:rPr>
      </w:pPr>
      <w:r w:rsidRPr="00C8049D">
        <w:rPr>
          <w:rFonts w:ascii="Arial" w:hAnsi="Arial" w:cs="Arial"/>
          <w:sz w:val="24"/>
          <w:szCs w:val="24"/>
        </w:rPr>
        <w:t xml:space="preserve">This </w:t>
      </w:r>
      <w:r w:rsidR="00ED53E1" w:rsidRPr="00C8049D">
        <w:rPr>
          <w:rFonts w:ascii="Arial" w:hAnsi="Arial" w:cs="Arial"/>
          <w:sz w:val="24"/>
          <w:szCs w:val="24"/>
        </w:rPr>
        <w:t>activity</w:t>
      </w:r>
      <w:r w:rsidRPr="00C8049D">
        <w:rPr>
          <w:rFonts w:ascii="Arial" w:hAnsi="Arial" w:cs="Arial"/>
          <w:sz w:val="24"/>
          <w:szCs w:val="24"/>
        </w:rPr>
        <w:t xml:space="preserve"> </w:t>
      </w:r>
      <w:r w:rsidR="00F34915" w:rsidRPr="00C8049D">
        <w:rPr>
          <w:rFonts w:ascii="Arial" w:hAnsi="Arial" w:cs="Arial"/>
          <w:sz w:val="24"/>
          <w:szCs w:val="24"/>
        </w:rPr>
        <w:t>can be</w:t>
      </w:r>
      <w:r w:rsidRPr="00C8049D">
        <w:rPr>
          <w:rFonts w:ascii="Arial" w:hAnsi="Arial" w:cs="Arial"/>
          <w:sz w:val="24"/>
          <w:szCs w:val="24"/>
        </w:rPr>
        <w:t xml:space="preserve"> </w:t>
      </w:r>
      <w:r w:rsidR="00F34915" w:rsidRPr="00C8049D">
        <w:rPr>
          <w:rFonts w:ascii="Arial" w:hAnsi="Arial" w:cs="Arial"/>
          <w:sz w:val="24"/>
          <w:szCs w:val="24"/>
        </w:rPr>
        <w:t>introduced before or</w:t>
      </w:r>
      <w:r w:rsidR="001A0096" w:rsidRPr="00C8049D">
        <w:rPr>
          <w:rFonts w:ascii="Arial" w:hAnsi="Arial" w:cs="Arial"/>
          <w:sz w:val="24"/>
          <w:szCs w:val="24"/>
        </w:rPr>
        <w:t xml:space="preserve"> in combination with </w:t>
      </w:r>
      <w:r w:rsidR="00ED53E1" w:rsidRPr="00C8049D">
        <w:rPr>
          <w:rFonts w:ascii="Arial" w:hAnsi="Arial" w:cs="Arial"/>
          <w:sz w:val="24"/>
          <w:szCs w:val="24"/>
        </w:rPr>
        <w:t>Activity</w:t>
      </w:r>
      <w:r w:rsidR="001A0096" w:rsidRPr="00C8049D">
        <w:rPr>
          <w:rFonts w:ascii="Arial" w:hAnsi="Arial" w:cs="Arial"/>
          <w:sz w:val="24"/>
          <w:szCs w:val="24"/>
        </w:rPr>
        <w:t xml:space="preserve"> 6.</w:t>
      </w:r>
    </w:p>
    <w:p w14:paraId="5A6740B8" w14:textId="77777777" w:rsidR="001A0096" w:rsidRPr="00C8049D" w:rsidRDefault="001A0096" w:rsidP="00C8049D">
      <w:pPr>
        <w:pStyle w:val="NoSpacing"/>
        <w:rPr>
          <w:rFonts w:ascii="Arial" w:hAnsi="Arial" w:cs="Arial"/>
          <w:sz w:val="24"/>
          <w:szCs w:val="24"/>
        </w:rPr>
      </w:pPr>
    </w:p>
    <w:p w14:paraId="677C5F57" w14:textId="0AD359DF" w:rsidR="000C0542" w:rsidRPr="00C8049D" w:rsidRDefault="00745384" w:rsidP="00C8049D">
      <w:pPr>
        <w:pStyle w:val="NoSpacing"/>
        <w:rPr>
          <w:rFonts w:ascii="Arial" w:eastAsia="Poppins" w:hAnsi="Arial" w:cs="Arial"/>
          <w:sz w:val="24"/>
          <w:szCs w:val="24"/>
        </w:rPr>
      </w:pPr>
      <w:r w:rsidRPr="00C8049D">
        <w:rPr>
          <w:rFonts w:ascii="Arial" w:hAnsi="Arial" w:cs="Arial"/>
          <w:sz w:val="24"/>
          <w:szCs w:val="24"/>
        </w:rPr>
        <w:t>In 2015, as part of the Truth and Reconciliation Commission</w:t>
      </w:r>
      <w:r w:rsidR="00A04D40" w:rsidRPr="00C8049D">
        <w:rPr>
          <w:rFonts w:ascii="Arial" w:hAnsi="Arial" w:cs="Arial"/>
          <w:sz w:val="24"/>
          <w:szCs w:val="24"/>
        </w:rPr>
        <w:t>’s</w:t>
      </w:r>
      <w:r w:rsidRPr="00C8049D">
        <w:rPr>
          <w:rFonts w:ascii="Arial" w:hAnsi="Arial" w:cs="Arial"/>
          <w:sz w:val="24"/>
          <w:szCs w:val="24"/>
        </w:rPr>
        <w:t xml:space="preserve"> closing </w:t>
      </w:r>
      <w:r w:rsidR="007F777B" w:rsidRPr="00C8049D">
        <w:rPr>
          <w:rFonts w:ascii="Arial" w:hAnsi="Arial" w:cs="Arial"/>
          <w:sz w:val="24"/>
          <w:szCs w:val="24"/>
        </w:rPr>
        <w:t>ceremonies</w:t>
      </w:r>
      <w:r w:rsidRPr="00C8049D">
        <w:rPr>
          <w:rFonts w:ascii="Arial" w:hAnsi="Arial" w:cs="Arial"/>
          <w:sz w:val="24"/>
          <w:szCs w:val="24"/>
        </w:rPr>
        <w:t xml:space="preserve">, </w:t>
      </w:r>
      <w:r w:rsidR="007F777B" w:rsidRPr="00C8049D">
        <w:rPr>
          <w:rFonts w:ascii="Arial" w:hAnsi="Arial" w:cs="Arial"/>
          <w:sz w:val="24"/>
          <w:szCs w:val="24"/>
        </w:rPr>
        <w:t>S</w:t>
      </w:r>
      <w:r w:rsidRPr="00C8049D">
        <w:rPr>
          <w:rFonts w:ascii="Arial" w:hAnsi="Arial" w:cs="Arial"/>
          <w:sz w:val="24"/>
          <w:szCs w:val="24"/>
        </w:rPr>
        <w:t xml:space="preserve">urvivors, families, and the community were invited to plant paper hearts to remember the children who went to residential schools, </w:t>
      </w:r>
      <w:r w:rsidR="007F777B" w:rsidRPr="00C8049D">
        <w:rPr>
          <w:rFonts w:ascii="Arial" w:hAnsi="Arial" w:cs="Arial"/>
          <w:sz w:val="24"/>
          <w:szCs w:val="24"/>
        </w:rPr>
        <w:t xml:space="preserve">to </w:t>
      </w:r>
      <w:r w:rsidRPr="00C8049D">
        <w:rPr>
          <w:rFonts w:ascii="Arial" w:hAnsi="Arial" w:cs="Arial"/>
          <w:sz w:val="24"/>
          <w:szCs w:val="24"/>
        </w:rPr>
        <w:t xml:space="preserve">honour Indigenous cultures, and </w:t>
      </w:r>
      <w:r w:rsidR="007F777B" w:rsidRPr="00C8049D">
        <w:rPr>
          <w:rFonts w:ascii="Arial" w:hAnsi="Arial" w:cs="Arial"/>
          <w:sz w:val="24"/>
          <w:szCs w:val="24"/>
        </w:rPr>
        <w:t xml:space="preserve">to </w:t>
      </w:r>
      <w:r w:rsidRPr="00C8049D">
        <w:rPr>
          <w:rFonts w:ascii="Arial" w:hAnsi="Arial" w:cs="Arial"/>
          <w:sz w:val="24"/>
          <w:szCs w:val="24"/>
        </w:rPr>
        <w:t>show a commitment to act on the 94 Calls to Action.</w:t>
      </w:r>
      <w:r w:rsidRPr="00C8049D">
        <w:rPr>
          <w:rFonts w:ascii="Arial" w:eastAsia="Poppins" w:hAnsi="Arial" w:cs="Arial"/>
          <w:sz w:val="24"/>
          <w:szCs w:val="24"/>
        </w:rPr>
        <w:t xml:space="preserve"> </w:t>
      </w:r>
    </w:p>
    <w:p w14:paraId="42484F53" w14:textId="77777777" w:rsidR="000C0542" w:rsidRPr="00C8049D" w:rsidRDefault="000C0542" w:rsidP="00C8049D">
      <w:pPr>
        <w:pStyle w:val="NoSpacing"/>
        <w:rPr>
          <w:rFonts w:ascii="Arial" w:eastAsia="Poppins" w:hAnsi="Arial" w:cs="Arial"/>
          <w:sz w:val="24"/>
          <w:szCs w:val="24"/>
        </w:rPr>
      </w:pPr>
    </w:p>
    <w:p w14:paraId="298D23B1" w14:textId="1EFD7D51" w:rsidR="009150B8" w:rsidRPr="00C8049D" w:rsidRDefault="00745384" w:rsidP="00C8049D">
      <w:pPr>
        <w:pStyle w:val="NoSpacing"/>
        <w:rPr>
          <w:rFonts w:ascii="Arial" w:eastAsia="Poppins" w:hAnsi="Arial" w:cs="Arial"/>
          <w:sz w:val="24"/>
          <w:szCs w:val="24"/>
        </w:rPr>
      </w:pPr>
      <w:r w:rsidRPr="00C8049D">
        <w:rPr>
          <w:rFonts w:ascii="Arial" w:eastAsia="Poppins" w:hAnsi="Arial" w:cs="Arial"/>
          <w:sz w:val="24"/>
          <w:szCs w:val="24"/>
        </w:rPr>
        <w:t xml:space="preserve">Watch the video </w:t>
      </w:r>
      <w:hyperlink r:id="rId26" w:tooltip="This link will navigate to Vimeo video Spirit Bear: Honouring Memories, Planting Dreams" w:history="1">
        <w:r w:rsidRPr="00C8049D">
          <w:rPr>
            <w:rStyle w:val="Hyperlink"/>
            <w:rFonts w:ascii="Arial" w:eastAsia="Poppins" w:hAnsi="Arial" w:cs="Arial"/>
            <w:i/>
            <w:iCs/>
            <w:color w:val="auto"/>
            <w:sz w:val="24"/>
            <w:szCs w:val="24"/>
          </w:rPr>
          <w:t>Spirit Bear: Honouring Memories, Planting Dreams</w:t>
        </w:r>
      </w:hyperlink>
      <w:r w:rsidR="00860C6D" w:rsidRPr="00C8049D">
        <w:rPr>
          <w:rFonts w:ascii="Arial" w:eastAsia="Poppins" w:hAnsi="Arial" w:cs="Arial"/>
          <w:sz w:val="24"/>
          <w:szCs w:val="24"/>
        </w:rPr>
        <w:t xml:space="preserve"> and </w:t>
      </w:r>
      <w:r w:rsidR="004A537D" w:rsidRPr="00C8049D">
        <w:rPr>
          <w:rFonts w:ascii="Arial" w:eastAsia="Poppins" w:hAnsi="Arial" w:cs="Arial"/>
          <w:sz w:val="24"/>
          <w:szCs w:val="24"/>
        </w:rPr>
        <w:t>have learners form a sharing circle to discuss the following prompts:</w:t>
      </w:r>
    </w:p>
    <w:p w14:paraId="30028F48" w14:textId="77777777" w:rsidR="00745384" w:rsidRPr="00C8049D" w:rsidRDefault="00745384" w:rsidP="00C8049D">
      <w:pPr>
        <w:pStyle w:val="NoSpacing"/>
        <w:rPr>
          <w:rFonts w:ascii="Arial" w:eastAsia="Poppins" w:hAnsi="Arial" w:cs="Arial"/>
          <w:sz w:val="24"/>
          <w:szCs w:val="24"/>
          <w:shd w:val="clear" w:color="auto" w:fill="EFEFEF"/>
        </w:rPr>
      </w:pPr>
    </w:p>
    <w:p w14:paraId="624F0E4C" w14:textId="77777777" w:rsidR="004A537D" w:rsidRPr="00C8049D" w:rsidRDefault="009A788C" w:rsidP="00C8049D">
      <w:pPr>
        <w:pStyle w:val="NoSpacing"/>
        <w:numPr>
          <w:ilvl w:val="0"/>
          <w:numId w:val="37"/>
        </w:numPr>
        <w:rPr>
          <w:rFonts w:ascii="Arial" w:hAnsi="Arial" w:cs="Arial"/>
          <w:sz w:val="24"/>
          <w:szCs w:val="24"/>
        </w:rPr>
      </w:pPr>
      <w:r w:rsidRPr="00C8049D">
        <w:rPr>
          <w:rFonts w:ascii="Arial" w:hAnsi="Arial" w:cs="Arial"/>
          <w:sz w:val="24"/>
          <w:szCs w:val="24"/>
        </w:rPr>
        <w:t xml:space="preserve">What questions would you ask a former residential school student about their experiences? </w:t>
      </w:r>
    </w:p>
    <w:p w14:paraId="23A1E3FC" w14:textId="43525F69" w:rsidR="009A788C" w:rsidRPr="00C8049D" w:rsidRDefault="009A788C" w:rsidP="00C8049D">
      <w:pPr>
        <w:pStyle w:val="NoSpacing"/>
        <w:numPr>
          <w:ilvl w:val="0"/>
          <w:numId w:val="37"/>
        </w:numPr>
        <w:rPr>
          <w:rFonts w:ascii="Arial" w:hAnsi="Arial" w:cs="Arial"/>
          <w:sz w:val="24"/>
          <w:szCs w:val="24"/>
        </w:rPr>
      </w:pPr>
      <w:r w:rsidRPr="00C8049D">
        <w:rPr>
          <w:rFonts w:ascii="Arial" w:hAnsi="Arial" w:cs="Arial"/>
          <w:sz w:val="24"/>
          <w:szCs w:val="24"/>
        </w:rPr>
        <w:t xml:space="preserve">How would you create space in </w:t>
      </w:r>
      <w:r w:rsidR="000F6AF8" w:rsidRPr="00C8049D">
        <w:rPr>
          <w:rFonts w:ascii="Arial" w:hAnsi="Arial" w:cs="Arial"/>
          <w:sz w:val="24"/>
          <w:szCs w:val="24"/>
        </w:rPr>
        <w:t>a</w:t>
      </w:r>
      <w:r w:rsidRPr="00C8049D">
        <w:rPr>
          <w:rFonts w:ascii="Arial" w:hAnsi="Arial" w:cs="Arial"/>
          <w:sz w:val="24"/>
          <w:szCs w:val="24"/>
        </w:rPr>
        <w:t xml:space="preserve"> heart garden display for their experiences so that others can also learn about history and impacts of the residential school system?</w:t>
      </w:r>
    </w:p>
    <w:p w14:paraId="1566FD77" w14:textId="1A87CFB3" w:rsidR="00AA2654" w:rsidRPr="00C8049D" w:rsidRDefault="00D731B4" w:rsidP="00C8049D">
      <w:pPr>
        <w:pStyle w:val="NoSpacing"/>
        <w:numPr>
          <w:ilvl w:val="0"/>
          <w:numId w:val="37"/>
        </w:numPr>
        <w:rPr>
          <w:rFonts w:ascii="Arial" w:hAnsi="Arial" w:cs="Arial"/>
          <w:sz w:val="24"/>
          <w:szCs w:val="24"/>
        </w:rPr>
      </w:pPr>
      <w:r w:rsidRPr="00C8049D">
        <w:rPr>
          <w:rFonts w:ascii="Arial" w:hAnsi="Arial" w:cs="Arial"/>
          <w:sz w:val="24"/>
          <w:szCs w:val="24"/>
        </w:rPr>
        <w:t>What are some</w:t>
      </w:r>
      <w:r w:rsidR="00472E06" w:rsidRPr="00C8049D">
        <w:rPr>
          <w:rFonts w:ascii="Arial" w:hAnsi="Arial" w:cs="Arial"/>
          <w:sz w:val="24"/>
          <w:szCs w:val="24"/>
        </w:rPr>
        <w:t xml:space="preserve"> additional</w:t>
      </w:r>
      <w:r w:rsidRPr="00C8049D">
        <w:rPr>
          <w:rFonts w:ascii="Arial" w:hAnsi="Arial" w:cs="Arial"/>
          <w:sz w:val="24"/>
          <w:szCs w:val="24"/>
        </w:rPr>
        <w:t xml:space="preserve"> things you can do to honour the memory of the </w:t>
      </w:r>
      <w:r w:rsidR="00165B52" w:rsidRPr="00C8049D">
        <w:rPr>
          <w:rFonts w:ascii="Arial" w:hAnsi="Arial" w:cs="Arial"/>
          <w:sz w:val="24"/>
          <w:szCs w:val="24"/>
        </w:rPr>
        <w:t xml:space="preserve">Indigenous </w:t>
      </w:r>
      <w:r w:rsidRPr="00C8049D">
        <w:rPr>
          <w:rFonts w:ascii="Arial" w:hAnsi="Arial" w:cs="Arial"/>
          <w:sz w:val="24"/>
          <w:szCs w:val="24"/>
        </w:rPr>
        <w:t>children</w:t>
      </w:r>
      <w:r w:rsidR="006C1FE4" w:rsidRPr="00C8049D">
        <w:rPr>
          <w:rFonts w:ascii="Arial" w:hAnsi="Arial" w:cs="Arial"/>
          <w:sz w:val="24"/>
          <w:szCs w:val="24"/>
        </w:rPr>
        <w:t xml:space="preserve"> who were forced to attend residential school</w:t>
      </w:r>
      <w:r w:rsidR="00573253" w:rsidRPr="00C8049D">
        <w:rPr>
          <w:rFonts w:ascii="Arial" w:hAnsi="Arial" w:cs="Arial"/>
          <w:sz w:val="24"/>
          <w:szCs w:val="24"/>
        </w:rPr>
        <w:t>?</w:t>
      </w:r>
      <w:bookmarkStart w:id="16" w:name="_tfl3izheox2k" w:colFirst="0" w:colLast="0"/>
      <w:bookmarkEnd w:id="16"/>
    </w:p>
    <w:p w14:paraId="75142099" w14:textId="77777777" w:rsidR="00AA3D0C" w:rsidRPr="00C8049D" w:rsidRDefault="00AA3D0C" w:rsidP="002C1520">
      <w:pPr>
        <w:rPr>
          <w:rFonts w:ascii="Arial" w:hAnsi="Arial" w:cs="Arial"/>
          <w:sz w:val="24"/>
          <w:szCs w:val="24"/>
        </w:rPr>
      </w:pPr>
    </w:p>
    <w:p w14:paraId="46A0BAEE" w14:textId="5ABC2F55" w:rsidR="004C6C55" w:rsidRPr="00C8049D" w:rsidRDefault="00552360" w:rsidP="00DB03D1">
      <w:pPr>
        <w:pStyle w:val="Heading3"/>
        <w:rPr>
          <w:rFonts w:ascii="Arial" w:hAnsi="Arial" w:cs="Arial"/>
          <w:color w:val="auto"/>
        </w:rPr>
      </w:pPr>
      <w:r w:rsidRPr="00C8049D">
        <w:rPr>
          <w:rFonts w:ascii="Arial" w:hAnsi="Arial" w:cs="Arial"/>
          <w:color w:val="auto"/>
        </w:rPr>
        <w:t xml:space="preserve">Making </w:t>
      </w:r>
      <w:r w:rsidR="00360A5A" w:rsidRPr="00C8049D">
        <w:rPr>
          <w:rFonts w:ascii="Arial" w:hAnsi="Arial" w:cs="Arial"/>
          <w:color w:val="auto"/>
        </w:rPr>
        <w:t>Orange Heart and Shirt</w:t>
      </w:r>
      <w:r w:rsidRPr="00C8049D">
        <w:rPr>
          <w:rFonts w:ascii="Arial" w:hAnsi="Arial" w:cs="Arial"/>
          <w:color w:val="auto"/>
        </w:rPr>
        <w:t xml:space="preserve"> Garden Ornaments </w:t>
      </w:r>
    </w:p>
    <w:p w14:paraId="2E00FCC9" w14:textId="43DEE19E" w:rsidR="001A0096" w:rsidRPr="00C8049D" w:rsidRDefault="001A0096" w:rsidP="00C8049D">
      <w:pPr>
        <w:pStyle w:val="NoSpacing"/>
        <w:rPr>
          <w:rFonts w:ascii="Arial" w:eastAsia="Poppins" w:hAnsi="Arial" w:cs="Arial"/>
          <w:sz w:val="24"/>
          <w:szCs w:val="24"/>
        </w:rPr>
      </w:pPr>
      <w:r w:rsidRPr="00C8049D">
        <w:rPr>
          <w:rFonts w:ascii="Arial" w:eastAsia="Poppins" w:hAnsi="Arial" w:cs="Arial"/>
          <w:sz w:val="24"/>
          <w:szCs w:val="24"/>
        </w:rPr>
        <w:t>T</w:t>
      </w:r>
      <w:r w:rsidR="006816AC" w:rsidRPr="00C8049D">
        <w:rPr>
          <w:rFonts w:ascii="Arial" w:eastAsia="Poppins" w:hAnsi="Arial" w:cs="Arial"/>
          <w:sz w:val="24"/>
          <w:szCs w:val="24"/>
        </w:rPr>
        <w:t>hi</w:t>
      </w:r>
      <w:r w:rsidR="002534B3" w:rsidRPr="00C8049D">
        <w:rPr>
          <w:rFonts w:ascii="Arial" w:eastAsia="Poppins" w:hAnsi="Arial" w:cs="Arial"/>
          <w:sz w:val="24"/>
          <w:szCs w:val="24"/>
        </w:rPr>
        <w:t xml:space="preserve">s </w:t>
      </w:r>
      <w:r w:rsidR="00ED53E1" w:rsidRPr="00C8049D">
        <w:rPr>
          <w:rFonts w:ascii="Arial" w:eastAsia="Poppins" w:hAnsi="Arial" w:cs="Arial"/>
          <w:sz w:val="24"/>
          <w:szCs w:val="24"/>
        </w:rPr>
        <w:t>activity</w:t>
      </w:r>
      <w:r w:rsidR="002534B3" w:rsidRPr="00C8049D">
        <w:rPr>
          <w:rFonts w:ascii="Arial" w:eastAsia="Poppins" w:hAnsi="Arial" w:cs="Arial"/>
          <w:sz w:val="24"/>
          <w:szCs w:val="24"/>
        </w:rPr>
        <w:t xml:space="preserve"> </w:t>
      </w:r>
      <w:r w:rsidR="000F6AF8" w:rsidRPr="00C8049D">
        <w:rPr>
          <w:rFonts w:ascii="Arial" w:eastAsia="Poppins" w:hAnsi="Arial" w:cs="Arial"/>
          <w:sz w:val="24"/>
          <w:szCs w:val="24"/>
        </w:rPr>
        <w:t>can</w:t>
      </w:r>
      <w:r w:rsidR="002534B3" w:rsidRPr="00C8049D">
        <w:rPr>
          <w:rFonts w:ascii="Arial" w:eastAsia="Poppins" w:hAnsi="Arial" w:cs="Arial"/>
          <w:sz w:val="24"/>
          <w:szCs w:val="24"/>
        </w:rPr>
        <w:t xml:space="preserve"> be </w:t>
      </w:r>
      <w:r w:rsidR="00ED53E1" w:rsidRPr="00C8049D">
        <w:rPr>
          <w:rFonts w:ascii="Arial" w:eastAsia="Poppins" w:hAnsi="Arial" w:cs="Arial"/>
          <w:sz w:val="24"/>
          <w:szCs w:val="24"/>
        </w:rPr>
        <w:t>introduced</w:t>
      </w:r>
      <w:r w:rsidR="002534B3" w:rsidRPr="00C8049D">
        <w:rPr>
          <w:rFonts w:ascii="Arial" w:eastAsia="Poppins" w:hAnsi="Arial" w:cs="Arial"/>
          <w:sz w:val="24"/>
          <w:szCs w:val="24"/>
        </w:rPr>
        <w:t xml:space="preserve"> after </w:t>
      </w:r>
      <w:r w:rsidR="000F6AF8" w:rsidRPr="00C8049D">
        <w:rPr>
          <w:rFonts w:ascii="Arial" w:eastAsia="Poppins" w:hAnsi="Arial" w:cs="Arial"/>
          <w:sz w:val="24"/>
          <w:szCs w:val="24"/>
        </w:rPr>
        <w:t xml:space="preserve">or in combination with </w:t>
      </w:r>
      <w:r w:rsidR="00ED53E1" w:rsidRPr="00C8049D">
        <w:rPr>
          <w:rFonts w:ascii="Arial" w:eastAsia="Poppins" w:hAnsi="Arial" w:cs="Arial"/>
          <w:sz w:val="24"/>
          <w:szCs w:val="24"/>
        </w:rPr>
        <w:t>Activity</w:t>
      </w:r>
      <w:r w:rsidR="002534B3" w:rsidRPr="00C8049D">
        <w:rPr>
          <w:rFonts w:ascii="Arial" w:eastAsia="Poppins" w:hAnsi="Arial" w:cs="Arial"/>
          <w:sz w:val="24"/>
          <w:szCs w:val="24"/>
        </w:rPr>
        <w:t xml:space="preserve"> 5. </w:t>
      </w:r>
    </w:p>
    <w:p w14:paraId="3F20919E" w14:textId="77777777" w:rsidR="000F6AF8" w:rsidRPr="00C8049D" w:rsidRDefault="000F6AF8" w:rsidP="00C8049D">
      <w:pPr>
        <w:pStyle w:val="NoSpacing"/>
        <w:rPr>
          <w:rFonts w:ascii="Arial" w:eastAsia="Poppins" w:hAnsi="Arial" w:cs="Arial"/>
          <w:sz w:val="24"/>
          <w:szCs w:val="24"/>
        </w:rPr>
      </w:pPr>
    </w:p>
    <w:p w14:paraId="604C58DC" w14:textId="70B36A46" w:rsidR="00B714F5" w:rsidRPr="00C8049D" w:rsidRDefault="00B714F5" w:rsidP="00C8049D">
      <w:pPr>
        <w:pStyle w:val="NoSpacing"/>
        <w:rPr>
          <w:rFonts w:ascii="Arial" w:hAnsi="Arial" w:cs="Arial"/>
          <w:sz w:val="24"/>
          <w:szCs w:val="24"/>
        </w:rPr>
      </w:pPr>
      <w:r w:rsidRPr="00C8049D">
        <w:rPr>
          <w:rFonts w:ascii="Arial" w:eastAsia="Poppins" w:hAnsi="Arial" w:cs="Arial"/>
          <w:sz w:val="24"/>
          <w:szCs w:val="24"/>
        </w:rPr>
        <w:t xml:space="preserve">Learners will make orange heart and orange shirt garden decorations using self-drying clay. The clay items will be dried overnight and decorated. </w:t>
      </w:r>
      <w:r w:rsidRPr="00C8049D">
        <w:rPr>
          <w:rFonts w:ascii="Arial" w:hAnsi="Arial" w:cs="Arial"/>
          <w:sz w:val="24"/>
          <w:szCs w:val="24"/>
        </w:rPr>
        <w:t xml:space="preserve"> </w:t>
      </w:r>
    </w:p>
    <w:p w14:paraId="4774A0DF" w14:textId="77777777" w:rsidR="00B714F5" w:rsidRPr="00C8049D" w:rsidRDefault="00B714F5" w:rsidP="00C8049D">
      <w:pPr>
        <w:pStyle w:val="NoSpacing"/>
        <w:rPr>
          <w:rFonts w:ascii="Arial" w:eastAsia="Poppins" w:hAnsi="Arial" w:cs="Arial"/>
          <w:sz w:val="24"/>
          <w:szCs w:val="24"/>
        </w:rPr>
      </w:pPr>
    </w:p>
    <w:p w14:paraId="43051491" w14:textId="32E5B4C2" w:rsidR="009F5351" w:rsidRPr="00C8049D" w:rsidRDefault="00C84106" w:rsidP="00C8049D">
      <w:pPr>
        <w:pStyle w:val="NoSpacing"/>
        <w:rPr>
          <w:rFonts w:ascii="Arial" w:eastAsia="Poppins" w:hAnsi="Arial" w:cs="Arial"/>
          <w:sz w:val="24"/>
          <w:szCs w:val="24"/>
        </w:rPr>
      </w:pPr>
      <w:r w:rsidRPr="00C8049D">
        <w:rPr>
          <w:rFonts w:ascii="Arial" w:eastAsia="Poppins" w:hAnsi="Arial" w:cs="Arial"/>
          <w:sz w:val="24"/>
          <w:szCs w:val="24"/>
        </w:rPr>
        <w:t>C</w:t>
      </w:r>
      <w:r w:rsidR="00360A5A" w:rsidRPr="00C8049D">
        <w:rPr>
          <w:rFonts w:ascii="Arial" w:eastAsia="Poppins" w:hAnsi="Arial" w:cs="Arial"/>
          <w:sz w:val="24"/>
          <w:szCs w:val="24"/>
        </w:rPr>
        <w:t>lay hearts</w:t>
      </w:r>
      <w:r w:rsidR="00771FCC" w:rsidRPr="00C8049D">
        <w:rPr>
          <w:rFonts w:ascii="Arial" w:eastAsia="Poppins" w:hAnsi="Arial" w:cs="Arial"/>
          <w:sz w:val="24"/>
          <w:szCs w:val="24"/>
        </w:rPr>
        <w:t xml:space="preserve"> and</w:t>
      </w:r>
      <w:r w:rsidR="00360A5A" w:rsidRPr="00C8049D">
        <w:rPr>
          <w:rFonts w:ascii="Arial" w:eastAsia="Poppins" w:hAnsi="Arial" w:cs="Arial"/>
          <w:sz w:val="24"/>
          <w:szCs w:val="24"/>
        </w:rPr>
        <w:t xml:space="preserve"> shirts can be decorated using various loose</w:t>
      </w:r>
      <w:r w:rsidR="000F6AF8" w:rsidRPr="00C8049D">
        <w:rPr>
          <w:rFonts w:ascii="Arial" w:eastAsia="Poppins" w:hAnsi="Arial" w:cs="Arial"/>
          <w:sz w:val="24"/>
          <w:szCs w:val="24"/>
        </w:rPr>
        <w:t xml:space="preserve"> </w:t>
      </w:r>
      <w:r w:rsidR="00360A5A" w:rsidRPr="00C8049D">
        <w:rPr>
          <w:rFonts w:ascii="Arial" w:eastAsia="Poppins" w:hAnsi="Arial" w:cs="Arial"/>
          <w:sz w:val="24"/>
          <w:szCs w:val="24"/>
        </w:rPr>
        <w:t>part</w:t>
      </w:r>
      <w:r w:rsidR="000F6AF8" w:rsidRPr="00C8049D">
        <w:rPr>
          <w:rFonts w:ascii="Arial" w:eastAsia="Poppins" w:hAnsi="Arial" w:cs="Arial"/>
          <w:sz w:val="24"/>
          <w:szCs w:val="24"/>
        </w:rPr>
        <w:t>s,</w:t>
      </w:r>
      <w:r w:rsidR="00360A5A" w:rsidRPr="00C8049D">
        <w:rPr>
          <w:rFonts w:ascii="Arial" w:eastAsia="Poppins" w:hAnsi="Arial" w:cs="Arial"/>
          <w:sz w:val="24"/>
          <w:szCs w:val="24"/>
        </w:rPr>
        <w:t xml:space="preserve"> craft items, </w:t>
      </w:r>
      <w:r w:rsidR="00824A0A" w:rsidRPr="00C8049D">
        <w:rPr>
          <w:rFonts w:ascii="Arial" w:eastAsia="Poppins" w:hAnsi="Arial" w:cs="Arial"/>
          <w:sz w:val="24"/>
          <w:szCs w:val="24"/>
        </w:rPr>
        <w:t>kind and caring</w:t>
      </w:r>
      <w:r w:rsidR="00360A5A" w:rsidRPr="00C8049D">
        <w:rPr>
          <w:rFonts w:ascii="Arial" w:eastAsia="Poppins" w:hAnsi="Arial" w:cs="Arial"/>
          <w:sz w:val="24"/>
          <w:szCs w:val="24"/>
        </w:rPr>
        <w:t xml:space="preserve"> words, and symbols to honour the </w:t>
      </w:r>
      <w:r w:rsidR="00D93D2F" w:rsidRPr="00C8049D">
        <w:rPr>
          <w:rFonts w:ascii="Arial" w:eastAsia="Poppins" w:hAnsi="Arial" w:cs="Arial"/>
          <w:sz w:val="24"/>
          <w:szCs w:val="24"/>
        </w:rPr>
        <w:t xml:space="preserve">Indigenous </w:t>
      </w:r>
      <w:r w:rsidR="00360A5A" w:rsidRPr="00C8049D">
        <w:rPr>
          <w:rFonts w:ascii="Arial" w:eastAsia="Poppins" w:hAnsi="Arial" w:cs="Arial"/>
          <w:sz w:val="24"/>
          <w:szCs w:val="24"/>
        </w:rPr>
        <w:t>children who were forced to attend residential schools</w:t>
      </w:r>
      <w:r w:rsidR="00583154" w:rsidRPr="00C8049D">
        <w:rPr>
          <w:rFonts w:ascii="Arial" w:eastAsia="Poppins" w:hAnsi="Arial" w:cs="Arial"/>
          <w:sz w:val="24"/>
          <w:szCs w:val="24"/>
        </w:rPr>
        <w:t xml:space="preserve">. </w:t>
      </w:r>
    </w:p>
    <w:p w14:paraId="65BF0DBA" w14:textId="77777777" w:rsidR="009F5351" w:rsidRPr="00C8049D" w:rsidRDefault="009F5351" w:rsidP="00C8049D">
      <w:pPr>
        <w:pStyle w:val="NoSpacing"/>
        <w:rPr>
          <w:rFonts w:ascii="Arial" w:eastAsia="Poppins" w:hAnsi="Arial" w:cs="Arial"/>
          <w:sz w:val="24"/>
          <w:szCs w:val="24"/>
        </w:rPr>
      </w:pPr>
    </w:p>
    <w:p w14:paraId="2297EBDD" w14:textId="46BDC168" w:rsidR="009F5351" w:rsidRPr="00C8049D" w:rsidRDefault="00360A5A" w:rsidP="00C8049D">
      <w:pPr>
        <w:pStyle w:val="NoSpacing"/>
        <w:rPr>
          <w:rFonts w:ascii="Arial" w:hAnsi="Arial" w:cs="Arial"/>
          <w:sz w:val="24"/>
          <w:szCs w:val="24"/>
        </w:rPr>
      </w:pPr>
      <w:r w:rsidRPr="00C8049D">
        <w:rPr>
          <w:rFonts w:ascii="Arial" w:hAnsi="Arial" w:cs="Arial"/>
          <w:sz w:val="24"/>
          <w:szCs w:val="24"/>
        </w:rPr>
        <w:lastRenderedPageBreak/>
        <w:t>Once dried and painted,</w:t>
      </w:r>
      <w:r w:rsidR="00552360" w:rsidRPr="00C8049D">
        <w:rPr>
          <w:rFonts w:ascii="Arial" w:hAnsi="Arial" w:cs="Arial"/>
          <w:sz w:val="24"/>
          <w:szCs w:val="24"/>
        </w:rPr>
        <w:t xml:space="preserve"> the educator can apply a waterproof sealant to protect the items from the weather.</w:t>
      </w:r>
      <w:r w:rsidRPr="00C8049D">
        <w:rPr>
          <w:rFonts w:ascii="Arial" w:hAnsi="Arial" w:cs="Arial"/>
          <w:sz w:val="24"/>
          <w:szCs w:val="24"/>
        </w:rPr>
        <w:t xml:space="preserve"> </w:t>
      </w:r>
      <w:r w:rsidR="00552360" w:rsidRPr="00C8049D">
        <w:rPr>
          <w:rFonts w:ascii="Arial" w:hAnsi="Arial" w:cs="Arial"/>
          <w:sz w:val="24"/>
          <w:szCs w:val="24"/>
        </w:rPr>
        <w:t>T</w:t>
      </w:r>
      <w:r w:rsidRPr="00C8049D">
        <w:rPr>
          <w:rFonts w:ascii="Arial" w:hAnsi="Arial" w:cs="Arial"/>
          <w:sz w:val="24"/>
          <w:szCs w:val="24"/>
        </w:rPr>
        <w:t>hese</w:t>
      </w:r>
      <w:r w:rsidR="00552360" w:rsidRPr="00C8049D">
        <w:rPr>
          <w:rFonts w:ascii="Arial" w:hAnsi="Arial" w:cs="Arial"/>
          <w:sz w:val="24"/>
          <w:szCs w:val="24"/>
        </w:rPr>
        <w:t xml:space="preserve"> items</w:t>
      </w:r>
      <w:r w:rsidRPr="00C8049D">
        <w:rPr>
          <w:rFonts w:ascii="Arial" w:hAnsi="Arial" w:cs="Arial"/>
          <w:sz w:val="24"/>
          <w:szCs w:val="24"/>
        </w:rPr>
        <w:t xml:space="preserve"> can be </w:t>
      </w:r>
      <w:r w:rsidR="00552360" w:rsidRPr="00C8049D">
        <w:rPr>
          <w:rFonts w:ascii="Arial" w:hAnsi="Arial" w:cs="Arial"/>
          <w:sz w:val="24"/>
          <w:szCs w:val="24"/>
        </w:rPr>
        <w:t>placed or hung in a</w:t>
      </w:r>
      <w:r w:rsidRPr="00C8049D">
        <w:rPr>
          <w:rFonts w:ascii="Arial" w:hAnsi="Arial" w:cs="Arial"/>
          <w:sz w:val="24"/>
          <w:szCs w:val="24"/>
        </w:rPr>
        <w:t xml:space="preserve"> garden area or taken home. </w:t>
      </w:r>
      <w:r w:rsidR="003D3C6E" w:rsidRPr="00C8049D">
        <w:rPr>
          <w:rFonts w:ascii="Arial" w:hAnsi="Arial" w:cs="Arial"/>
          <w:sz w:val="24"/>
          <w:szCs w:val="24"/>
        </w:rPr>
        <w:t>Learners can share what they like about each other’s work.</w:t>
      </w:r>
    </w:p>
    <w:p w14:paraId="6C2CBE68" w14:textId="7BEAF1AE" w:rsidR="00590725" w:rsidRPr="00590725" w:rsidRDefault="00590725" w:rsidP="00C8049D">
      <w:pPr>
        <w:pStyle w:val="NoSpacing"/>
        <w:rPr>
          <w:rFonts w:eastAsia="Poppins"/>
        </w:rPr>
      </w:pPr>
    </w:p>
    <w:sectPr w:rsidR="00590725" w:rsidRPr="00590725">
      <w:headerReference w:type="even" r:id="rId27"/>
      <w:headerReference w:type="default" r:id="rId28"/>
      <w:footerReference w:type="even" r:id="rId29"/>
      <w:footerReference w:type="default" r:id="rId30"/>
      <w:headerReference w:type="first" r:id="rId31"/>
      <w:footerReference w:type="first" r:id="rId3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67156B" w14:textId="77777777" w:rsidR="005F4890" w:rsidRDefault="005F4890" w:rsidP="002C1520">
      <w:r>
        <w:separator/>
      </w:r>
    </w:p>
  </w:endnote>
  <w:endnote w:type="continuationSeparator" w:id="0">
    <w:p w14:paraId="02D9CEDE" w14:textId="77777777" w:rsidR="005F4890" w:rsidRDefault="005F4890" w:rsidP="002C1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17A77401-07F9-4A75-8D14-B714223663B0}"/>
    <w:embedBold r:id="rId2" w:fontKey="{EE4F66E7-2235-46C2-A3F6-787F3573769C}"/>
    <w:embedItalic r:id="rId3" w:fontKey="{38597FF3-74FA-4731-9F6E-B39F8B7D933B}"/>
  </w:font>
  <w:font w:name="Open Sans SemiBold">
    <w:panose1 w:val="020B0706030804020204"/>
    <w:charset w:val="00"/>
    <w:family w:val="swiss"/>
    <w:pitch w:val="variable"/>
    <w:sig w:usb0="E00002EF" w:usb1="4000205B" w:usb2="00000028" w:usb3="00000000" w:csb0="0000019F" w:csb1="00000000"/>
    <w:embedRegular r:id="rId4" w:fontKey="{0866AD93-99EA-4F86-BA36-6683D3F742E9}"/>
  </w:font>
  <w:font w:name="Poppins">
    <w:panose1 w:val="00000500000000000000"/>
    <w:charset w:val="4D"/>
    <w:family w:val="auto"/>
    <w:pitch w:val="variable"/>
    <w:sig w:usb0="00008007" w:usb1="00000000" w:usb2="00000000" w:usb3="00000000" w:csb0="00000093" w:csb1="00000000"/>
    <w:embedRegular r:id="rId5" w:fontKey="{35CF37E8-E575-4E5F-A71A-9FF650411BD2}"/>
    <w:embedBold r:id="rId6" w:fontKey="{3DE68494-FD57-4DED-8BB4-8E6FB730270A}"/>
    <w:embedItalic r:id="rId7" w:fontKey="{2F51BFBC-6E76-4257-8DD4-FA8777A11620}"/>
  </w:font>
  <w:font w:name="Clear Sans">
    <w:altName w:val="Times New Roman"/>
    <w:charset w:val="00"/>
    <w:family w:val="auto"/>
    <w:pitch w:val="variable"/>
    <w:sig w:usb0="00000001" w:usb1="500078FB" w:usb2="00000008" w:usb3="00000000" w:csb0="0000019F" w:csb1="00000000"/>
  </w:font>
  <w:font w:name="Calibri">
    <w:panose1 w:val="020F0502020204030204"/>
    <w:charset w:val="00"/>
    <w:family w:val="swiss"/>
    <w:pitch w:val="variable"/>
    <w:sig w:usb0="E4002EFF" w:usb1="C000247B" w:usb2="00000009" w:usb3="00000000" w:csb0="000001FF" w:csb1="00000000"/>
    <w:embedRegular r:id="rId8" w:fontKey="{14567EA8-CEE2-4361-97C8-A70D2AD31E69}"/>
  </w:font>
  <w:font w:name="Cambria">
    <w:panose1 w:val="02040503050406030204"/>
    <w:charset w:val="00"/>
    <w:family w:val="roman"/>
    <w:pitch w:val="variable"/>
    <w:sig w:usb0="E00006FF" w:usb1="420024FF" w:usb2="02000000" w:usb3="00000000" w:csb0="0000019F" w:csb1="00000000"/>
    <w:embedRegular r:id="rId9" w:fontKey="{6DF3D7D4-3BCB-4EDB-8BB5-3B073105F5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B344C" w14:textId="77777777" w:rsidR="0027477F" w:rsidRDefault="0027477F" w:rsidP="002C15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2AA0F" w14:textId="77777777" w:rsidR="0027477F" w:rsidRDefault="0027477F" w:rsidP="002C15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4E348" w14:textId="77777777" w:rsidR="0027477F" w:rsidRDefault="0027477F" w:rsidP="002C15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0058BB" w14:textId="77777777" w:rsidR="005F4890" w:rsidRDefault="005F4890" w:rsidP="002C1520">
      <w:r>
        <w:separator/>
      </w:r>
    </w:p>
  </w:footnote>
  <w:footnote w:type="continuationSeparator" w:id="0">
    <w:p w14:paraId="251649BF" w14:textId="77777777" w:rsidR="005F4890" w:rsidRDefault="005F4890" w:rsidP="002C1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19319" w14:textId="77777777" w:rsidR="0027477F" w:rsidRDefault="0027477F" w:rsidP="002C15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60105" w14:textId="77777777" w:rsidR="0027477F" w:rsidRDefault="0027477F" w:rsidP="002C15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A8B67" w14:textId="77777777" w:rsidR="0027477F" w:rsidRDefault="0027477F" w:rsidP="002C15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F7F8F"/>
    <w:multiLevelType w:val="hybridMultilevel"/>
    <w:tmpl w:val="E956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0F3C"/>
    <w:multiLevelType w:val="hybridMultilevel"/>
    <w:tmpl w:val="5A4C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021DD"/>
    <w:multiLevelType w:val="hybridMultilevel"/>
    <w:tmpl w:val="C7F20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5A4B40"/>
    <w:multiLevelType w:val="hybridMultilevel"/>
    <w:tmpl w:val="17382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46822"/>
    <w:multiLevelType w:val="hybridMultilevel"/>
    <w:tmpl w:val="37C26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94346A"/>
    <w:multiLevelType w:val="hybridMultilevel"/>
    <w:tmpl w:val="FFC4B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FA5C39"/>
    <w:multiLevelType w:val="hybridMultilevel"/>
    <w:tmpl w:val="5E38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3F23B0"/>
    <w:multiLevelType w:val="hybridMultilevel"/>
    <w:tmpl w:val="CBA4C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4C7E33"/>
    <w:multiLevelType w:val="hybridMultilevel"/>
    <w:tmpl w:val="7C1CD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A569E1"/>
    <w:multiLevelType w:val="hybridMultilevel"/>
    <w:tmpl w:val="5D447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EE0DDB"/>
    <w:multiLevelType w:val="hybridMultilevel"/>
    <w:tmpl w:val="63DA0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6D4DD7"/>
    <w:multiLevelType w:val="hybridMultilevel"/>
    <w:tmpl w:val="EB4A1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0F0BEB"/>
    <w:multiLevelType w:val="hybridMultilevel"/>
    <w:tmpl w:val="2CCAB4C2"/>
    <w:lvl w:ilvl="0" w:tplc="22D6C5FE">
      <w:start w:val="1"/>
      <w:numFmt w:val="decimal"/>
      <w:pStyle w:val="Heading3"/>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4C616BC"/>
    <w:multiLevelType w:val="hybridMultilevel"/>
    <w:tmpl w:val="662AC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075BEA"/>
    <w:multiLevelType w:val="hybridMultilevel"/>
    <w:tmpl w:val="F7C032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B960C86"/>
    <w:multiLevelType w:val="hybridMultilevel"/>
    <w:tmpl w:val="61D0D4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C616692"/>
    <w:multiLevelType w:val="hybridMultilevel"/>
    <w:tmpl w:val="EF7E656E"/>
    <w:lvl w:ilvl="0" w:tplc="99BC663A">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3A53598"/>
    <w:multiLevelType w:val="hybridMultilevel"/>
    <w:tmpl w:val="88443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1917A9"/>
    <w:multiLevelType w:val="hybridMultilevel"/>
    <w:tmpl w:val="E5044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F7124A"/>
    <w:multiLevelType w:val="hybridMultilevel"/>
    <w:tmpl w:val="BC6E75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E0835F5"/>
    <w:multiLevelType w:val="hybridMultilevel"/>
    <w:tmpl w:val="8ED88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CC5CE9"/>
    <w:multiLevelType w:val="hybridMultilevel"/>
    <w:tmpl w:val="60F40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12762F"/>
    <w:multiLevelType w:val="hybridMultilevel"/>
    <w:tmpl w:val="8FD44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7140A1"/>
    <w:multiLevelType w:val="hybridMultilevel"/>
    <w:tmpl w:val="34CE1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7D0EC4"/>
    <w:multiLevelType w:val="hybridMultilevel"/>
    <w:tmpl w:val="C8BC7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2F45EA"/>
    <w:multiLevelType w:val="hybridMultilevel"/>
    <w:tmpl w:val="77EE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E31045"/>
    <w:multiLevelType w:val="hybridMultilevel"/>
    <w:tmpl w:val="CE5429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DAB020E"/>
    <w:multiLevelType w:val="hybridMultilevel"/>
    <w:tmpl w:val="E0D27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B27C9E"/>
    <w:multiLevelType w:val="hybridMultilevel"/>
    <w:tmpl w:val="18B67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A4000D"/>
    <w:multiLevelType w:val="hybridMultilevel"/>
    <w:tmpl w:val="2BD87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D81B1E"/>
    <w:multiLevelType w:val="hybridMultilevel"/>
    <w:tmpl w:val="4A3E8E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4C1623A"/>
    <w:multiLevelType w:val="multilevel"/>
    <w:tmpl w:val="26EC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911EE6"/>
    <w:multiLevelType w:val="hybridMultilevel"/>
    <w:tmpl w:val="27904D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8726D19"/>
    <w:multiLevelType w:val="hybridMultilevel"/>
    <w:tmpl w:val="60889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9481517">
    <w:abstractNumId w:val="22"/>
  </w:num>
  <w:num w:numId="2" w16cid:durableId="2082631274">
    <w:abstractNumId w:val="7"/>
  </w:num>
  <w:num w:numId="3" w16cid:durableId="905602700">
    <w:abstractNumId w:val="17"/>
  </w:num>
  <w:num w:numId="4" w16cid:durableId="623271311">
    <w:abstractNumId w:val="33"/>
  </w:num>
  <w:num w:numId="5" w16cid:durableId="1417051823">
    <w:abstractNumId w:val="15"/>
  </w:num>
  <w:num w:numId="6" w16cid:durableId="1531531908">
    <w:abstractNumId w:val="19"/>
  </w:num>
  <w:num w:numId="7" w16cid:durableId="1799954795">
    <w:abstractNumId w:val="14"/>
  </w:num>
  <w:num w:numId="8" w16cid:durableId="1034618167">
    <w:abstractNumId w:val="16"/>
  </w:num>
  <w:num w:numId="9" w16cid:durableId="782110828">
    <w:abstractNumId w:val="9"/>
  </w:num>
  <w:num w:numId="10" w16cid:durableId="2099212309">
    <w:abstractNumId w:val="31"/>
  </w:num>
  <w:num w:numId="11" w16cid:durableId="1574966662">
    <w:abstractNumId w:val="30"/>
  </w:num>
  <w:num w:numId="12" w16cid:durableId="1266184439">
    <w:abstractNumId w:val="32"/>
  </w:num>
  <w:num w:numId="13" w16cid:durableId="716588232">
    <w:abstractNumId w:val="26"/>
  </w:num>
  <w:num w:numId="14" w16cid:durableId="882249023">
    <w:abstractNumId w:val="12"/>
  </w:num>
  <w:num w:numId="15" w16cid:durableId="853614111">
    <w:abstractNumId w:val="12"/>
    <w:lvlOverride w:ilvl="0">
      <w:startOverride w:val="1"/>
    </w:lvlOverride>
  </w:num>
  <w:num w:numId="16" w16cid:durableId="1664119904">
    <w:abstractNumId w:val="12"/>
    <w:lvlOverride w:ilvl="0">
      <w:startOverride w:val="1"/>
    </w:lvlOverride>
  </w:num>
  <w:num w:numId="17" w16cid:durableId="1510295788">
    <w:abstractNumId w:val="12"/>
    <w:lvlOverride w:ilvl="0">
      <w:startOverride w:val="1"/>
    </w:lvlOverride>
  </w:num>
  <w:num w:numId="18" w16cid:durableId="1869639866">
    <w:abstractNumId w:val="21"/>
  </w:num>
  <w:num w:numId="19" w16cid:durableId="545071453">
    <w:abstractNumId w:val="6"/>
  </w:num>
  <w:num w:numId="20" w16cid:durableId="1497182832">
    <w:abstractNumId w:val="5"/>
  </w:num>
  <w:num w:numId="21" w16cid:durableId="376273863">
    <w:abstractNumId w:val="13"/>
  </w:num>
  <w:num w:numId="22" w16cid:durableId="1049720696">
    <w:abstractNumId w:val="0"/>
  </w:num>
  <w:num w:numId="23" w16cid:durableId="976104489">
    <w:abstractNumId w:val="18"/>
  </w:num>
  <w:num w:numId="24" w16cid:durableId="1849785190">
    <w:abstractNumId w:val="11"/>
  </w:num>
  <w:num w:numId="25" w16cid:durableId="483816801">
    <w:abstractNumId w:val="24"/>
  </w:num>
  <w:num w:numId="26" w16cid:durableId="1555505340">
    <w:abstractNumId w:val="1"/>
  </w:num>
  <w:num w:numId="27" w16cid:durableId="1746413450">
    <w:abstractNumId w:val="3"/>
  </w:num>
  <w:num w:numId="28" w16cid:durableId="527985113">
    <w:abstractNumId w:val="23"/>
  </w:num>
  <w:num w:numId="29" w16cid:durableId="956986779">
    <w:abstractNumId w:val="2"/>
  </w:num>
  <w:num w:numId="30" w16cid:durableId="756291114">
    <w:abstractNumId w:val="29"/>
  </w:num>
  <w:num w:numId="31" w16cid:durableId="405036049">
    <w:abstractNumId w:val="8"/>
  </w:num>
  <w:num w:numId="32" w16cid:durableId="959142473">
    <w:abstractNumId w:val="25"/>
  </w:num>
  <w:num w:numId="33" w16cid:durableId="684942051">
    <w:abstractNumId w:val="28"/>
  </w:num>
  <w:num w:numId="34" w16cid:durableId="1474251307">
    <w:abstractNumId w:val="4"/>
  </w:num>
  <w:num w:numId="35" w16cid:durableId="981230149">
    <w:abstractNumId w:val="10"/>
  </w:num>
  <w:num w:numId="36" w16cid:durableId="1961766847">
    <w:abstractNumId w:val="20"/>
  </w:num>
  <w:num w:numId="37" w16cid:durableId="1781224606">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62E"/>
    <w:rsid w:val="000109FE"/>
    <w:rsid w:val="00011258"/>
    <w:rsid w:val="00012EAA"/>
    <w:rsid w:val="00015945"/>
    <w:rsid w:val="00017323"/>
    <w:rsid w:val="00030002"/>
    <w:rsid w:val="00030373"/>
    <w:rsid w:val="00034CCC"/>
    <w:rsid w:val="00035A84"/>
    <w:rsid w:val="00040EF6"/>
    <w:rsid w:val="00041088"/>
    <w:rsid w:val="0004338F"/>
    <w:rsid w:val="00044543"/>
    <w:rsid w:val="000457D3"/>
    <w:rsid w:val="00050693"/>
    <w:rsid w:val="00052721"/>
    <w:rsid w:val="00052E16"/>
    <w:rsid w:val="00055D04"/>
    <w:rsid w:val="000569B1"/>
    <w:rsid w:val="00057C58"/>
    <w:rsid w:val="00061D82"/>
    <w:rsid w:val="00063DD0"/>
    <w:rsid w:val="00063FEA"/>
    <w:rsid w:val="00067F53"/>
    <w:rsid w:val="000700C8"/>
    <w:rsid w:val="00070C58"/>
    <w:rsid w:val="00072695"/>
    <w:rsid w:val="00072713"/>
    <w:rsid w:val="000734B4"/>
    <w:rsid w:val="00074769"/>
    <w:rsid w:val="00074784"/>
    <w:rsid w:val="00076A37"/>
    <w:rsid w:val="00077A9C"/>
    <w:rsid w:val="00082156"/>
    <w:rsid w:val="00087CB9"/>
    <w:rsid w:val="00092415"/>
    <w:rsid w:val="00093946"/>
    <w:rsid w:val="00093DB7"/>
    <w:rsid w:val="000948E2"/>
    <w:rsid w:val="00095D53"/>
    <w:rsid w:val="00096643"/>
    <w:rsid w:val="000A0C7B"/>
    <w:rsid w:val="000A0E9E"/>
    <w:rsid w:val="000A2DFC"/>
    <w:rsid w:val="000A3FF2"/>
    <w:rsid w:val="000A41CF"/>
    <w:rsid w:val="000A5AB9"/>
    <w:rsid w:val="000A6E2E"/>
    <w:rsid w:val="000B1F68"/>
    <w:rsid w:val="000B3E7D"/>
    <w:rsid w:val="000B42A6"/>
    <w:rsid w:val="000B55E5"/>
    <w:rsid w:val="000B588D"/>
    <w:rsid w:val="000C0542"/>
    <w:rsid w:val="000C45CC"/>
    <w:rsid w:val="000D5AF4"/>
    <w:rsid w:val="000D7AD0"/>
    <w:rsid w:val="000E015A"/>
    <w:rsid w:val="000E1333"/>
    <w:rsid w:val="000E1A35"/>
    <w:rsid w:val="000E52D2"/>
    <w:rsid w:val="000F21A2"/>
    <w:rsid w:val="000F6AF8"/>
    <w:rsid w:val="000F6C11"/>
    <w:rsid w:val="0010013F"/>
    <w:rsid w:val="0010020E"/>
    <w:rsid w:val="00106169"/>
    <w:rsid w:val="00113A7B"/>
    <w:rsid w:val="00115D85"/>
    <w:rsid w:val="00117011"/>
    <w:rsid w:val="0012101D"/>
    <w:rsid w:val="00121410"/>
    <w:rsid w:val="00121C36"/>
    <w:rsid w:val="00126BCC"/>
    <w:rsid w:val="001277B3"/>
    <w:rsid w:val="00130F43"/>
    <w:rsid w:val="001311DB"/>
    <w:rsid w:val="00132014"/>
    <w:rsid w:val="00133CB1"/>
    <w:rsid w:val="00133ECE"/>
    <w:rsid w:val="00134742"/>
    <w:rsid w:val="00140C3F"/>
    <w:rsid w:val="00142C11"/>
    <w:rsid w:val="0014364C"/>
    <w:rsid w:val="00144BFF"/>
    <w:rsid w:val="001453B3"/>
    <w:rsid w:val="001462FA"/>
    <w:rsid w:val="001477AE"/>
    <w:rsid w:val="00150221"/>
    <w:rsid w:val="001506E8"/>
    <w:rsid w:val="00150DC8"/>
    <w:rsid w:val="00150F24"/>
    <w:rsid w:val="00150F85"/>
    <w:rsid w:val="00155837"/>
    <w:rsid w:val="001605E9"/>
    <w:rsid w:val="00165B52"/>
    <w:rsid w:val="001772F5"/>
    <w:rsid w:val="00181147"/>
    <w:rsid w:val="00181C38"/>
    <w:rsid w:val="00182602"/>
    <w:rsid w:val="00182A9D"/>
    <w:rsid w:val="00186C6C"/>
    <w:rsid w:val="00187FF8"/>
    <w:rsid w:val="00196205"/>
    <w:rsid w:val="00196660"/>
    <w:rsid w:val="00197A74"/>
    <w:rsid w:val="001A0096"/>
    <w:rsid w:val="001A00D0"/>
    <w:rsid w:val="001A5E1C"/>
    <w:rsid w:val="001A5E62"/>
    <w:rsid w:val="001A69F6"/>
    <w:rsid w:val="001B06CF"/>
    <w:rsid w:val="001B3183"/>
    <w:rsid w:val="001B3ABB"/>
    <w:rsid w:val="001B3C4E"/>
    <w:rsid w:val="001B3F70"/>
    <w:rsid w:val="001B7A9C"/>
    <w:rsid w:val="001C0C28"/>
    <w:rsid w:val="001C2DB6"/>
    <w:rsid w:val="001C2FA9"/>
    <w:rsid w:val="001C4167"/>
    <w:rsid w:val="001C41AB"/>
    <w:rsid w:val="001C50D6"/>
    <w:rsid w:val="001C526B"/>
    <w:rsid w:val="001C68B7"/>
    <w:rsid w:val="001D6615"/>
    <w:rsid w:val="001E154A"/>
    <w:rsid w:val="001E32AF"/>
    <w:rsid w:val="001E35F3"/>
    <w:rsid w:val="001E613F"/>
    <w:rsid w:val="001E6BD8"/>
    <w:rsid w:val="001E7424"/>
    <w:rsid w:val="001F0F8A"/>
    <w:rsid w:val="001F1D38"/>
    <w:rsid w:val="001F22A0"/>
    <w:rsid w:val="001F3076"/>
    <w:rsid w:val="001F32CF"/>
    <w:rsid w:val="001F429D"/>
    <w:rsid w:val="001F4ACD"/>
    <w:rsid w:val="002000D8"/>
    <w:rsid w:val="00203333"/>
    <w:rsid w:val="0020470D"/>
    <w:rsid w:val="00204DCE"/>
    <w:rsid w:val="00205D5B"/>
    <w:rsid w:val="00205E46"/>
    <w:rsid w:val="00207EF3"/>
    <w:rsid w:val="002124B5"/>
    <w:rsid w:val="00212BAF"/>
    <w:rsid w:val="00214105"/>
    <w:rsid w:val="00220609"/>
    <w:rsid w:val="00223440"/>
    <w:rsid w:val="00225772"/>
    <w:rsid w:val="002258BE"/>
    <w:rsid w:val="002369CD"/>
    <w:rsid w:val="002462C5"/>
    <w:rsid w:val="00247154"/>
    <w:rsid w:val="00247F1E"/>
    <w:rsid w:val="002517A9"/>
    <w:rsid w:val="002534B3"/>
    <w:rsid w:val="00253731"/>
    <w:rsid w:val="002562BE"/>
    <w:rsid w:val="00257479"/>
    <w:rsid w:val="00262AD1"/>
    <w:rsid w:val="00264047"/>
    <w:rsid w:val="002704DA"/>
    <w:rsid w:val="0027477F"/>
    <w:rsid w:val="002811E0"/>
    <w:rsid w:val="00281C02"/>
    <w:rsid w:val="002829BF"/>
    <w:rsid w:val="0028771A"/>
    <w:rsid w:val="00292F02"/>
    <w:rsid w:val="002958D3"/>
    <w:rsid w:val="002A1F9D"/>
    <w:rsid w:val="002A7578"/>
    <w:rsid w:val="002B0655"/>
    <w:rsid w:val="002B389C"/>
    <w:rsid w:val="002B7F62"/>
    <w:rsid w:val="002C00AF"/>
    <w:rsid w:val="002C0680"/>
    <w:rsid w:val="002C1520"/>
    <w:rsid w:val="002C3922"/>
    <w:rsid w:val="002C447E"/>
    <w:rsid w:val="002C61DC"/>
    <w:rsid w:val="002C6C5D"/>
    <w:rsid w:val="002D14B6"/>
    <w:rsid w:val="002D4A6F"/>
    <w:rsid w:val="002D613B"/>
    <w:rsid w:val="002E226E"/>
    <w:rsid w:val="002E43AA"/>
    <w:rsid w:val="002E6847"/>
    <w:rsid w:val="002F3660"/>
    <w:rsid w:val="002F44E2"/>
    <w:rsid w:val="002F5FF3"/>
    <w:rsid w:val="0030165F"/>
    <w:rsid w:val="00302440"/>
    <w:rsid w:val="00303250"/>
    <w:rsid w:val="0030408D"/>
    <w:rsid w:val="0030473E"/>
    <w:rsid w:val="003048C2"/>
    <w:rsid w:val="003073B7"/>
    <w:rsid w:val="0031141E"/>
    <w:rsid w:val="00317F59"/>
    <w:rsid w:val="00330157"/>
    <w:rsid w:val="0033220C"/>
    <w:rsid w:val="00332DDB"/>
    <w:rsid w:val="00332FD4"/>
    <w:rsid w:val="00333440"/>
    <w:rsid w:val="003347D6"/>
    <w:rsid w:val="00337415"/>
    <w:rsid w:val="00340770"/>
    <w:rsid w:val="003439DE"/>
    <w:rsid w:val="003478F4"/>
    <w:rsid w:val="00351DF9"/>
    <w:rsid w:val="00355F03"/>
    <w:rsid w:val="003577AF"/>
    <w:rsid w:val="00360A5A"/>
    <w:rsid w:val="00360CB5"/>
    <w:rsid w:val="0036210E"/>
    <w:rsid w:val="00362FE7"/>
    <w:rsid w:val="00364306"/>
    <w:rsid w:val="00367E9A"/>
    <w:rsid w:val="003703A5"/>
    <w:rsid w:val="00370BA9"/>
    <w:rsid w:val="00370F6D"/>
    <w:rsid w:val="00373506"/>
    <w:rsid w:val="00374D04"/>
    <w:rsid w:val="0037503A"/>
    <w:rsid w:val="00376535"/>
    <w:rsid w:val="0037714B"/>
    <w:rsid w:val="00377FAD"/>
    <w:rsid w:val="00380486"/>
    <w:rsid w:val="003821F8"/>
    <w:rsid w:val="00384575"/>
    <w:rsid w:val="00384FA6"/>
    <w:rsid w:val="00384FFA"/>
    <w:rsid w:val="00387E55"/>
    <w:rsid w:val="0039070F"/>
    <w:rsid w:val="003907C7"/>
    <w:rsid w:val="00393066"/>
    <w:rsid w:val="003A0BCE"/>
    <w:rsid w:val="003A1D21"/>
    <w:rsid w:val="003B377C"/>
    <w:rsid w:val="003B53CD"/>
    <w:rsid w:val="003C15D6"/>
    <w:rsid w:val="003C211C"/>
    <w:rsid w:val="003C361D"/>
    <w:rsid w:val="003C5036"/>
    <w:rsid w:val="003C7AFE"/>
    <w:rsid w:val="003D13E7"/>
    <w:rsid w:val="003D2C35"/>
    <w:rsid w:val="003D36E7"/>
    <w:rsid w:val="003D3C6E"/>
    <w:rsid w:val="003D3F66"/>
    <w:rsid w:val="003D4026"/>
    <w:rsid w:val="003D4085"/>
    <w:rsid w:val="003D500A"/>
    <w:rsid w:val="003D740E"/>
    <w:rsid w:val="003E3A8D"/>
    <w:rsid w:val="003E418F"/>
    <w:rsid w:val="003E4A52"/>
    <w:rsid w:val="003E4DF7"/>
    <w:rsid w:val="003E5AEE"/>
    <w:rsid w:val="003E5E58"/>
    <w:rsid w:val="003E7288"/>
    <w:rsid w:val="003E757C"/>
    <w:rsid w:val="003F5384"/>
    <w:rsid w:val="003F7097"/>
    <w:rsid w:val="003F7AB6"/>
    <w:rsid w:val="004079C7"/>
    <w:rsid w:val="00410104"/>
    <w:rsid w:val="00410160"/>
    <w:rsid w:val="00411C10"/>
    <w:rsid w:val="004135F5"/>
    <w:rsid w:val="00422E46"/>
    <w:rsid w:val="004245D1"/>
    <w:rsid w:val="004247DF"/>
    <w:rsid w:val="00426A2D"/>
    <w:rsid w:val="00426A8F"/>
    <w:rsid w:val="00427E35"/>
    <w:rsid w:val="0043144C"/>
    <w:rsid w:val="00431DC4"/>
    <w:rsid w:val="004322B4"/>
    <w:rsid w:val="00432434"/>
    <w:rsid w:val="00436CFB"/>
    <w:rsid w:val="0044063C"/>
    <w:rsid w:val="0044089E"/>
    <w:rsid w:val="00442082"/>
    <w:rsid w:val="0044282C"/>
    <w:rsid w:val="00446A62"/>
    <w:rsid w:val="0044739B"/>
    <w:rsid w:val="004473AC"/>
    <w:rsid w:val="00450D48"/>
    <w:rsid w:val="00452D0B"/>
    <w:rsid w:val="00452E98"/>
    <w:rsid w:val="00454EB8"/>
    <w:rsid w:val="0045556E"/>
    <w:rsid w:val="004559A9"/>
    <w:rsid w:val="004559EB"/>
    <w:rsid w:val="00460287"/>
    <w:rsid w:val="004623BF"/>
    <w:rsid w:val="004638F1"/>
    <w:rsid w:val="004640A5"/>
    <w:rsid w:val="00464A8B"/>
    <w:rsid w:val="00464C5E"/>
    <w:rsid w:val="00466442"/>
    <w:rsid w:val="00466D4B"/>
    <w:rsid w:val="004701B8"/>
    <w:rsid w:val="00471E36"/>
    <w:rsid w:val="00472E06"/>
    <w:rsid w:val="00472E0E"/>
    <w:rsid w:val="00473BFC"/>
    <w:rsid w:val="00480654"/>
    <w:rsid w:val="00483E0D"/>
    <w:rsid w:val="00485D65"/>
    <w:rsid w:val="0048609C"/>
    <w:rsid w:val="0048642B"/>
    <w:rsid w:val="004864DA"/>
    <w:rsid w:val="00487751"/>
    <w:rsid w:val="004905CD"/>
    <w:rsid w:val="00490917"/>
    <w:rsid w:val="004910D0"/>
    <w:rsid w:val="00491DF7"/>
    <w:rsid w:val="00492CFA"/>
    <w:rsid w:val="00492F9C"/>
    <w:rsid w:val="00495D1B"/>
    <w:rsid w:val="00497427"/>
    <w:rsid w:val="00497C10"/>
    <w:rsid w:val="004A0119"/>
    <w:rsid w:val="004A1586"/>
    <w:rsid w:val="004A4DC6"/>
    <w:rsid w:val="004A537D"/>
    <w:rsid w:val="004A6F51"/>
    <w:rsid w:val="004B290C"/>
    <w:rsid w:val="004B2D22"/>
    <w:rsid w:val="004B4037"/>
    <w:rsid w:val="004B633C"/>
    <w:rsid w:val="004B78C0"/>
    <w:rsid w:val="004C0C34"/>
    <w:rsid w:val="004C6C55"/>
    <w:rsid w:val="004C776D"/>
    <w:rsid w:val="004D02D7"/>
    <w:rsid w:val="004D3432"/>
    <w:rsid w:val="004D5F48"/>
    <w:rsid w:val="004E3DA3"/>
    <w:rsid w:val="004E6886"/>
    <w:rsid w:val="004F48E8"/>
    <w:rsid w:val="00502058"/>
    <w:rsid w:val="005048A3"/>
    <w:rsid w:val="005059B1"/>
    <w:rsid w:val="0050669D"/>
    <w:rsid w:val="00507A75"/>
    <w:rsid w:val="005101FC"/>
    <w:rsid w:val="00510B2D"/>
    <w:rsid w:val="00511472"/>
    <w:rsid w:val="005115EB"/>
    <w:rsid w:val="005119E0"/>
    <w:rsid w:val="005125DE"/>
    <w:rsid w:val="00512B37"/>
    <w:rsid w:val="00514CCC"/>
    <w:rsid w:val="0051686D"/>
    <w:rsid w:val="00517319"/>
    <w:rsid w:val="005174B2"/>
    <w:rsid w:val="00517754"/>
    <w:rsid w:val="00517907"/>
    <w:rsid w:val="00520FA3"/>
    <w:rsid w:val="00523D8F"/>
    <w:rsid w:val="00526996"/>
    <w:rsid w:val="0053255E"/>
    <w:rsid w:val="00533203"/>
    <w:rsid w:val="005336A4"/>
    <w:rsid w:val="005354CA"/>
    <w:rsid w:val="00535BEB"/>
    <w:rsid w:val="00536A6B"/>
    <w:rsid w:val="00537C54"/>
    <w:rsid w:val="00540641"/>
    <w:rsid w:val="00540817"/>
    <w:rsid w:val="00542557"/>
    <w:rsid w:val="005428FF"/>
    <w:rsid w:val="0054685F"/>
    <w:rsid w:val="00552360"/>
    <w:rsid w:val="00552853"/>
    <w:rsid w:val="005578DF"/>
    <w:rsid w:val="00557E0F"/>
    <w:rsid w:val="00563E8C"/>
    <w:rsid w:val="00566C7B"/>
    <w:rsid w:val="00567631"/>
    <w:rsid w:val="00570153"/>
    <w:rsid w:val="005706FE"/>
    <w:rsid w:val="00572482"/>
    <w:rsid w:val="00572560"/>
    <w:rsid w:val="00573253"/>
    <w:rsid w:val="005742AC"/>
    <w:rsid w:val="00575CED"/>
    <w:rsid w:val="00576000"/>
    <w:rsid w:val="005823C9"/>
    <w:rsid w:val="005824E5"/>
    <w:rsid w:val="00582EEC"/>
    <w:rsid w:val="00583154"/>
    <w:rsid w:val="00584AA1"/>
    <w:rsid w:val="00585501"/>
    <w:rsid w:val="00585828"/>
    <w:rsid w:val="00587F34"/>
    <w:rsid w:val="005903D3"/>
    <w:rsid w:val="005906A1"/>
    <w:rsid w:val="00590725"/>
    <w:rsid w:val="0059133E"/>
    <w:rsid w:val="00592301"/>
    <w:rsid w:val="00592326"/>
    <w:rsid w:val="00595057"/>
    <w:rsid w:val="00595606"/>
    <w:rsid w:val="00596741"/>
    <w:rsid w:val="00597A0F"/>
    <w:rsid w:val="005A3B9A"/>
    <w:rsid w:val="005A4430"/>
    <w:rsid w:val="005A4935"/>
    <w:rsid w:val="005A6CED"/>
    <w:rsid w:val="005B0F76"/>
    <w:rsid w:val="005B2311"/>
    <w:rsid w:val="005B4520"/>
    <w:rsid w:val="005B7167"/>
    <w:rsid w:val="005B77B1"/>
    <w:rsid w:val="005C0097"/>
    <w:rsid w:val="005C0ED4"/>
    <w:rsid w:val="005C459F"/>
    <w:rsid w:val="005C5577"/>
    <w:rsid w:val="005C5857"/>
    <w:rsid w:val="005C6715"/>
    <w:rsid w:val="005D0BB3"/>
    <w:rsid w:val="005D1BBA"/>
    <w:rsid w:val="005D3A87"/>
    <w:rsid w:val="005E5AB4"/>
    <w:rsid w:val="005E5F42"/>
    <w:rsid w:val="005F1C93"/>
    <w:rsid w:val="005F1F32"/>
    <w:rsid w:val="005F2E83"/>
    <w:rsid w:val="005F3356"/>
    <w:rsid w:val="005F4890"/>
    <w:rsid w:val="005F49C6"/>
    <w:rsid w:val="005F604D"/>
    <w:rsid w:val="005F7C7D"/>
    <w:rsid w:val="006004DF"/>
    <w:rsid w:val="006020D2"/>
    <w:rsid w:val="0060394F"/>
    <w:rsid w:val="00603E0C"/>
    <w:rsid w:val="00607EDA"/>
    <w:rsid w:val="00612487"/>
    <w:rsid w:val="00614A82"/>
    <w:rsid w:val="00615354"/>
    <w:rsid w:val="006155B4"/>
    <w:rsid w:val="00615A2C"/>
    <w:rsid w:val="00617CBB"/>
    <w:rsid w:val="0062531B"/>
    <w:rsid w:val="00626C51"/>
    <w:rsid w:val="00627EC6"/>
    <w:rsid w:val="006333B0"/>
    <w:rsid w:val="00633D87"/>
    <w:rsid w:val="00633EA2"/>
    <w:rsid w:val="006348D6"/>
    <w:rsid w:val="00634BB7"/>
    <w:rsid w:val="006360AB"/>
    <w:rsid w:val="00637B61"/>
    <w:rsid w:val="0064145A"/>
    <w:rsid w:val="006416C1"/>
    <w:rsid w:val="006435E5"/>
    <w:rsid w:val="00644958"/>
    <w:rsid w:val="00644E0D"/>
    <w:rsid w:val="00645C28"/>
    <w:rsid w:val="00650ACD"/>
    <w:rsid w:val="00652615"/>
    <w:rsid w:val="00654E43"/>
    <w:rsid w:val="00657751"/>
    <w:rsid w:val="006605EB"/>
    <w:rsid w:val="00660BD8"/>
    <w:rsid w:val="00665E1A"/>
    <w:rsid w:val="00671272"/>
    <w:rsid w:val="006733D0"/>
    <w:rsid w:val="0067580D"/>
    <w:rsid w:val="0067732C"/>
    <w:rsid w:val="00680A54"/>
    <w:rsid w:val="006816AC"/>
    <w:rsid w:val="0068482E"/>
    <w:rsid w:val="00685B5F"/>
    <w:rsid w:val="0068645C"/>
    <w:rsid w:val="00687937"/>
    <w:rsid w:val="00687E36"/>
    <w:rsid w:val="00694216"/>
    <w:rsid w:val="006944E4"/>
    <w:rsid w:val="0069654E"/>
    <w:rsid w:val="00696BFB"/>
    <w:rsid w:val="00697A22"/>
    <w:rsid w:val="00697FD6"/>
    <w:rsid w:val="006A0357"/>
    <w:rsid w:val="006A0E61"/>
    <w:rsid w:val="006A3C31"/>
    <w:rsid w:val="006A5A6D"/>
    <w:rsid w:val="006B13F7"/>
    <w:rsid w:val="006B1DC9"/>
    <w:rsid w:val="006B1EA4"/>
    <w:rsid w:val="006B25CD"/>
    <w:rsid w:val="006B33F0"/>
    <w:rsid w:val="006B346F"/>
    <w:rsid w:val="006C0D2D"/>
    <w:rsid w:val="006C1918"/>
    <w:rsid w:val="006C1FE4"/>
    <w:rsid w:val="006C3647"/>
    <w:rsid w:val="006C3DAB"/>
    <w:rsid w:val="006D0911"/>
    <w:rsid w:val="006D38A3"/>
    <w:rsid w:val="006D4A9E"/>
    <w:rsid w:val="006D4C09"/>
    <w:rsid w:val="006D594B"/>
    <w:rsid w:val="006D5E3A"/>
    <w:rsid w:val="006D7112"/>
    <w:rsid w:val="006E58BF"/>
    <w:rsid w:val="006E77B8"/>
    <w:rsid w:val="006F1819"/>
    <w:rsid w:val="006F1C53"/>
    <w:rsid w:val="006F3379"/>
    <w:rsid w:val="006F5290"/>
    <w:rsid w:val="006F5785"/>
    <w:rsid w:val="006F6229"/>
    <w:rsid w:val="006F62AA"/>
    <w:rsid w:val="006F6608"/>
    <w:rsid w:val="00700F37"/>
    <w:rsid w:val="007011A1"/>
    <w:rsid w:val="00707379"/>
    <w:rsid w:val="00707B81"/>
    <w:rsid w:val="00713B63"/>
    <w:rsid w:val="007147BE"/>
    <w:rsid w:val="00715DB3"/>
    <w:rsid w:val="0071615D"/>
    <w:rsid w:val="007164C5"/>
    <w:rsid w:val="00722B9C"/>
    <w:rsid w:val="007234E2"/>
    <w:rsid w:val="007237B4"/>
    <w:rsid w:val="007258BE"/>
    <w:rsid w:val="00735261"/>
    <w:rsid w:val="007360CE"/>
    <w:rsid w:val="0073759A"/>
    <w:rsid w:val="007405B8"/>
    <w:rsid w:val="007434BD"/>
    <w:rsid w:val="00745384"/>
    <w:rsid w:val="007510F2"/>
    <w:rsid w:val="00754E29"/>
    <w:rsid w:val="007562C0"/>
    <w:rsid w:val="00757D1F"/>
    <w:rsid w:val="007603DD"/>
    <w:rsid w:val="0076068C"/>
    <w:rsid w:val="007660AB"/>
    <w:rsid w:val="00767669"/>
    <w:rsid w:val="00771FCC"/>
    <w:rsid w:val="00772684"/>
    <w:rsid w:val="00777E80"/>
    <w:rsid w:val="007907D3"/>
    <w:rsid w:val="0079110C"/>
    <w:rsid w:val="00791AE1"/>
    <w:rsid w:val="007937B9"/>
    <w:rsid w:val="007A2D98"/>
    <w:rsid w:val="007A45C6"/>
    <w:rsid w:val="007B098F"/>
    <w:rsid w:val="007B1675"/>
    <w:rsid w:val="007B4DFE"/>
    <w:rsid w:val="007B5D15"/>
    <w:rsid w:val="007B6B64"/>
    <w:rsid w:val="007C21EA"/>
    <w:rsid w:val="007C38A3"/>
    <w:rsid w:val="007D0C2D"/>
    <w:rsid w:val="007D1FAD"/>
    <w:rsid w:val="007D2363"/>
    <w:rsid w:val="007D29B3"/>
    <w:rsid w:val="007D526D"/>
    <w:rsid w:val="007D7DE5"/>
    <w:rsid w:val="007E02A1"/>
    <w:rsid w:val="007E15B9"/>
    <w:rsid w:val="007E2915"/>
    <w:rsid w:val="007E48E5"/>
    <w:rsid w:val="007E66F1"/>
    <w:rsid w:val="007F25CF"/>
    <w:rsid w:val="007F3749"/>
    <w:rsid w:val="007F56E2"/>
    <w:rsid w:val="007F66B0"/>
    <w:rsid w:val="007F6E48"/>
    <w:rsid w:val="007F777B"/>
    <w:rsid w:val="007F7E35"/>
    <w:rsid w:val="00800583"/>
    <w:rsid w:val="008006D9"/>
    <w:rsid w:val="00800DDE"/>
    <w:rsid w:val="0080692E"/>
    <w:rsid w:val="00812DD3"/>
    <w:rsid w:val="008150FF"/>
    <w:rsid w:val="00820E27"/>
    <w:rsid w:val="0082260E"/>
    <w:rsid w:val="00822664"/>
    <w:rsid w:val="008237FF"/>
    <w:rsid w:val="00824A0A"/>
    <w:rsid w:val="0082680C"/>
    <w:rsid w:val="00826C72"/>
    <w:rsid w:val="0082734A"/>
    <w:rsid w:val="00830F83"/>
    <w:rsid w:val="00834055"/>
    <w:rsid w:val="0083427E"/>
    <w:rsid w:val="008370A9"/>
    <w:rsid w:val="008371C8"/>
    <w:rsid w:val="00843D5C"/>
    <w:rsid w:val="00844566"/>
    <w:rsid w:val="00845511"/>
    <w:rsid w:val="00845C4A"/>
    <w:rsid w:val="008524C8"/>
    <w:rsid w:val="0085329D"/>
    <w:rsid w:val="00854B6C"/>
    <w:rsid w:val="00856461"/>
    <w:rsid w:val="00857085"/>
    <w:rsid w:val="00860C6D"/>
    <w:rsid w:val="0086142B"/>
    <w:rsid w:val="008625E5"/>
    <w:rsid w:val="00862D7C"/>
    <w:rsid w:val="00862E26"/>
    <w:rsid w:val="00863409"/>
    <w:rsid w:val="00864E9F"/>
    <w:rsid w:val="00866BFA"/>
    <w:rsid w:val="00870548"/>
    <w:rsid w:val="00874825"/>
    <w:rsid w:val="00875CE7"/>
    <w:rsid w:val="00876BEC"/>
    <w:rsid w:val="0088191E"/>
    <w:rsid w:val="00883B1D"/>
    <w:rsid w:val="00883F0A"/>
    <w:rsid w:val="00884BE8"/>
    <w:rsid w:val="00885954"/>
    <w:rsid w:val="008871A9"/>
    <w:rsid w:val="008903EA"/>
    <w:rsid w:val="00890DFB"/>
    <w:rsid w:val="008915FB"/>
    <w:rsid w:val="00893205"/>
    <w:rsid w:val="0089351D"/>
    <w:rsid w:val="008957E7"/>
    <w:rsid w:val="00895AE8"/>
    <w:rsid w:val="008A5686"/>
    <w:rsid w:val="008A67A4"/>
    <w:rsid w:val="008B35FE"/>
    <w:rsid w:val="008C0AC7"/>
    <w:rsid w:val="008C2E74"/>
    <w:rsid w:val="008D2079"/>
    <w:rsid w:val="008D46EB"/>
    <w:rsid w:val="008D48BF"/>
    <w:rsid w:val="008D4EC9"/>
    <w:rsid w:val="008D51F9"/>
    <w:rsid w:val="008D5266"/>
    <w:rsid w:val="008D6E1B"/>
    <w:rsid w:val="008E0DDD"/>
    <w:rsid w:val="008E429F"/>
    <w:rsid w:val="008E4B73"/>
    <w:rsid w:val="008E6FB1"/>
    <w:rsid w:val="008F1037"/>
    <w:rsid w:val="008F364B"/>
    <w:rsid w:val="008F3B11"/>
    <w:rsid w:val="008F5FC8"/>
    <w:rsid w:val="00902E97"/>
    <w:rsid w:val="00903F58"/>
    <w:rsid w:val="00911C6E"/>
    <w:rsid w:val="00912D36"/>
    <w:rsid w:val="00913A31"/>
    <w:rsid w:val="009150B8"/>
    <w:rsid w:val="00917283"/>
    <w:rsid w:val="0092036F"/>
    <w:rsid w:val="009232B3"/>
    <w:rsid w:val="00923BAD"/>
    <w:rsid w:val="0092751E"/>
    <w:rsid w:val="009276A3"/>
    <w:rsid w:val="00931570"/>
    <w:rsid w:val="00931762"/>
    <w:rsid w:val="00931DA6"/>
    <w:rsid w:val="00931F48"/>
    <w:rsid w:val="009350FD"/>
    <w:rsid w:val="00941BB1"/>
    <w:rsid w:val="00941C1E"/>
    <w:rsid w:val="00942403"/>
    <w:rsid w:val="00942FB3"/>
    <w:rsid w:val="00943E3C"/>
    <w:rsid w:val="00945D9E"/>
    <w:rsid w:val="00951697"/>
    <w:rsid w:val="0095609A"/>
    <w:rsid w:val="009576AF"/>
    <w:rsid w:val="00960651"/>
    <w:rsid w:val="0096304F"/>
    <w:rsid w:val="00966D60"/>
    <w:rsid w:val="00970002"/>
    <w:rsid w:val="009712B4"/>
    <w:rsid w:val="009741F6"/>
    <w:rsid w:val="009755BA"/>
    <w:rsid w:val="00975623"/>
    <w:rsid w:val="00975E12"/>
    <w:rsid w:val="00976B43"/>
    <w:rsid w:val="00980EC6"/>
    <w:rsid w:val="0098478E"/>
    <w:rsid w:val="0098557A"/>
    <w:rsid w:val="00987CC4"/>
    <w:rsid w:val="00991687"/>
    <w:rsid w:val="0099284F"/>
    <w:rsid w:val="00992D8D"/>
    <w:rsid w:val="00993BB6"/>
    <w:rsid w:val="00994738"/>
    <w:rsid w:val="009964A5"/>
    <w:rsid w:val="009A1802"/>
    <w:rsid w:val="009A2285"/>
    <w:rsid w:val="009A6CD8"/>
    <w:rsid w:val="009A788C"/>
    <w:rsid w:val="009B0A50"/>
    <w:rsid w:val="009B396E"/>
    <w:rsid w:val="009B4B32"/>
    <w:rsid w:val="009C07BD"/>
    <w:rsid w:val="009C0CDE"/>
    <w:rsid w:val="009C1BD8"/>
    <w:rsid w:val="009C1C9E"/>
    <w:rsid w:val="009C48F3"/>
    <w:rsid w:val="009C6691"/>
    <w:rsid w:val="009D0473"/>
    <w:rsid w:val="009D3214"/>
    <w:rsid w:val="009D399A"/>
    <w:rsid w:val="009D444A"/>
    <w:rsid w:val="009D6952"/>
    <w:rsid w:val="009E1FAB"/>
    <w:rsid w:val="009E3CBE"/>
    <w:rsid w:val="009E4E94"/>
    <w:rsid w:val="009E716A"/>
    <w:rsid w:val="009F1051"/>
    <w:rsid w:val="009F2631"/>
    <w:rsid w:val="009F332F"/>
    <w:rsid w:val="009F5351"/>
    <w:rsid w:val="009F54B3"/>
    <w:rsid w:val="009F5712"/>
    <w:rsid w:val="00A004EE"/>
    <w:rsid w:val="00A01941"/>
    <w:rsid w:val="00A02FAB"/>
    <w:rsid w:val="00A046D9"/>
    <w:rsid w:val="00A04D40"/>
    <w:rsid w:val="00A11FB9"/>
    <w:rsid w:val="00A12629"/>
    <w:rsid w:val="00A12D08"/>
    <w:rsid w:val="00A12E25"/>
    <w:rsid w:val="00A138A6"/>
    <w:rsid w:val="00A171DE"/>
    <w:rsid w:val="00A2027F"/>
    <w:rsid w:val="00A202E3"/>
    <w:rsid w:val="00A205E3"/>
    <w:rsid w:val="00A20625"/>
    <w:rsid w:val="00A223BF"/>
    <w:rsid w:val="00A276BE"/>
    <w:rsid w:val="00A27999"/>
    <w:rsid w:val="00A27EB7"/>
    <w:rsid w:val="00A320AA"/>
    <w:rsid w:val="00A3441F"/>
    <w:rsid w:val="00A3599B"/>
    <w:rsid w:val="00A35CBA"/>
    <w:rsid w:val="00A400E4"/>
    <w:rsid w:val="00A45F32"/>
    <w:rsid w:val="00A46241"/>
    <w:rsid w:val="00A47900"/>
    <w:rsid w:val="00A52118"/>
    <w:rsid w:val="00A52DD0"/>
    <w:rsid w:val="00A53544"/>
    <w:rsid w:val="00A53CCA"/>
    <w:rsid w:val="00A553B5"/>
    <w:rsid w:val="00A56317"/>
    <w:rsid w:val="00A6061C"/>
    <w:rsid w:val="00A61114"/>
    <w:rsid w:val="00A62FF7"/>
    <w:rsid w:val="00A6437F"/>
    <w:rsid w:val="00A650D6"/>
    <w:rsid w:val="00A65D51"/>
    <w:rsid w:val="00A65D5B"/>
    <w:rsid w:val="00A70C60"/>
    <w:rsid w:val="00A71853"/>
    <w:rsid w:val="00A74525"/>
    <w:rsid w:val="00A76C72"/>
    <w:rsid w:val="00A76D1B"/>
    <w:rsid w:val="00A779CE"/>
    <w:rsid w:val="00A77BCF"/>
    <w:rsid w:val="00A81175"/>
    <w:rsid w:val="00A8127D"/>
    <w:rsid w:val="00A829D9"/>
    <w:rsid w:val="00A83C07"/>
    <w:rsid w:val="00A84412"/>
    <w:rsid w:val="00A8474C"/>
    <w:rsid w:val="00A8587F"/>
    <w:rsid w:val="00A91000"/>
    <w:rsid w:val="00A9724F"/>
    <w:rsid w:val="00AA05FD"/>
    <w:rsid w:val="00AA2654"/>
    <w:rsid w:val="00AA345E"/>
    <w:rsid w:val="00AA3D0C"/>
    <w:rsid w:val="00AA5FE8"/>
    <w:rsid w:val="00AA603D"/>
    <w:rsid w:val="00AA69CF"/>
    <w:rsid w:val="00AA7AE3"/>
    <w:rsid w:val="00AB0192"/>
    <w:rsid w:val="00AB025F"/>
    <w:rsid w:val="00AB2160"/>
    <w:rsid w:val="00AB6BE4"/>
    <w:rsid w:val="00AB701D"/>
    <w:rsid w:val="00AC28F0"/>
    <w:rsid w:val="00AC42DD"/>
    <w:rsid w:val="00AC4D92"/>
    <w:rsid w:val="00AD252B"/>
    <w:rsid w:val="00AD758C"/>
    <w:rsid w:val="00AD7C35"/>
    <w:rsid w:val="00AE28C5"/>
    <w:rsid w:val="00AE4544"/>
    <w:rsid w:val="00AE7592"/>
    <w:rsid w:val="00AF0488"/>
    <w:rsid w:val="00AF3899"/>
    <w:rsid w:val="00AF3B94"/>
    <w:rsid w:val="00AF4256"/>
    <w:rsid w:val="00AF737B"/>
    <w:rsid w:val="00AF76D6"/>
    <w:rsid w:val="00B011DE"/>
    <w:rsid w:val="00B01B22"/>
    <w:rsid w:val="00B028AB"/>
    <w:rsid w:val="00B06200"/>
    <w:rsid w:val="00B073B9"/>
    <w:rsid w:val="00B1299A"/>
    <w:rsid w:val="00B13582"/>
    <w:rsid w:val="00B143A3"/>
    <w:rsid w:val="00B14762"/>
    <w:rsid w:val="00B155E2"/>
    <w:rsid w:val="00B1786C"/>
    <w:rsid w:val="00B17AB9"/>
    <w:rsid w:val="00B20289"/>
    <w:rsid w:val="00B20DFF"/>
    <w:rsid w:val="00B224F3"/>
    <w:rsid w:val="00B239D0"/>
    <w:rsid w:val="00B2593C"/>
    <w:rsid w:val="00B26D0B"/>
    <w:rsid w:val="00B41061"/>
    <w:rsid w:val="00B413D5"/>
    <w:rsid w:val="00B43E40"/>
    <w:rsid w:val="00B449DB"/>
    <w:rsid w:val="00B45B5E"/>
    <w:rsid w:val="00B45DC0"/>
    <w:rsid w:val="00B50B7B"/>
    <w:rsid w:val="00B5106E"/>
    <w:rsid w:val="00B51A99"/>
    <w:rsid w:val="00B51FCF"/>
    <w:rsid w:val="00B52E14"/>
    <w:rsid w:val="00B55543"/>
    <w:rsid w:val="00B579E0"/>
    <w:rsid w:val="00B620CB"/>
    <w:rsid w:val="00B62694"/>
    <w:rsid w:val="00B701D7"/>
    <w:rsid w:val="00B714F5"/>
    <w:rsid w:val="00B71B8C"/>
    <w:rsid w:val="00B73F9C"/>
    <w:rsid w:val="00B75288"/>
    <w:rsid w:val="00B76C3E"/>
    <w:rsid w:val="00B82E76"/>
    <w:rsid w:val="00B84ADF"/>
    <w:rsid w:val="00B850F8"/>
    <w:rsid w:val="00B85373"/>
    <w:rsid w:val="00B854B2"/>
    <w:rsid w:val="00B87838"/>
    <w:rsid w:val="00B940DF"/>
    <w:rsid w:val="00BA031A"/>
    <w:rsid w:val="00BA12EA"/>
    <w:rsid w:val="00BA1BFA"/>
    <w:rsid w:val="00BA1C12"/>
    <w:rsid w:val="00BA32FA"/>
    <w:rsid w:val="00BA3488"/>
    <w:rsid w:val="00BA3B1E"/>
    <w:rsid w:val="00BA3E04"/>
    <w:rsid w:val="00BA4D1B"/>
    <w:rsid w:val="00BA5657"/>
    <w:rsid w:val="00BA607F"/>
    <w:rsid w:val="00BB14EC"/>
    <w:rsid w:val="00BB15F6"/>
    <w:rsid w:val="00BB2427"/>
    <w:rsid w:val="00BB5598"/>
    <w:rsid w:val="00BC0509"/>
    <w:rsid w:val="00BC1EDB"/>
    <w:rsid w:val="00BC2B76"/>
    <w:rsid w:val="00BD0210"/>
    <w:rsid w:val="00BD3BB1"/>
    <w:rsid w:val="00BD437A"/>
    <w:rsid w:val="00BD6EB4"/>
    <w:rsid w:val="00BD72EF"/>
    <w:rsid w:val="00BD753B"/>
    <w:rsid w:val="00BD7733"/>
    <w:rsid w:val="00BE6678"/>
    <w:rsid w:val="00BF05AE"/>
    <w:rsid w:val="00BF1A5F"/>
    <w:rsid w:val="00BF1AD3"/>
    <w:rsid w:val="00BF1E8A"/>
    <w:rsid w:val="00BF4192"/>
    <w:rsid w:val="00BF4601"/>
    <w:rsid w:val="00BF5420"/>
    <w:rsid w:val="00BF5A85"/>
    <w:rsid w:val="00BF7D6F"/>
    <w:rsid w:val="00C04218"/>
    <w:rsid w:val="00C06573"/>
    <w:rsid w:val="00C06D6E"/>
    <w:rsid w:val="00C2153E"/>
    <w:rsid w:val="00C21D3C"/>
    <w:rsid w:val="00C23FC5"/>
    <w:rsid w:val="00C24359"/>
    <w:rsid w:val="00C33A6B"/>
    <w:rsid w:val="00C33BBB"/>
    <w:rsid w:val="00C36AB1"/>
    <w:rsid w:val="00C40558"/>
    <w:rsid w:val="00C40782"/>
    <w:rsid w:val="00C4270C"/>
    <w:rsid w:val="00C45530"/>
    <w:rsid w:val="00C45CC9"/>
    <w:rsid w:val="00C52C60"/>
    <w:rsid w:val="00C56413"/>
    <w:rsid w:val="00C5680B"/>
    <w:rsid w:val="00C626DC"/>
    <w:rsid w:val="00C627E3"/>
    <w:rsid w:val="00C63F18"/>
    <w:rsid w:val="00C6720A"/>
    <w:rsid w:val="00C67C50"/>
    <w:rsid w:val="00C71860"/>
    <w:rsid w:val="00C719EA"/>
    <w:rsid w:val="00C7443D"/>
    <w:rsid w:val="00C762E8"/>
    <w:rsid w:val="00C77EB5"/>
    <w:rsid w:val="00C8049D"/>
    <w:rsid w:val="00C80562"/>
    <w:rsid w:val="00C80E67"/>
    <w:rsid w:val="00C82A33"/>
    <w:rsid w:val="00C82B6B"/>
    <w:rsid w:val="00C82F33"/>
    <w:rsid w:val="00C84106"/>
    <w:rsid w:val="00C93F68"/>
    <w:rsid w:val="00C94CFF"/>
    <w:rsid w:val="00C9538B"/>
    <w:rsid w:val="00C9614F"/>
    <w:rsid w:val="00C96C01"/>
    <w:rsid w:val="00CA1888"/>
    <w:rsid w:val="00CA222B"/>
    <w:rsid w:val="00CA338C"/>
    <w:rsid w:val="00CA3C67"/>
    <w:rsid w:val="00CA6076"/>
    <w:rsid w:val="00CB0481"/>
    <w:rsid w:val="00CB3746"/>
    <w:rsid w:val="00CB4C9F"/>
    <w:rsid w:val="00CB5564"/>
    <w:rsid w:val="00CB740E"/>
    <w:rsid w:val="00CB79FC"/>
    <w:rsid w:val="00CC09E5"/>
    <w:rsid w:val="00CC0F77"/>
    <w:rsid w:val="00CC50A6"/>
    <w:rsid w:val="00CD09B5"/>
    <w:rsid w:val="00CD23DF"/>
    <w:rsid w:val="00CD41C4"/>
    <w:rsid w:val="00CD7A11"/>
    <w:rsid w:val="00CE215B"/>
    <w:rsid w:val="00CE243F"/>
    <w:rsid w:val="00CE4E12"/>
    <w:rsid w:val="00CF3B92"/>
    <w:rsid w:val="00D0033F"/>
    <w:rsid w:val="00D01E90"/>
    <w:rsid w:val="00D04202"/>
    <w:rsid w:val="00D174AE"/>
    <w:rsid w:val="00D24CAE"/>
    <w:rsid w:val="00D31223"/>
    <w:rsid w:val="00D31B14"/>
    <w:rsid w:val="00D32AF9"/>
    <w:rsid w:val="00D3359E"/>
    <w:rsid w:val="00D34F26"/>
    <w:rsid w:val="00D40E27"/>
    <w:rsid w:val="00D44B8B"/>
    <w:rsid w:val="00D465C5"/>
    <w:rsid w:val="00D46ED8"/>
    <w:rsid w:val="00D4783F"/>
    <w:rsid w:val="00D55C44"/>
    <w:rsid w:val="00D56403"/>
    <w:rsid w:val="00D56C4D"/>
    <w:rsid w:val="00D57824"/>
    <w:rsid w:val="00D57DC1"/>
    <w:rsid w:val="00D6018C"/>
    <w:rsid w:val="00D601A5"/>
    <w:rsid w:val="00D65F57"/>
    <w:rsid w:val="00D66010"/>
    <w:rsid w:val="00D702C1"/>
    <w:rsid w:val="00D708E3"/>
    <w:rsid w:val="00D71566"/>
    <w:rsid w:val="00D731B4"/>
    <w:rsid w:val="00D75B96"/>
    <w:rsid w:val="00D76400"/>
    <w:rsid w:val="00D76BA6"/>
    <w:rsid w:val="00D77447"/>
    <w:rsid w:val="00D808DA"/>
    <w:rsid w:val="00D81EB1"/>
    <w:rsid w:val="00D83F29"/>
    <w:rsid w:val="00D8737B"/>
    <w:rsid w:val="00D91386"/>
    <w:rsid w:val="00D92564"/>
    <w:rsid w:val="00D9376F"/>
    <w:rsid w:val="00D93D2F"/>
    <w:rsid w:val="00D950B6"/>
    <w:rsid w:val="00D96E4A"/>
    <w:rsid w:val="00D97C11"/>
    <w:rsid w:val="00DA10E6"/>
    <w:rsid w:val="00DA1299"/>
    <w:rsid w:val="00DA198C"/>
    <w:rsid w:val="00DA32AB"/>
    <w:rsid w:val="00DA33E5"/>
    <w:rsid w:val="00DA64FB"/>
    <w:rsid w:val="00DB03D1"/>
    <w:rsid w:val="00DB2AD4"/>
    <w:rsid w:val="00DB40A5"/>
    <w:rsid w:val="00DB53A6"/>
    <w:rsid w:val="00DB5E1C"/>
    <w:rsid w:val="00DB75F0"/>
    <w:rsid w:val="00DC4844"/>
    <w:rsid w:val="00DC6238"/>
    <w:rsid w:val="00DC62BD"/>
    <w:rsid w:val="00DC76E4"/>
    <w:rsid w:val="00DD2136"/>
    <w:rsid w:val="00DD237E"/>
    <w:rsid w:val="00DD35B3"/>
    <w:rsid w:val="00DD4853"/>
    <w:rsid w:val="00DD590A"/>
    <w:rsid w:val="00DD6DE9"/>
    <w:rsid w:val="00DD7B39"/>
    <w:rsid w:val="00DE177F"/>
    <w:rsid w:val="00DE3AA7"/>
    <w:rsid w:val="00DE3FAF"/>
    <w:rsid w:val="00DE4D0A"/>
    <w:rsid w:val="00DE659F"/>
    <w:rsid w:val="00DE7704"/>
    <w:rsid w:val="00DF1C0D"/>
    <w:rsid w:val="00DF6796"/>
    <w:rsid w:val="00DF6C56"/>
    <w:rsid w:val="00DF6D7E"/>
    <w:rsid w:val="00E002A7"/>
    <w:rsid w:val="00E00D74"/>
    <w:rsid w:val="00E0360A"/>
    <w:rsid w:val="00E0553D"/>
    <w:rsid w:val="00E06F5E"/>
    <w:rsid w:val="00E107CB"/>
    <w:rsid w:val="00E10B42"/>
    <w:rsid w:val="00E13464"/>
    <w:rsid w:val="00E14300"/>
    <w:rsid w:val="00E14FF4"/>
    <w:rsid w:val="00E20313"/>
    <w:rsid w:val="00E22193"/>
    <w:rsid w:val="00E22D31"/>
    <w:rsid w:val="00E24089"/>
    <w:rsid w:val="00E25F67"/>
    <w:rsid w:val="00E27CF6"/>
    <w:rsid w:val="00E27F97"/>
    <w:rsid w:val="00E31999"/>
    <w:rsid w:val="00E344C5"/>
    <w:rsid w:val="00E34D53"/>
    <w:rsid w:val="00E34E25"/>
    <w:rsid w:val="00E35BEF"/>
    <w:rsid w:val="00E37648"/>
    <w:rsid w:val="00E40D74"/>
    <w:rsid w:val="00E42306"/>
    <w:rsid w:val="00E4468D"/>
    <w:rsid w:val="00E471CA"/>
    <w:rsid w:val="00E539B1"/>
    <w:rsid w:val="00E55186"/>
    <w:rsid w:val="00E57658"/>
    <w:rsid w:val="00E621CE"/>
    <w:rsid w:val="00E621D6"/>
    <w:rsid w:val="00E65225"/>
    <w:rsid w:val="00E66C4D"/>
    <w:rsid w:val="00E66D69"/>
    <w:rsid w:val="00E67BE3"/>
    <w:rsid w:val="00E74A75"/>
    <w:rsid w:val="00E8159F"/>
    <w:rsid w:val="00E866C9"/>
    <w:rsid w:val="00E87BD4"/>
    <w:rsid w:val="00E91D6A"/>
    <w:rsid w:val="00E94D00"/>
    <w:rsid w:val="00E968FF"/>
    <w:rsid w:val="00E969E3"/>
    <w:rsid w:val="00E96AEA"/>
    <w:rsid w:val="00E97126"/>
    <w:rsid w:val="00EA01A9"/>
    <w:rsid w:val="00EA1A02"/>
    <w:rsid w:val="00EA3EE0"/>
    <w:rsid w:val="00EA4227"/>
    <w:rsid w:val="00EA4319"/>
    <w:rsid w:val="00EA5BD8"/>
    <w:rsid w:val="00EA67FB"/>
    <w:rsid w:val="00EA710F"/>
    <w:rsid w:val="00EA746B"/>
    <w:rsid w:val="00EA7DCD"/>
    <w:rsid w:val="00EB1086"/>
    <w:rsid w:val="00EB259A"/>
    <w:rsid w:val="00EB3712"/>
    <w:rsid w:val="00EB3B85"/>
    <w:rsid w:val="00EB45A1"/>
    <w:rsid w:val="00EC0EA1"/>
    <w:rsid w:val="00EC138C"/>
    <w:rsid w:val="00EC16AA"/>
    <w:rsid w:val="00EC206E"/>
    <w:rsid w:val="00EC304C"/>
    <w:rsid w:val="00EC515F"/>
    <w:rsid w:val="00EC579F"/>
    <w:rsid w:val="00ED2F11"/>
    <w:rsid w:val="00ED53E1"/>
    <w:rsid w:val="00ED60F9"/>
    <w:rsid w:val="00EE0084"/>
    <w:rsid w:val="00EE1473"/>
    <w:rsid w:val="00EE5508"/>
    <w:rsid w:val="00EE7957"/>
    <w:rsid w:val="00EF3DFE"/>
    <w:rsid w:val="00EF4A08"/>
    <w:rsid w:val="00EF4DD4"/>
    <w:rsid w:val="00EF52A5"/>
    <w:rsid w:val="00EF7A19"/>
    <w:rsid w:val="00EF7D59"/>
    <w:rsid w:val="00F00A54"/>
    <w:rsid w:val="00F04130"/>
    <w:rsid w:val="00F058DA"/>
    <w:rsid w:val="00F10459"/>
    <w:rsid w:val="00F10D7A"/>
    <w:rsid w:val="00F125F9"/>
    <w:rsid w:val="00F16CD6"/>
    <w:rsid w:val="00F20106"/>
    <w:rsid w:val="00F20354"/>
    <w:rsid w:val="00F20EA2"/>
    <w:rsid w:val="00F22990"/>
    <w:rsid w:val="00F2347E"/>
    <w:rsid w:val="00F234A5"/>
    <w:rsid w:val="00F262FF"/>
    <w:rsid w:val="00F30776"/>
    <w:rsid w:val="00F34915"/>
    <w:rsid w:val="00F34B3B"/>
    <w:rsid w:val="00F35D60"/>
    <w:rsid w:val="00F36B63"/>
    <w:rsid w:val="00F444C5"/>
    <w:rsid w:val="00F468C8"/>
    <w:rsid w:val="00F46D9C"/>
    <w:rsid w:val="00F50D8E"/>
    <w:rsid w:val="00F52450"/>
    <w:rsid w:val="00F52766"/>
    <w:rsid w:val="00F53833"/>
    <w:rsid w:val="00F579DB"/>
    <w:rsid w:val="00F6062E"/>
    <w:rsid w:val="00F61D16"/>
    <w:rsid w:val="00F63A64"/>
    <w:rsid w:val="00F63AD0"/>
    <w:rsid w:val="00F720F6"/>
    <w:rsid w:val="00F733D1"/>
    <w:rsid w:val="00F74351"/>
    <w:rsid w:val="00F75C35"/>
    <w:rsid w:val="00F76696"/>
    <w:rsid w:val="00F81C63"/>
    <w:rsid w:val="00F83237"/>
    <w:rsid w:val="00F86591"/>
    <w:rsid w:val="00F92A5E"/>
    <w:rsid w:val="00F93D19"/>
    <w:rsid w:val="00F95FDE"/>
    <w:rsid w:val="00F97903"/>
    <w:rsid w:val="00FA073B"/>
    <w:rsid w:val="00FA1A27"/>
    <w:rsid w:val="00FA1E35"/>
    <w:rsid w:val="00FA2CF4"/>
    <w:rsid w:val="00FA372A"/>
    <w:rsid w:val="00FA4538"/>
    <w:rsid w:val="00FA45EC"/>
    <w:rsid w:val="00FB07E7"/>
    <w:rsid w:val="00FB105E"/>
    <w:rsid w:val="00FB59D8"/>
    <w:rsid w:val="00FC0122"/>
    <w:rsid w:val="00FC0241"/>
    <w:rsid w:val="00FC042F"/>
    <w:rsid w:val="00FC2F4F"/>
    <w:rsid w:val="00FC3136"/>
    <w:rsid w:val="00FC39D6"/>
    <w:rsid w:val="00FC3D15"/>
    <w:rsid w:val="00FC576B"/>
    <w:rsid w:val="00FC7ECB"/>
    <w:rsid w:val="00FD0983"/>
    <w:rsid w:val="00FD0DCA"/>
    <w:rsid w:val="00FD0EB3"/>
    <w:rsid w:val="00FD199D"/>
    <w:rsid w:val="00FD3DB6"/>
    <w:rsid w:val="00FD40A5"/>
    <w:rsid w:val="00FD4C5D"/>
    <w:rsid w:val="00FD7484"/>
    <w:rsid w:val="00FD780C"/>
    <w:rsid w:val="00FE2CC4"/>
    <w:rsid w:val="00FE53F1"/>
    <w:rsid w:val="00FE6EBA"/>
    <w:rsid w:val="00FF3A83"/>
    <w:rsid w:val="00FF4B85"/>
    <w:rsid w:val="00FF61AD"/>
    <w:rsid w:val="00FF741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593A2"/>
  <w15:docId w15:val="{02D0FCE8-FBC8-4678-8ABB-8AAB2ABCF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520"/>
    <w:pPr>
      <w:spacing w:line="240" w:lineRule="auto"/>
    </w:pPr>
    <w:rPr>
      <w:rFonts w:ascii="Open Sans" w:eastAsia="Times New Roman" w:hAnsi="Open Sans" w:cs="Open Sans"/>
      <w:lang w:val="en-US" w:eastAsia="en-US"/>
    </w:rPr>
  </w:style>
  <w:style w:type="paragraph" w:styleId="Heading1">
    <w:name w:val="heading 1"/>
    <w:basedOn w:val="Normal"/>
    <w:next w:val="Normal"/>
    <w:link w:val="Heading1Char"/>
    <w:uiPriority w:val="9"/>
    <w:qFormat/>
    <w:rsid w:val="00C2153E"/>
    <w:pPr>
      <w:outlineLvl w:val="0"/>
    </w:pPr>
    <w:rPr>
      <w:rFonts w:ascii="Open Sans SemiBold" w:eastAsia="Poppins" w:hAnsi="Open Sans SemiBold" w:cs="Open Sans SemiBold"/>
      <w:color w:val="4F81BD" w:themeColor="accent1"/>
      <w:sz w:val="32"/>
      <w:szCs w:val="32"/>
    </w:rPr>
  </w:style>
  <w:style w:type="paragraph" w:styleId="Heading2">
    <w:name w:val="heading 2"/>
    <w:basedOn w:val="Heading1"/>
    <w:next w:val="Normal"/>
    <w:uiPriority w:val="9"/>
    <w:unhideWhenUsed/>
    <w:qFormat/>
    <w:rsid w:val="00C2153E"/>
    <w:pPr>
      <w:outlineLvl w:val="1"/>
    </w:pPr>
    <w:rPr>
      <w:color w:val="auto"/>
    </w:rPr>
  </w:style>
  <w:style w:type="paragraph" w:styleId="Heading3">
    <w:name w:val="heading 3"/>
    <w:basedOn w:val="ListParagraph"/>
    <w:next w:val="Normal"/>
    <w:uiPriority w:val="9"/>
    <w:unhideWhenUsed/>
    <w:qFormat/>
    <w:rsid w:val="00DB03D1"/>
    <w:pPr>
      <w:numPr>
        <w:numId w:val="14"/>
      </w:numPr>
      <w:ind w:left="426" w:hanging="426"/>
      <w:outlineLvl w:val="2"/>
    </w:pPr>
    <w:rPr>
      <w:rFonts w:ascii="Open Sans SemiBold" w:eastAsia="Poppins" w:hAnsi="Open Sans SemiBold" w:cs="Open Sans SemiBold"/>
      <w:color w:val="0070C0"/>
      <w:sz w:val="24"/>
      <w:szCs w:val="24"/>
    </w:rPr>
  </w:style>
  <w:style w:type="paragraph" w:styleId="Heading4">
    <w:name w:val="heading 4"/>
    <w:basedOn w:val="Normal"/>
    <w:next w:val="Normal"/>
    <w:uiPriority w:val="9"/>
    <w:unhideWhenUsed/>
    <w:qFormat/>
    <w:rsid w:val="00FC0241"/>
    <w:pPr>
      <w:spacing w:after="120"/>
      <w:outlineLvl w:val="3"/>
    </w:pPr>
    <w:rPr>
      <w:rFonts w:eastAsia="Poppins"/>
      <w:b/>
      <w:bCs/>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uiPriority w:val="10"/>
    <w:qFormat/>
    <w:rsid w:val="000A2DFC"/>
    <w:rPr>
      <w:rFonts w:ascii="Poppins" w:hAnsi="Poppins" w:cs="Poppins"/>
      <w:bCs/>
      <w:color w:val="auto"/>
      <w:sz w:val="52"/>
      <w:szCs w:val="52"/>
    </w:rPr>
  </w:style>
  <w:style w:type="paragraph" w:styleId="Subtitle">
    <w:name w:val="Subtitle"/>
    <w:basedOn w:val="Title"/>
    <w:next w:val="Normal"/>
    <w:uiPriority w:val="11"/>
    <w:qFormat/>
    <w:rsid w:val="000A2DFC"/>
    <w:rPr>
      <w:color w:val="0070C0"/>
      <w:sz w:val="32"/>
      <w:szCs w:val="32"/>
    </w:rPr>
  </w:style>
  <w:style w:type="character" w:styleId="Hyperlink">
    <w:name w:val="Hyperlink"/>
    <w:basedOn w:val="DefaultParagraphFont"/>
    <w:uiPriority w:val="99"/>
    <w:unhideWhenUsed/>
    <w:rsid w:val="00767669"/>
    <w:rPr>
      <w:color w:val="0000FF" w:themeColor="hyperlink"/>
      <w:u w:val="single"/>
    </w:rPr>
  </w:style>
  <w:style w:type="character" w:styleId="UnresolvedMention">
    <w:name w:val="Unresolved Mention"/>
    <w:basedOn w:val="DefaultParagraphFont"/>
    <w:uiPriority w:val="99"/>
    <w:semiHidden/>
    <w:unhideWhenUsed/>
    <w:rsid w:val="00767669"/>
    <w:rPr>
      <w:color w:val="605E5C"/>
      <w:shd w:val="clear" w:color="auto" w:fill="E1DFDD"/>
    </w:rPr>
  </w:style>
  <w:style w:type="paragraph" w:styleId="Header">
    <w:name w:val="header"/>
    <w:basedOn w:val="Normal"/>
    <w:link w:val="HeaderChar"/>
    <w:uiPriority w:val="99"/>
    <w:unhideWhenUsed/>
    <w:rsid w:val="0027477F"/>
    <w:pPr>
      <w:tabs>
        <w:tab w:val="center" w:pos="4680"/>
        <w:tab w:val="right" w:pos="9360"/>
      </w:tabs>
    </w:pPr>
  </w:style>
  <w:style w:type="character" w:customStyle="1" w:styleId="HeaderChar">
    <w:name w:val="Header Char"/>
    <w:basedOn w:val="DefaultParagraphFont"/>
    <w:link w:val="Header"/>
    <w:uiPriority w:val="99"/>
    <w:rsid w:val="0027477F"/>
  </w:style>
  <w:style w:type="paragraph" w:styleId="Footer">
    <w:name w:val="footer"/>
    <w:basedOn w:val="Normal"/>
    <w:link w:val="FooterChar"/>
    <w:uiPriority w:val="99"/>
    <w:unhideWhenUsed/>
    <w:rsid w:val="0027477F"/>
    <w:pPr>
      <w:tabs>
        <w:tab w:val="center" w:pos="4680"/>
        <w:tab w:val="right" w:pos="9360"/>
      </w:tabs>
    </w:pPr>
  </w:style>
  <w:style w:type="character" w:customStyle="1" w:styleId="FooterChar">
    <w:name w:val="Footer Char"/>
    <w:basedOn w:val="DefaultParagraphFont"/>
    <w:link w:val="Footer"/>
    <w:uiPriority w:val="99"/>
    <w:rsid w:val="0027477F"/>
  </w:style>
  <w:style w:type="character" w:styleId="Strong">
    <w:name w:val="Strong"/>
    <w:basedOn w:val="DefaultParagraphFont"/>
    <w:uiPriority w:val="22"/>
    <w:qFormat/>
    <w:rsid w:val="00ED2F11"/>
    <w:rPr>
      <w:b/>
      <w:bCs/>
    </w:rPr>
  </w:style>
  <w:style w:type="paragraph" w:styleId="ListParagraph">
    <w:name w:val="List Paragraph"/>
    <w:basedOn w:val="Normal"/>
    <w:uiPriority w:val="34"/>
    <w:qFormat/>
    <w:rsid w:val="008957E7"/>
    <w:pPr>
      <w:numPr>
        <w:numId w:val="8"/>
      </w:numPr>
      <w:spacing w:after="120"/>
      <w:ind w:left="714" w:hanging="357"/>
    </w:pPr>
    <w:rPr>
      <w:w w:val="105"/>
    </w:rPr>
  </w:style>
  <w:style w:type="character" w:styleId="FollowedHyperlink">
    <w:name w:val="FollowedHyperlink"/>
    <w:basedOn w:val="DefaultParagraphFont"/>
    <w:uiPriority w:val="99"/>
    <w:semiHidden/>
    <w:unhideWhenUsed/>
    <w:rsid w:val="003C211C"/>
    <w:rPr>
      <w:color w:val="800080" w:themeColor="followedHyperlink"/>
      <w:u w:val="single"/>
    </w:rPr>
  </w:style>
  <w:style w:type="character" w:styleId="CommentReference">
    <w:name w:val="annotation reference"/>
    <w:basedOn w:val="DefaultParagraphFont"/>
    <w:uiPriority w:val="99"/>
    <w:semiHidden/>
    <w:unhideWhenUsed/>
    <w:rsid w:val="004E6886"/>
    <w:rPr>
      <w:sz w:val="16"/>
      <w:szCs w:val="16"/>
    </w:rPr>
  </w:style>
  <w:style w:type="paragraph" w:styleId="CommentText">
    <w:name w:val="annotation text"/>
    <w:basedOn w:val="Normal"/>
    <w:link w:val="CommentTextChar"/>
    <w:uiPriority w:val="99"/>
    <w:unhideWhenUsed/>
    <w:rsid w:val="004E6886"/>
    <w:rPr>
      <w:sz w:val="20"/>
      <w:szCs w:val="20"/>
    </w:rPr>
  </w:style>
  <w:style w:type="character" w:customStyle="1" w:styleId="CommentTextChar">
    <w:name w:val="Comment Text Char"/>
    <w:basedOn w:val="DefaultParagraphFont"/>
    <w:link w:val="CommentText"/>
    <w:uiPriority w:val="99"/>
    <w:rsid w:val="004E6886"/>
    <w:rPr>
      <w:rFonts w:ascii="Times New Roman" w:eastAsia="Times New Roman" w:hAnsi="Times New Roman" w:cs="Times New Roman"/>
      <w:sz w:val="20"/>
      <w:szCs w:val="20"/>
      <w:lang w:val="en-CA" w:eastAsia="en-US"/>
    </w:rPr>
  </w:style>
  <w:style w:type="paragraph" w:styleId="CommentSubject">
    <w:name w:val="annotation subject"/>
    <w:basedOn w:val="CommentText"/>
    <w:next w:val="CommentText"/>
    <w:link w:val="CommentSubjectChar"/>
    <w:uiPriority w:val="99"/>
    <w:semiHidden/>
    <w:unhideWhenUsed/>
    <w:rsid w:val="004E6886"/>
    <w:rPr>
      <w:b/>
      <w:bCs/>
    </w:rPr>
  </w:style>
  <w:style w:type="character" w:customStyle="1" w:styleId="CommentSubjectChar">
    <w:name w:val="Comment Subject Char"/>
    <w:basedOn w:val="CommentTextChar"/>
    <w:link w:val="CommentSubject"/>
    <w:uiPriority w:val="99"/>
    <w:semiHidden/>
    <w:rsid w:val="004E6886"/>
    <w:rPr>
      <w:rFonts w:ascii="Times New Roman" w:eastAsia="Times New Roman" w:hAnsi="Times New Roman" w:cs="Times New Roman"/>
      <w:b/>
      <w:bCs/>
      <w:sz w:val="20"/>
      <w:szCs w:val="20"/>
      <w:lang w:val="en-CA" w:eastAsia="en-US"/>
    </w:rPr>
  </w:style>
  <w:style w:type="paragraph" w:styleId="NormalWeb">
    <w:name w:val="Normal (Web)"/>
    <w:basedOn w:val="Normal"/>
    <w:uiPriority w:val="99"/>
    <w:unhideWhenUsed/>
    <w:rsid w:val="00D71566"/>
    <w:pPr>
      <w:spacing w:before="100" w:beforeAutospacing="1" w:after="100" w:afterAutospacing="1"/>
    </w:pPr>
    <w:rPr>
      <w:lang w:eastAsia="en-CA"/>
    </w:rPr>
  </w:style>
  <w:style w:type="character" w:styleId="Emphasis">
    <w:name w:val="Emphasis"/>
    <w:basedOn w:val="DefaultParagraphFont"/>
    <w:uiPriority w:val="20"/>
    <w:qFormat/>
    <w:rsid w:val="00A77BCF"/>
    <w:rPr>
      <w:i/>
      <w:iCs/>
    </w:rPr>
  </w:style>
  <w:style w:type="character" w:customStyle="1" w:styleId="Heading1Char">
    <w:name w:val="Heading 1 Char"/>
    <w:basedOn w:val="DefaultParagraphFont"/>
    <w:link w:val="Heading1"/>
    <w:uiPriority w:val="9"/>
    <w:rsid w:val="00C2153E"/>
    <w:rPr>
      <w:rFonts w:ascii="Open Sans SemiBold" w:eastAsia="Poppins" w:hAnsi="Open Sans SemiBold" w:cs="Open Sans SemiBold"/>
      <w:color w:val="4F81BD" w:themeColor="accent1"/>
      <w:sz w:val="32"/>
      <w:szCs w:val="32"/>
      <w:lang w:val="en-US" w:eastAsia="en-US"/>
    </w:rPr>
  </w:style>
  <w:style w:type="paragraph" w:styleId="BodyText">
    <w:name w:val="Body Text"/>
    <w:basedOn w:val="Normal"/>
    <w:link w:val="BodyTextChar"/>
    <w:uiPriority w:val="1"/>
    <w:qFormat/>
    <w:rsid w:val="00584AA1"/>
    <w:pPr>
      <w:widowControl w:val="0"/>
      <w:autoSpaceDE w:val="0"/>
      <w:autoSpaceDN w:val="0"/>
      <w:adjustRightInd w:val="0"/>
      <w:ind w:left="274"/>
      <w:jc w:val="both"/>
    </w:pPr>
    <w:rPr>
      <w:rFonts w:ascii="Clear Sans" w:hAnsi="Clear Sans" w:cs="Clear Sans"/>
      <w:sz w:val="20"/>
      <w:szCs w:val="20"/>
    </w:rPr>
  </w:style>
  <w:style w:type="character" w:customStyle="1" w:styleId="BodyTextChar">
    <w:name w:val="Body Text Char"/>
    <w:basedOn w:val="DefaultParagraphFont"/>
    <w:link w:val="BodyText"/>
    <w:uiPriority w:val="1"/>
    <w:rsid w:val="00584AA1"/>
    <w:rPr>
      <w:rFonts w:ascii="Clear Sans" w:eastAsia="Times New Roman" w:hAnsi="Clear Sans" w:cs="Clear Sans"/>
      <w:sz w:val="20"/>
      <w:szCs w:val="20"/>
      <w:lang w:val="en-US" w:eastAsia="en-US"/>
    </w:rPr>
  </w:style>
  <w:style w:type="paragraph" w:customStyle="1" w:styleId="28">
    <w:name w:val="28"/>
    <w:basedOn w:val="Normal"/>
    <w:link w:val="28Char"/>
    <w:qFormat/>
    <w:rsid w:val="00584AA1"/>
    <w:pPr>
      <w:keepNext/>
      <w:keepLines/>
      <w:spacing w:line="276" w:lineRule="auto"/>
      <w:outlineLvl w:val="1"/>
    </w:pPr>
    <w:rPr>
      <w:rFonts w:ascii="Arial" w:eastAsia="Arial" w:hAnsi="Arial" w:cs="Arial"/>
      <w:b/>
      <w:sz w:val="56"/>
      <w:szCs w:val="56"/>
      <w:lang w:val="en" w:eastAsia="en-CA"/>
    </w:rPr>
  </w:style>
  <w:style w:type="character" w:customStyle="1" w:styleId="28Char">
    <w:name w:val="28 Char"/>
    <w:basedOn w:val="DefaultParagraphFont"/>
    <w:link w:val="28"/>
    <w:rsid w:val="00584AA1"/>
    <w:rPr>
      <w:b/>
      <w:sz w:val="56"/>
      <w:szCs w:val="56"/>
    </w:rPr>
  </w:style>
  <w:style w:type="paragraph" w:styleId="Revision">
    <w:name w:val="Revision"/>
    <w:hidden/>
    <w:uiPriority w:val="99"/>
    <w:semiHidden/>
    <w:rsid w:val="00884BE8"/>
    <w:pPr>
      <w:spacing w:line="240" w:lineRule="auto"/>
    </w:pPr>
    <w:rPr>
      <w:rFonts w:ascii="Times New Roman" w:eastAsia="Times New Roman" w:hAnsi="Times New Roman" w:cs="Times New Roman"/>
      <w:sz w:val="24"/>
      <w:szCs w:val="24"/>
      <w:lang w:val="en-CA" w:eastAsia="en-US"/>
    </w:rPr>
  </w:style>
  <w:style w:type="paragraph" w:styleId="FootnoteText">
    <w:name w:val="footnote text"/>
    <w:basedOn w:val="Normal"/>
    <w:link w:val="FootnoteTextChar"/>
    <w:uiPriority w:val="99"/>
    <w:unhideWhenUsed/>
    <w:rsid w:val="001C4167"/>
    <w:rPr>
      <w:sz w:val="20"/>
      <w:szCs w:val="20"/>
    </w:rPr>
  </w:style>
  <w:style w:type="character" w:customStyle="1" w:styleId="FootnoteTextChar">
    <w:name w:val="Footnote Text Char"/>
    <w:basedOn w:val="DefaultParagraphFont"/>
    <w:link w:val="FootnoteText"/>
    <w:uiPriority w:val="99"/>
    <w:rsid w:val="001C4167"/>
    <w:rPr>
      <w:rFonts w:ascii="Times New Roman" w:eastAsia="Times New Roman" w:hAnsi="Times New Roman" w:cs="Times New Roman"/>
      <w:sz w:val="20"/>
      <w:szCs w:val="20"/>
      <w:lang w:val="en-CA" w:eastAsia="en-US"/>
    </w:rPr>
  </w:style>
  <w:style w:type="character" w:styleId="FootnoteReference">
    <w:name w:val="footnote reference"/>
    <w:basedOn w:val="DefaultParagraphFont"/>
    <w:uiPriority w:val="99"/>
    <w:semiHidden/>
    <w:unhideWhenUsed/>
    <w:rsid w:val="001C4167"/>
    <w:rPr>
      <w:vertAlign w:val="superscript"/>
    </w:rPr>
  </w:style>
  <w:style w:type="character" w:customStyle="1" w:styleId="citation-url">
    <w:name w:val="citation-url"/>
    <w:basedOn w:val="DefaultParagraphFont"/>
    <w:rsid w:val="00590725"/>
  </w:style>
  <w:style w:type="paragraph" w:styleId="NoSpacing">
    <w:name w:val="No Spacing"/>
    <w:uiPriority w:val="1"/>
    <w:qFormat/>
    <w:rsid w:val="000A0C7B"/>
    <w:pPr>
      <w:spacing w:line="240" w:lineRule="auto"/>
    </w:pPr>
    <w:rPr>
      <w:rFonts w:ascii="Open Sans" w:eastAsia="Times New Roman" w:hAnsi="Open Sans" w:cs="Open San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97746">
      <w:bodyDiv w:val="1"/>
      <w:marLeft w:val="0"/>
      <w:marRight w:val="0"/>
      <w:marTop w:val="0"/>
      <w:marBottom w:val="0"/>
      <w:divBdr>
        <w:top w:val="none" w:sz="0" w:space="0" w:color="auto"/>
        <w:left w:val="none" w:sz="0" w:space="0" w:color="auto"/>
        <w:bottom w:val="none" w:sz="0" w:space="0" w:color="auto"/>
        <w:right w:val="none" w:sz="0" w:space="0" w:color="auto"/>
      </w:divBdr>
    </w:div>
    <w:div w:id="65996585">
      <w:bodyDiv w:val="1"/>
      <w:marLeft w:val="0"/>
      <w:marRight w:val="0"/>
      <w:marTop w:val="0"/>
      <w:marBottom w:val="0"/>
      <w:divBdr>
        <w:top w:val="none" w:sz="0" w:space="0" w:color="auto"/>
        <w:left w:val="none" w:sz="0" w:space="0" w:color="auto"/>
        <w:bottom w:val="none" w:sz="0" w:space="0" w:color="auto"/>
        <w:right w:val="none" w:sz="0" w:space="0" w:color="auto"/>
      </w:divBdr>
    </w:div>
    <w:div w:id="111167568">
      <w:bodyDiv w:val="1"/>
      <w:marLeft w:val="0"/>
      <w:marRight w:val="0"/>
      <w:marTop w:val="0"/>
      <w:marBottom w:val="0"/>
      <w:divBdr>
        <w:top w:val="none" w:sz="0" w:space="0" w:color="auto"/>
        <w:left w:val="none" w:sz="0" w:space="0" w:color="auto"/>
        <w:bottom w:val="none" w:sz="0" w:space="0" w:color="auto"/>
        <w:right w:val="none" w:sz="0" w:space="0" w:color="auto"/>
      </w:divBdr>
    </w:div>
    <w:div w:id="116683548">
      <w:bodyDiv w:val="1"/>
      <w:marLeft w:val="0"/>
      <w:marRight w:val="0"/>
      <w:marTop w:val="0"/>
      <w:marBottom w:val="0"/>
      <w:divBdr>
        <w:top w:val="none" w:sz="0" w:space="0" w:color="auto"/>
        <w:left w:val="none" w:sz="0" w:space="0" w:color="auto"/>
        <w:bottom w:val="none" w:sz="0" w:space="0" w:color="auto"/>
        <w:right w:val="none" w:sz="0" w:space="0" w:color="auto"/>
      </w:divBdr>
    </w:div>
    <w:div w:id="129059778">
      <w:bodyDiv w:val="1"/>
      <w:marLeft w:val="0"/>
      <w:marRight w:val="0"/>
      <w:marTop w:val="0"/>
      <w:marBottom w:val="0"/>
      <w:divBdr>
        <w:top w:val="none" w:sz="0" w:space="0" w:color="auto"/>
        <w:left w:val="none" w:sz="0" w:space="0" w:color="auto"/>
        <w:bottom w:val="none" w:sz="0" w:space="0" w:color="auto"/>
        <w:right w:val="none" w:sz="0" w:space="0" w:color="auto"/>
      </w:divBdr>
      <w:divsChild>
        <w:div w:id="2027628877">
          <w:marLeft w:val="0"/>
          <w:marRight w:val="0"/>
          <w:marTop w:val="0"/>
          <w:marBottom w:val="0"/>
          <w:divBdr>
            <w:top w:val="none" w:sz="0" w:space="0" w:color="auto"/>
            <w:left w:val="none" w:sz="0" w:space="0" w:color="auto"/>
            <w:bottom w:val="none" w:sz="0" w:space="0" w:color="auto"/>
            <w:right w:val="none" w:sz="0" w:space="0" w:color="auto"/>
          </w:divBdr>
          <w:divsChild>
            <w:div w:id="2067795028">
              <w:marLeft w:val="0"/>
              <w:marRight w:val="0"/>
              <w:marTop w:val="0"/>
              <w:marBottom w:val="0"/>
              <w:divBdr>
                <w:top w:val="none" w:sz="0" w:space="0" w:color="auto"/>
                <w:left w:val="none" w:sz="0" w:space="0" w:color="auto"/>
                <w:bottom w:val="none" w:sz="0" w:space="0" w:color="auto"/>
                <w:right w:val="none" w:sz="0" w:space="0" w:color="auto"/>
              </w:divBdr>
              <w:divsChild>
                <w:div w:id="1659769393">
                  <w:marLeft w:val="0"/>
                  <w:marRight w:val="0"/>
                  <w:marTop w:val="0"/>
                  <w:marBottom w:val="0"/>
                  <w:divBdr>
                    <w:top w:val="none" w:sz="0" w:space="0" w:color="auto"/>
                    <w:left w:val="none" w:sz="0" w:space="0" w:color="auto"/>
                    <w:bottom w:val="none" w:sz="0" w:space="0" w:color="auto"/>
                    <w:right w:val="none" w:sz="0" w:space="0" w:color="auto"/>
                  </w:divBdr>
                  <w:divsChild>
                    <w:div w:id="6104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93654">
      <w:bodyDiv w:val="1"/>
      <w:marLeft w:val="0"/>
      <w:marRight w:val="0"/>
      <w:marTop w:val="0"/>
      <w:marBottom w:val="0"/>
      <w:divBdr>
        <w:top w:val="none" w:sz="0" w:space="0" w:color="auto"/>
        <w:left w:val="none" w:sz="0" w:space="0" w:color="auto"/>
        <w:bottom w:val="none" w:sz="0" w:space="0" w:color="auto"/>
        <w:right w:val="none" w:sz="0" w:space="0" w:color="auto"/>
      </w:divBdr>
    </w:div>
    <w:div w:id="151877167">
      <w:bodyDiv w:val="1"/>
      <w:marLeft w:val="0"/>
      <w:marRight w:val="0"/>
      <w:marTop w:val="0"/>
      <w:marBottom w:val="0"/>
      <w:divBdr>
        <w:top w:val="none" w:sz="0" w:space="0" w:color="auto"/>
        <w:left w:val="none" w:sz="0" w:space="0" w:color="auto"/>
        <w:bottom w:val="none" w:sz="0" w:space="0" w:color="auto"/>
        <w:right w:val="none" w:sz="0" w:space="0" w:color="auto"/>
      </w:divBdr>
    </w:div>
    <w:div w:id="225385077">
      <w:bodyDiv w:val="1"/>
      <w:marLeft w:val="0"/>
      <w:marRight w:val="0"/>
      <w:marTop w:val="0"/>
      <w:marBottom w:val="0"/>
      <w:divBdr>
        <w:top w:val="none" w:sz="0" w:space="0" w:color="auto"/>
        <w:left w:val="none" w:sz="0" w:space="0" w:color="auto"/>
        <w:bottom w:val="none" w:sz="0" w:space="0" w:color="auto"/>
        <w:right w:val="none" w:sz="0" w:space="0" w:color="auto"/>
      </w:divBdr>
    </w:div>
    <w:div w:id="234440288">
      <w:bodyDiv w:val="1"/>
      <w:marLeft w:val="0"/>
      <w:marRight w:val="0"/>
      <w:marTop w:val="0"/>
      <w:marBottom w:val="0"/>
      <w:divBdr>
        <w:top w:val="none" w:sz="0" w:space="0" w:color="auto"/>
        <w:left w:val="none" w:sz="0" w:space="0" w:color="auto"/>
        <w:bottom w:val="none" w:sz="0" w:space="0" w:color="auto"/>
        <w:right w:val="none" w:sz="0" w:space="0" w:color="auto"/>
      </w:divBdr>
    </w:div>
    <w:div w:id="244147847">
      <w:bodyDiv w:val="1"/>
      <w:marLeft w:val="0"/>
      <w:marRight w:val="0"/>
      <w:marTop w:val="0"/>
      <w:marBottom w:val="0"/>
      <w:divBdr>
        <w:top w:val="none" w:sz="0" w:space="0" w:color="auto"/>
        <w:left w:val="none" w:sz="0" w:space="0" w:color="auto"/>
        <w:bottom w:val="none" w:sz="0" w:space="0" w:color="auto"/>
        <w:right w:val="none" w:sz="0" w:space="0" w:color="auto"/>
      </w:divBdr>
    </w:div>
    <w:div w:id="253978443">
      <w:bodyDiv w:val="1"/>
      <w:marLeft w:val="0"/>
      <w:marRight w:val="0"/>
      <w:marTop w:val="0"/>
      <w:marBottom w:val="0"/>
      <w:divBdr>
        <w:top w:val="none" w:sz="0" w:space="0" w:color="auto"/>
        <w:left w:val="none" w:sz="0" w:space="0" w:color="auto"/>
        <w:bottom w:val="none" w:sz="0" w:space="0" w:color="auto"/>
        <w:right w:val="none" w:sz="0" w:space="0" w:color="auto"/>
      </w:divBdr>
    </w:div>
    <w:div w:id="268049567">
      <w:bodyDiv w:val="1"/>
      <w:marLeft w:val="0"/>
      <w:marRight w:val="0"/>
      <w:marTop w:val="0"/>
      <w:marBottom w:val="0"/>
      <w:divBdr>
        <w:top w:val="none" w:sz="0" w:space="0" w:color="auto"/>
        <w:left w:val="none" w:sz="0" w:space="0" w:color="auto"/>
        <w:bottom w:val="none" w:sz="0" w:space="0" w:color="auto"/>
        <w:right w:val="none" w:sz="0" w:space="0" w:color="auto"/>
      </w:divBdr>
    </w:div>
    <w:div w:id="280916973">
      <w:bodyDiv w:val="1"/>
      <w:marLeft w:val="0"/>
      <w:marRight w:val="0"/>
      <w:marTop w:val="0"/>
      <w:marBottom w:val="0"/>
      <w:divBdr>
        <w:top w:val="none" w:sz="0" w:space="0" w:color="auto"/>
        <w:left w:val="none" w:sz="0" w:space="0" w:color="auto"/>
        <w:bottom w:val="none" w:sz="0" w:space="0" w:color="auto"/>
        <w:right w:val="none" w:sz="0" w:space="0" w:color="auto"/>
      </w:divBdr>
    </w:div>
    <w:div w:id="281614145">
      <w:bodyDiv w:val="1"/>
      <w:marLeft w:val="0"/>
      <w:marRight w:val="0"/>
      <w:marTop w:val="0"/>
      <w:marBottom w:val="0"/>
      <w:divBdr>
        <w:top w:val="none" w:sz="0" w:space="0" w:color="auto"/>
        <w:left w:val="none" w:sz="0" w:space="0" w:color="auto"/>
        <w:bottom w:val="none" w:sz="0" w:space="0" w:color="auto"/>
        <w:right w:val="none" w:sz="0" w:space="0" w:color="auto"/>
      </w:divBdr>
    </w:div>
    <w:div w:id="296302855">
      <w:bodyDiv w:val="1"/>
      <w:marLeft w:val="0"/>
      <w:marRight w:val="0"/>
      <w:marTop w:val="0"/>
      <w:marBottom w:val="0"/>
      <w:divBdr>
        <w:top w:val="none" w:sz="0" w:space="0" w:color="auto"/>
        <w:left w:val="none" w:sz="0" w:space="0" w:color="auto"/>
        <w:bottom w:val="none" w:sz="0" w:space="0" w:color="auto"/>
        <w:right w:val="none" w:sz="0" w:space="0" w:color="auto"/>
      </w:divBdr>
    </w:div>
    <w:div w:id="324477609">
      <w:bodyDiv w:val="1"/>
      <w:marLeft w:val="0"/>
      <w:marRight w:val="0"/>
      <w:marTop w:val="0"/>
      <w:marBottom w:val="0"/>
      <w:divBdr>
        <w:top w:val="none" w:sz="0" w:space="0" w:color="auto"/>
        <w:left w:val="none" w:sz="0" w:space="0" w:color="auto"/>
        <w:bottom w:val="none" w:sz="0" w:space="0" w:color="auto"/>
        <w:right w:val="none" w:sz="0" w:space="0" w:color="auto"/>
      </w:divBdr>
    </w:div>
    <w:div w:id="327222044">
      <w:bodyDiv w:val="1"/>
      <w:marLeft w:val="0"/>
      <w:marRight w:val="0"/>
      <w:marTop w:val="0"/>
      <w:marBottom w:val="0"/>
      <w:divBdr>
        <w:top w:val="none" w:sz="0" w:space="0" w:color="auto"/>
        <w:left w:val="none" w:sz="0" w:space="0" w:color="auto"/>
        <w:bottom w:val="none" w:sz="0" w:space="0" w:color="auto"/>
        <w:right w:val="none" w:sz="0" w:space="0" w:color="auto"/>
      </w:divBdr>
    </w:div>
    <w:div w:id="415245673">
      <w:bodyDiv w:val="1"/>
      <w:marLeft w:val="0"/>
      <w:marRight w:val="0"/>
      <w:marTop w:val="0"/>
      <w:marBottom w:val="0"/>
      <w:divBdr>
        <w:top w:val="none" w:sz="0" w:space="0" w:color="auto"/>
        <w:left w:val="none" w:sz="0" w:space="0" w:color="auto"/>
        <w:bottom w:val="none" w:sz="0" w:space="0" w:color="auto"/>
        <w:right w:val="none" w:sz="0" w:space="0" w:color="auto"/>
      </w:divBdr>
    </w:div>
    <w:div w:id="417941862">
      <w:bodyDiv w:val="1"/>
      <w:marLeft w:val="0"/>
      <w:marRight w:val="0"/>
      <w:marTop w:val="0"/>
      <w:marBottom w:val="0"/>
      <w:divBdr>
        <w:top w:val="none" w:sz="0" w:space="0" w:color="auto"/>
        <w:left w:val="none" w:sz="0" w:space="0" w:color="auto"/>
        <w:bottom w:val="none" w:sz="0" w:space="0" w:color="auto"/>
        <w:right w:val="none" w:sz="0" w:space="0" w:color="auto"/>
      </w:divBdr>
    </w:div>
    <w:div w:id="479806022">
      <w:bodyDiv w:val="1"/>
      <w:marLeft w:val="0"/>
      <w:marRight w:val="0"/>
      <w:marTop w:val="0"/>
      <w:marBottom w:val="0"/>
      <w:divBdr>
        <w:top w:val="none" w:sz="0" w:space="0" w:color="auto"/>
        <w:left w:val="none" w:sz="0" w:space="0" w:color="auto"/>
        <w:bottom w:val="none" w:sz="0" w:space="0" w:color="auto"/>
        <w:right w:val="none" w:sz="0" w:space="0" w:color="auto"/>
      </w:divBdr>
      <w:divsChild>
        <w:div w:id="617687127">
          <w:marLeft w:val="0"/>
          <w:marRight w:val="0"/>
          <w:marTop w:val="0"/>
          <w:marBottom w:val="0"/>
          <w:divBdr>
            <w:top w:val="none" w:sz="0" w:space="0" w:color="auto"/>
            <w:left w:val="none" w:sz="0" w:space="0" w:color="auto"/>
            <w:bottom w:val="none" w:sz="0" w:space="0" w:color="auto"/>
            <w:right w:val="none" w:sz="0" w:space="0" w:color="auto"/>
          </w:divBdr>
          <w:divsChild>
            <w:div w:id="651175376">
              <w:marLeft w:val="0"/>
              <w:marRight w:val="0"/>
              <w:marTop w:val="0"/>
              <w:marBottom w:val="0"/>
              <w:divBdr>
                <w:top w:val="none" w:sz="0" w:space="0" w:color="auto"/>
                <w:left w:val="none" w:sz="0" w:space="0" w:color="auto"/>
                <w:bottom w:val="none" w:sz="0" w:space="0" w:color="auto"/>
                <w:right w:val="none" w:sz="0" w:space="0" w:color="auto"/>
              </w:divBdr>
              <w:divsChild>
                <w:div w:id="403331950">
                  <w:marLeft w:val="0"/>
                  <w:marRight w:val="0"/>
                  <w:marTop w:val="0"/>
                  <w:marBottom w:val="0"/>
                  <w:divBdr>
                    <w:top w:val="none" w:sz="0" w:space="0" w:color="auto"/>
                    <w:left w:val="none" w:sz="0" w:space="0" w:color="auto"/>
                    <w:bottom w:val="none" w:sz="0" w:space="0" w:color="auto"/>
                    <w:right w:val="none" w:sz="0" w:space="0" w:color="auto"/>
                  </w:divBdr>
                  <w:divsChild>
                    <w:div w:id="1709186484">
                      <w:marLeft w:val="0"/>
                      <w:marRight w:val="0"/>
                      <w:marTop w:val="0"/>
                      <w:marBottom w:val="0"/>
                      <w:divBdr>
                        <w:top w:val="none" w:sz="0" w:space="0" w:color="auto"/>
                        <w:left w:val="none" w:sz="0" w:space="0" w:color="auto"/>
                        <w:bottom w:val="none" w:sz="0" w:space="0" w:color="auto"/>
                        <w:right w:val="none" w:sz="0" w:space="0" w:color="auto"/>
                      </w:divBdr>
                      <w:divsChild>
                        <w:div w:id="1658269318">
                          <w:marLeft w:val="0"/>
                          <w:marRight w:val="0"/>
                          <w:marTop w:val="0"/>
                          <w:marBottom w:val="0"/>
                          <w:divBdr>
                            <w:top w:val="none" w:sz="0" w:space="0" w:color="auto"/>
                            <w:left w:val="none" w:sz="0" w:space="0" w:color="auto"/>
                            <w:bottom w:val="none" w:sz="0" w:space="0" w:color="auto"/>
                            <w:right w:val="none" w:sz="0" w:space="0" w:color="auto"/>
                          </w:divBdr>
                          <w:divsChild>
                            <w:div w:id="9725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203169">
      <w:bodyDiv w:val="1"/>
      <w:marLeft w:val="0"/>
      <w:marRight w:val="0"/>
      <w:marTop w:val="0"/>
      <w:marBottom w:val="0"/>
      <w:divBdr>
        <w:top w:val="none" w:sz="0" w:space="0" w:color="auto"/>
        <w:left w:val="none" w:sz="0" w:space="0" w:color="auto"/>
        <w:bottom w:val="none" w:sz="0" w:space="0" w:color="auto"/>
        <w:right w:val="none" w:sz="0" w:space="0" w:color="auto"/>
      </w:divBdr>
    </w:div>
    <w:div w:id="511069322">
      <w:bodyDiv w:val="1"/>
      <w:marLeft w:val="0"/>
      <w:marRight w:val="0"/>
      <w:marTop w:val="0"/>
      <w:marBottom w:val="0"/>
      <w:divBdr>
        <w:top w:val="none" w:sz="0" w:space="0" w:color="auto"/>
        <w:left w:val="none" w:sz="0" w:space="0" w:color="auto"/>
        <w:bottom w:val="none" w:sz="0" w:space="0" w:color="auto"/>
        <w:right w:val="none" w:sz="0" w:space="0" w:color="auto"/>
      </w:divBdr>
    </w:div>
    <w:div w:id="564494122">
      <w:bodyDiv w:val="1"/>
      <w:marLeft w:val="0"/>
      <w:marRight w:val="0"/>
      <w:marTop w:val="0"/>
      <w:marBottom w:val="0"/>
      <w:divBdr>
        <w:top w:val="none" w:sz="0" w:space="0" w:color="auto"/>
        <w:left w:val="none" w:sz="0" w:space="0" w:color="auto"/>
        <w:bottom w:val="none" w:sz="0" w:space="0" w:color="auto"/>
        <w:right w:val="none" w:sz="0" w:space="0" w:color="auto"/>
      </w:divBdr>
    </w:div>
    <w:div w:id="627004791">
      <w:bodyDiv w:val="1"/>
      <w:marLeft w:val="0"/>
      <w:marRight w:val="0"/>
      <w:marTop w:val="0"/>
      <w:marBottom w:val="0"/>
      <w:divBdr>
        <w:top w:val="none" w:sz="0" w:space="0" w:color="auto"/>
        <w:left w:val="none" w:sz="0" w:space="0" w:color="auto"/>
        <w:bottom w:val="none" w:sz="0" w:space="0" w:color="auto"/>
        <w:right w:val="none" w:sz="0" w:space="0" w:color="auto"/>
      </w:divBdr>
    </w:div>
    <w:div w:id="627971973">
      <w:bodyDiv w:val="1"/>
      <w:marLeft w:val="0"/>
      <w:marRight w:val="0"/>
      <w:marTop w:val="0"/>
      <w:marBottom w:val="0"/>
      <w:divBdr>
        <w:top w:val="none" w:sz="0" w:space="0" w:color="auto"/>
        <w:left w:val="none" w:sz="0" w:space="0" w:color="auto"/>
        <w:bottom w:val="none" w:sz="0" w:space="0" w:color="auto"/>
        <w:right w:val="none" w:sz="0" w:space="0" w:color="auto"/>
      </w:divBdr>
      <w:divsChild>
        <w:div w:id="2631473">
          <w:marLeft w:val="0"/>
          <w:marRight w:val="0"/>
          <w:marTop w:val="0"/>
          <w:marBottom w:val="0"/>
          <w:divBdr>
            <w:top w:val="none" w:sz="0" w:space="0" w:color="auto"/>
            <w:left w:val="none" w:sz="0" w:space="0" w:color="auto"/>
            <w:bottom w:val="none" w:sz="0" w:space="0" w:color="auto"/>
            <w:right w:val="none" w:sz="0" w:space="0" w:color="auto"/>
          </w:divBdr>
          <w:divsChild>
            <w:div w:id="560751029">
              <w:marLeft w:val="0"/>
              <w:marRight w:val="0"/>
              <w:marTop w:val="0"/>
              <w:marBottom w:val="0"/>
              <w:divBdr>
                <w:top w:val="none" w:sz="0" w:space="0" w:color="auto"/>
                <w:left w:val="none" w:sz="0" w:space="0" w:color="auto"/>
                <w:bottom w:val="none" w:sz="0" w:space="0" w:color="auto"/>
                <w:right w:val="none" w:sz="0" w:space="0" w:color="auto"/>
              </w:divBdr>
              <w:divsChild>
                <w:div w:id="1658873550">
                  <w:marLeft w:val="0"/>
                  <w:marRight w:val="0"/>
                  <w:marTop w:val="0"/>
                  <w:marBottom w:val="0"/>
                  <w:divBdr>
                    <w:top w:val="none" w:sz="0" w:space="0" w:color="auto"/>
                    <w:left w:val="none" w:sz="0" w:space="0" w:color="auto"/>
                    <w:bottom w:val="none" w:sz="0" w:space="0" w:color="auto"/>
                    <w:right w:val="none" w:sz="0" w:space="0" w:color="auto"/>
                  </w:divBdr>
                  <w:divsChild>
                    <w:div w:id="1664888608">
                      <w:marLeft w:val="0"/>
                      <w:marRight w:val="0"/>
                      <w:marTop w:val="0"/>
                      <w:marBottom w:val="0"/>
                      <w:divBdr>
                        <w:top w:val="none" w:sz="0" w:space="0" w:color="auto"/>
                        <w:left w:val="none" w:sz="0" w:space="0" w:color="auto"/>
                        <w:bottom w:val="none" w:sz="0" w:space="0" w:color="auto"/>
                        <w:right w:val="none" w:sz="0" w:space="0" w:color="auto"/>
                      </w:divBdr>
                      <w:divsChild>
                        <w:div w:id="945190683">
                          <w:marLeft w:val="0"/>
                          <w:marRight w:val="0"/>
                          <w:marTop w:val="0"/>
                          <w:marBottom w:val="0"/>
                          <w:divBdr>
                            <w:top w:val="none" w:sz="0" w:space="0" w:color="auto"/>
                            <w:left w:val="none" w:sz="0" w:space="0" w:color="auto"/>
                            <w:bottom w:val="none" w:sz="0" w:space="0" w:color="auto"/>
                            <w:right w:val="none" w:sz="0" w:space="0" w:color="auto"/>
                          </w:divBdr>
                          <w:divsChild>
                            <w:div w:id="70687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461985">
      <w:bodyDiv w:val="1"/>
      <w:marLeft w:val="0"/>
      <w:marRight w:val="0"/>
      <w:marTop w:val="0"/>
      <w:marBottom w:val="0"/>
      <w:divBdr>
        <w:top w:val="none" w:sz="0" w:space="0" w:color="auto"/>
        <w:left w:val="none" w:sz="0" w:space="0" w:color="auto"/>
        <w:bottom w:val="none" w:sz="0" w:space="0" w:color="auto"/>
        <w:right w:val="none" w:sz="0" w:space="0" w:color="auto"/>
      </w:divBdr>
    </w:div>
    <w:div w:id="640311471">
      <w:bodyDiv w:val="1"/>
      <w:marLeft w:val="0"/>
      <w:marRight w:val="0"/>
      <w:marTop w:val="0"/>
      <w:marBottom w:val="0"/>
      <w:divBdr>
        <w:top w:val="none" w:sz="0" w:space="0" w:color="auto"/>
        <w:left w:val="none" w:sz="0" w:space="0" w:color="auto"/>
        <w:bottom w:val="none" w:sz="0" w:space="0" w:color="auto"/>
        <w:right w:val="none" w:sz="0" w:space="0" w:color="auto"/>
      </w:divBdr>
    </w:div>
    <w:div w:id="666905911">
      <w:bodyDiv w:val="1"/>
      <w:marLeft w:val="0"/>
      <w:marRight w:val="0"/>
      <w:marTop w:val="0"/>
      <w:marBottom w:val="0"/>
      <w:divBdr>
        <w:top w:val="none" w:sz="0" w:space="0" w:color="auto"/>
        <w:left w:val="none" w:sz="0" w:space="0" w:color="auto"/>
        <w:bottom w:val="none" w:sz="0" w:space="0" w:color="auto"/>
        <w:right w:val="none" w:sz="0" w:space="0" w:color="auto"/>
      </w:divBdr>
    </w:div>
    <w:div w:id="719019076">
      <w:bodyDiv w:val="1"/>
      <w:marLeft w:val="0"/>
      <w:marRight w:val="0"/>
      <w:marTop w:val="0"/>
      <w:marBottom w:val="0"/>
      <w:divBdr>
        <w:top w:val="none" w:sz="0" w:space="0" w:color="auto"/>
        <w:left w:val="none" w:sz="0" w:space="0" w:color="auto"/>
        <w:bottom w:val="none" w:sz="0" w:space="0" w:color="auto"/>
        <w:right w:val="none" w:sz="0" w:space="0" w:color="auto"/>
      </w:divBdr>
    </w:div>
    <w:div w:id="749427937">
      <w:bodyDiv w:val="1"/>
      <w:marLeft w:val="0"/>
      <w:marRight w:val="0"/>
      <w:marTop w:val="0"/>
      <w:marBottom w:val="0"/>
      <w:divBdr>
        <w:top w:val="none" w:sz="0" w:space="0" w:color="auto"/>
        <w:left w:val="none" w:sz="0" w:space="0" w:color="auto"/>
        <w:bottom w:val="none" w:sz="0" w:space="0" w:color="auto"/>
        <w:right w:val="none" w:sz="0" w:space="0" w:color="auto"/>
      </w:divBdr>
    </w:div>
    <w:div w:id="779841189">
      <w:bodyDiv w:val="1"/>
      <w:marLeft w:val="0"/>
      <w:marRight w:val="0"/>
      <w:marTop w:val="0"/>
      <w:marBottom w:val="0"/>
      <w:divBdr>
        <w:top w:val="none" w:sz="0" w:space="0" w:color="auto"/>
        <w:left w:val="none" w:sz="0" w:space="0" w:color="auto"/>
        <w:bottom w:val="none" w:sz="0" w:space="0" w:color="auto"/>
        <w:right w:val="none" w:sz="0" w:space="0" w:color="auto"/>
      </w:divBdr>
    </w:div>
    <w:div w:id="824125242">
      <w:bodyDiv w:val="1"/>
      <w:marLeft w:val="0"/>
      <w:marRight w:val="0"/>
      <w:marTop w:val="0"/>
      <w:marBottom w:val="0"/>
      <w:divBdr>
        <w:top w:val="none" w:sz="0" w:space="0" w:color="auto"/>
        <w:left w:val="none" w:sz="0" w:space="0" w:color="auto"/>
        <w:bottom w:val="none" w:sz="0" w:space="0" w:color="auto"/>
        <w:right w:val="none" w:sz="0" w:space="0" w:color="auto"/>
      </w:divBdr>
    </w:div>
    <w:div w:id="838155393">
      <w:bodyDiv w:val="1"/>
      <w:marLeft w:val="0"/>
      <w:marRight w:val="0"/>
      <w:marTop w:val="0"/>
      <w:marBottom w:val="0"/>
      <w:divBdr>
        <w:top w:val="none" w:sz="0" w:space="0" w:color="auto"/>
        <w:left w:val="none" w:sz="0" w:space="0" w:color="auto"/>
        <w:bottom w:val="none" w:sz="0" w:space="0" w:color="auto"/>
        <w:right w:val="none" w:sz="0" w:space="0" w:color="auto"/>
      </w:divBdr>
      <w:divsChild>
        <w:div w:id="378869182">
          <w:marLeft w:val="0"/>
          <w:marRight w:val="0"/>
          <w:marTop w:val="0"/>
          <w:marBottom w:val="0"/>
          <w:divBdr>
            <w:top w:val="none" w:sz="0" w:space="0" w:color="auto"/>
            <w:left w:val="none" w:sz="0" w:space="0" w:color="auto"/>
            <w:bottom w:val="none" w:sz="0" w:space="0" w:color="auto"/>
            <w:right w:val="none" w:sz="0" w:space="0" w:color="auto"/>
          </w:divBdr>
          <w:divsChild>
            <w:div w:id="1218977191">
              <w:marLeft w:val="0"/>
              <w:marRight w:val="0"/>
              <w:marTop w:val="0"/>
              <w:marBottom w:val="0"/>
              <w:divBdr>
                <w:top w:val="none" w:sz="0" w:space="0" w:color="auto"/>
                <w:left w:val="none" w:sz="0" w:space="0" w:color="auto"/>
                <w:bottom w:val="none" w:sz="0" w:space="0" w:color="auto"/>
                <w:right w:val="none" w:sz="0" w:space="0" w:color="auto"/>
              </w:divBdr>
              <w:divsChild>
                <w:div w:id="1283533492">
                  <w:marLeft w:val="0"/>
                  <w:marRight w:val="0"/>
                  <w:marTop w:val="0"/>
                  <w:marBottom w:val="0"/>
                  <w:divBdr>
                    <w:top w:val="none" w:sz="0" w:space="0" w:color="auto"/>
                    <w:left w:val="none" w:sz="0" w:space="0" w:color="auto"/>
                    <w:bottom w:val="none" w:sz="0" w:space="0" w:color="auto"/>
                    <w:right w:val="none" w:sz="0" w:space="0" w:color="auto"/>
                  </w:divBdr>
                  <w:divsChild>
                    <w:div w:id="651640078">
                      <w:marLeft w:val="0"/>
                      <w:marRight w:val="0"/>
                      <w:marTop w:val="0"/>
                      <w:marBottom w:val="0"/>
                      <w:divBdr>
                        <w:top w:val="none" w:sz="0" w:space="0" w:color="auto"/>
                        <w:left w:val="none" w:sz="0" w:space="0" w:color="auto"/>
                        <w:bottom w:val="none" w:sz="0" w:space="0" w:color="auto"/>
                        <w:right w:val="none" w:sz="0" w:space="0" w:color="auto"/>
                      </w:divBdr>
                      <w:divsChild>
                        <w:div w:id="914239589">
                          <w:marLeft w:val="0"/>
                          <w:marRight w:val="0"/>
                          <w:marTop w:val="0"/>
                          <w:marBottom w:val="0"/>
                          <w:divBdr>
                            <w:top w:val="none" w:sz="0" w:space="0" w:color="auto"/>
                            <w:left w:val="none" w:sz="0" w:space="0" w:color="auto"/>
                            <w:bottom w:val="none" w:sz="0" w:space="0" w:color="auto"/>
                            <w:right w:val="none" w:sz="0" w:space="0" w:color="auto"/>
                          </w:divBdr>
                          <w:divsChild>
                            <w:div w:id="25201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892413">
      <w:bodyDiv w:val="1"/>
      <w:marLeft w:val="0"/>
      <w:marRight w:val="0"/>
      <w:marTop w:val="0"/>
      <w:marBottom w:val="0"/>
      <w:divBdr>
        <w:top w:val="none" w:sz="0" w:space="0" w:color="auto"/>
        <w:left w:val="none" w:sz="0" w:space="0" w:color="auto"/>
        <w:bottom w:val="none" w:sz="0" w:space="0" w:color="auto"/>
        <w:right w:val="none" w:sz="0" w:space="0" w:color="auto"/>
      </w:divBdr>
    </w:div>
    <w:div w:id="915015945">
      <w:bodyDiv w:val="1"/>
      <w:marLeft w:val="0"/>
      <w:marRight w:val="0"/>
      <w:marTop w:val="0"/>
      <w:marBottom w:val="0"/>
      <w:divBdr>
        <w:top w:val="none" w:sz="0" w:space="0" w:color="auto"/>
        <w:left w:val="none" w:sz="0" w:space="0" w:color="auto"/>
        <w:bottom w:val="none" w:sz="0" w:space="0" w:color="auto"/>
        <w:right w:val="none" w:sz="0" w:space="0" w:color="auto"/>
      </w:divBdr>
    </w:div>
    <w:div w:id="995107541">
      <w:bodyDiv w:val="1"/>
      <w:marLeft w:val="0"/>
      <w:marRight w:val="0"/>
      <w:marTop w:val="0"/>
      <w:marBottom w:val="0"/>
      <w:divBdr>
        <w:top w:val="none" w:sz="0" w:space="0" w:color="auto"/>
        <w:left w:val="none" w:sz="0" w:space="0" w:color="auto"/>
        <w:bottom w:val="none" w:sz="0" w:space="0" w:color="auto"/>
        <w:right w:val="none" w:sz="0" w:space="0" w:color="auto"/>
      </w:divBdr>
    </w:div>
    <w:div w:id="1126655590">
      <w:bodyDiv w:val="1"/>
      <w:marLeft w:val="0"/>
      <w:marRight w:val="0"/>
      <w:marTop w:val="0"/>
      <w:marBottom w:val="0"/>
      <w:divBdr>
        <w:top w:val="none" w:sz="0" w:space="0" w:color="auto"/>
        <w:left w:val="none" w:sz="0" w:space="0" w:color="auto"/>
        <w:bottom w:val="none" w:sz="0" w:space="0" w:color="auto"/>
        <w:right w:val="none" w:sz="0" w:space="0" w:color="auto"/>
      </w:divBdr>
    </w:div>
    <w:div w:id="1188103273">
      <w:bodyDiv w:val="1"/>
      <w:marLeft w:val="0"/>
      <w:marRight w:val="0"/>
      <w:marTop w:val="0"/>
      <w:marBottom w:val="0"/>
      <w:divBdr>
        <w:top w:val="none" w:sz="0" w:space="0" w:color="auto"/>
        <w:left w:val="none" w:sz="0" w:space="0" w:color="auto"/>
        <w:bottom w:val="none" w:sz="0" w:space="0" w:color="auto"/>
        <w:right w:val="none" w:sz="0" w:space="0" w:color="auto"/>
      </w:divBdr>
    </w:div>
    <w:div w:id="1202867451">
      <w:bodyDiv w:val="1"/>
      <w:marLeft w:val="0"/>
      <w:marRight w:val="0"/>
      <w:marTop w:val="0"/>
      <w:marBottom w:val="0"/>
      <w:divBdr>
        <w:top w:val="none" w:sz="0" w:space="0" w:color="auto"/>
        <w:left w:val="none" w:sz="0" w:space="0" w:color="auto"/>
        <w:bottom w:val="none" w:sz="0" w:space="0" w:color="auto"/>
        <w:right w:val="none" w:sz="0" w:space="0" w:color="auto"/>
      </w:divBdr>
    </w:div>
    <w:div w:id="1233346451">
      <w:bodyDiv w:val="1"/>
      <w:marLeft w:val="0"/>
      <w:marRight w:val="0"/>
      <w:marTop w:val="0"/>
      <w:marBottom w:val="0"/>
      <w:divBdr>
        <w:top w:val="none" w:sz="0" w:space="0" w:color="auto"/>
        <w:left w:val="none" w:sz="0" w:space="0" w:color="auto"/>
        <w:bottom w:val="none" w:sz="0" w:space="0" w:color="auto"/>
        <w:right w:val="none" w:sz="0" w:space="0" w:color="auto"/>
      </w:divBdr>
    </w:div>
    <w:div w:id="1284580702">
      <w:bodyDiv w:val="1"/>
      <w:marLeft w:val="0"/>
      <w:marRight w:val="0"/>
      <w:marTop w:val="0"/>
      <w:marBottom w:val="0"/>
      <w:divBdr>
        <w:top w:val="none" w:sz="0" w:space="0" w:color="auto"/>
        <w:left w:val="none" w:sz="0" w:space="0" w:color="auto"/>
        <w:bottom w:val="none" w:sz="0" w:space="0" w:color="auto"/>
        <w:right w:val="none" w:sz="0" w:space="0" w:color="auto"/>
      </w:divBdr>
    </w:div>
    <w:div w:id="1296177659">
      <w:bodyDiv w:val="1"/>
      <w:marLeft w:val="0"/>
      <w:marRight w:val="0"/>
      <w:marTop w:val="0"/>
      <w:marBottom w:val="0"/>
      <w:divBdr>
        <w:top w:val="none" w:sz="0" w:space="0" w:color="auto"/>
        <w:left w:val="none" w:sz="0" w:space="0" w:color="auto"/>
        <w:bottom w:val="none" w:sz="0" w:space="0" w:color="auto"/>
        <w:right w:val="none" w:sz="0" w:space="0" w:color="auto"/>
      </w:divBdr>
    </w:div>
    <w:div w:id="1404257637">
      <w:bodyDiv w:val="1"/>
      <w:marLeft w:val="0"/>
      <w:marRight w:val="0"/>
      <w:marTop w:val="0"/>
      <w:marBottom w:val="0"/>
      <w:divBdr>
        <w:top w:val="none" w:sz="0" w:space="0" w:color="auto"/>
        <w:left w:val="none" w:sz="0" w:space="0" w:color="auto"/>
        <w:bottom w:val="none" w:sz="0" w:space="0" w:color="auto"/>
        <w:right w:val="none" w:sz="0" w:space="0" w:color="auto"/>
      </w:divBdr>
      <w:divsChild>
        <w:div w:id="675620017">
          <w:marLeft w:val="0"/>
          <w:marRight w:val="0"/>
          <w:marTop w:val="0"/>
          <w:marBottom w:val="0"/>
          <w:divBdr>
            <w:top w:val="none" w:sz="0" w:space="0" w:color="auto"/>
            <w:left w:val="none" w:sz="0" w:space="0" w:color="auto"/>
            <w:bottom w:val="none" w:sz="0" w:space="0" w:color="auto"/>
            <w:right w:val="none" w:sz="0" w:space="0" w:color="auto"/>
          </w:divBdr>
          <w:divsChild>
            <w:div w:id="299238184">
              <w:marLeft w:val="0"/>
              <w:marRight w:val="0"/>
              <w:marTop w:val="0"/>
              <w:marBottom w:val="0"/>
              <w:divBdr>
                <w:top w:val="none" w:sz="0" w:space="0" w:color="auto"/>
                <w:left w:val="none" w:sz="0" w:space="0" w:color="auto"/>
                <w:bottom w:val="none" w:sz="0" w:space="0" w:color="auto"/>
                <w:right w:val="none" w:sz="0" w:space="0" w:color="auto"/>
              </w:divBdr>
              <w:divsChild>
                <w:div w:id="27723977">
                  <w:marLeft w:val="0"/>
                  <w:marRight w:val="0"/>
                  <w:marTop w:val="0"/>
                  <w:marBottom w:val="0"/>
                  <w:divBdr>
                    <w:top w:val="none" w:sz="0" w:space="0" w:color="auto"/>
                    <w:left w:val="none" w:sz="0" w:space="0" w:color="auto"/>
                    <w:bottom w:val="none" w:sz="0" w:space="0" w:color="auto"/>
                    <w:right w:val="none" w:sz="0" w:space="0" w:color="auto"/>
                  </w:divBdr>
                  <w:divsChild>
                    <w:div w:id="118995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21143">
          <w:marLeft w:val="0"/>
          <w:marRight w:val="0"/>
          <w:marTop w:val="0"/>
          <w:marBottom w:val="0"/>
          <w:divBdr>
            <w:top w:val="none" w:sz="0" w:space="0" w:color="auto"/>
            <w:left w:val="none" w:sz="0" w:space="0" w:color="auto"/>
            <w:bottom w:val="none" w:sz="0" w:space="0" w:color="auto"/>
            <w:right w:val="none" w:sz="0" w:space="0" w:color="auto"/>
          </w:divBdr>
          <w:divsChild>
            <w:div w:id="1889146149">
              <w:marLeft w:val="0"/>
              <w:marRight w:val="0"/>
              <w:marTop w:val="0"/>
              <w:marBottom w:val="0"/>
              <w:divBdr>
                <w:top w:val="none" w:sz="0" w:space="0" w:color="auto"/>
                <w:left w:val="none" w:sz="0" w:space="0" w:color="auto"/>
                <w:bottom w:val="none" w:sz="0" w:space="0" w:color="auto"/>
                <w:right w:val="none" w:sz="0" w:space="0" w:color="auto"/>
              </w:divBdr>
              <w:divsChild>
                <w:div w:id="932669547">
                  <w:marLeft w:val="0"/>
                  <w:marRight w:val="0"/>
                  <w:marTop w:val="0"/>
                  <w:marBottom w:val="0"/>
                  <w:divBdr>
                    <w:top w:val="none" w:sz="0" w:space="0" w:color="auto"/>
                    <w:left w:val="none" w:sz="0" w:space="0" w:color="auto"/>
                    <w:bottom w:val="none" w:sz="0" w:space="0" w:color="auto"/>
                    <w:right w:val="none" w:sz="0" w:space="0" w:color="auto"/>
                  </w:divBdr>
                  <w:divsChild>
                    <w:div w:id="1593855700">
                      <w:marLeft w:val="0"/>
                      <w:marRight w:val="0"/>
                      <w:marTop w:val="0"/>
                      <w:marBottom w:val="0"/>
                      <w:divBdr>
                        <w:top w:val="none" w:sz="0" w:space="0" w:color="auto"/>
                        <w:left w:val="none" w:sz="0" w:space="0" w:color="auto"/>
                        <w:bottom w:val="none" w:sz="0" w:space="0" w:color="auto"/>
                        <w:right w:val="none" w:sz="0" w:space="0" w:color="auto"/>
                      </w:divBdr>
                      <w:divsChild>
                        <w:div w:id="911158825">
                          <w:marLeft w:val="0"/>
                          <w:marRight w:val="0"/>
                          <w:marTop w:val="0"/>
                          <w:marBottom w:val="0"/>
                          <w:divBdr>
                            <w:top w:val="none" w:sz="0" w:space="0" w:color="auto"/>
                            <w:left w:val="none" w:sz="0" w:space="0" w:color="auto"/>
                            <w:bottom w:val="none" w:sz="0" w:space="0" w:color="auto"/>
                            <w:right w:val="none" w:sz="0" w:space="0" w:color="auto"/>
                          </w:divBdr>
                          <w:divsChild>
                            <w:div w:id="907030976">
                              <w:marLeft w:val="0"/>
                              <w:marRight w:val="0"/>
                              <w:marTop w:val="0"/>
                              <w:marBottom w:val="0"/>
                              <w:divBdr>
                                <w:top w:val="none" w:sz="0" w:space="0" w:color="auto"/>
                                <w:left w:val="none" w:sz="0" w:space="0" w:color="auto"/>
                                <w:bottom w:val="none" w:sz="0" w:space="0" w:color="auto"/>
                                <w:right w:val="none" w:sz="0" w:space="0" w:color="auto"/>
                              </w:divBdr>
                              <w:divsChild>
                                <w:div w:id="48001237">
                                  <w:marLeft w:val="0"/>
                                  <w:marRight w:val="0"/>
                                  <w:marTop w:val="0"/>
                                  <w:marBottom w:val="0"/>
                                  <w:divBdr>
                                    <w:top w:val="none" w:sz="0" w:space="0" w:color="auto"/>
                                    <w:left w:val="none" w:sz="0" w:space="0" w:color="auto"/>
                                    <w:bottom w:val="none" w:sz="0" w:space="0" w:color="auto"/>
                                    <w:right w:val="none" w:sz="0" w:space="0" w:color="auto"/>
                                  </w:divBdr>
                                  <w:divsChild>
                                    <w:div w:id="98844333">
                                      <w:marLeft w:val="0"/>
                                      <w:marRight w:val="0"/>
                                      <w:marTop w:val="0"/>
                                      <w:marBottom w:val="0"/>
                                      <w:divBdr>
                                        <w:top w:val="none" w:sz="0" w:space="0" w:color="auto"/>
                                        <w:left w:val="none" w:sz="0" w:space="0" w:color="auto"/>
                                        <w:bottom w:val="none" w:sz="0" w:space="0" w:color="auto"/>
                                        <w:right w:val="none" w:sz="0" w:space="0" w:color="auto"/>
                                      </w:divBdr>
                                      <w:divsChild>
                                        <w:div w:id="37291085">
                                          <w:marLeft w:val="0"/>
                                          <w:marRight w:val="0"/>
                                          <w:marTop w:val="0"/>
                                          <w:marBottom w:val="0"/>
                                          <w:divBdr>
                                            <w:top w:val="none" w:sz="0" w:space="0" w:color="auto"/>
                                            <w:left w:val="none" w:sz="0" w:space="0" w:color="auto"/>
                                            <w:bottom w:val="none" w:sz="0" w:space="0" w:color="auto"/>
                                            <w:right w:val="none" w:sz="0" w:space="0" w:color="auto"/>
                                          </w:divBdr>
                                          <w:divsChild>
                                            <w:div w:id="100959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145651">
          <w:marLeft w:val="0"/>
          <w:marRight w:val="0"/>
          <w:marTop w:val="0"/>
          <w:marBottom w:val="0"/>
          <w:divBdr>
            <w:top w:val="none" w:sz="0" w:space="0" w:color="auto"/>
            <w:left w:val="none" w:sz="0" w:space="0" w:color="auto"/>
            <w:bottom w:val="none" w:sz="0" w:space="0" w:color="auto"/>
            <w:right w:val="none" w:sz="0" w:space="0" w:color="auto"/>
          </w:divBdr>
          <w:divsChild>
            <w:div w:id="1814519337">
              <w:marLeft w:val="0"/>
              <w:marRight w:val="0"/>
              <w:marTop w:val="0"/>
              <w:marBottom w:val="0"/>
              <w:divBdr>
                <w:top w:val="none" w:sz="0" w:space="0" w:color="auto"/>
                <w:left w:val="none" w:sz="0" w:space="0" w:color="auto"/>
                <w:bottom w:val="none" w:sz="0" w:space="0" w:color="auto"/>
                <w:right w:val="none" w:sz="0" w:space="0" w:color="auto"/>
              </w:divBdr>
              <w:divsChild>
                <w:div w:id="1086152787">
                  <w:marLeft w:val="0"/>
                  <w:marRight w:val="0"/>
                  <w:marTop w:val="0"/>
                  <w:marBottom w:val="0"/>
                  <w:divBdr>
                    <w:top w:val="none" w:sz="0" w:space="0" w:color="auto"/>
                    <w:left w:val="none" w:sz="0" w:space="0" w:color="auto"/>
                    <w:bottom w:val="none" w:sz="0" w:space="0" w:color="auto"/>
                    <w:right w:val="none" w:sz="0" w:space="0" w:color="auto"/>
                  </w:divBdr>
                  <w:divsChild>
                    <w:div w:id="357200463">
                      <w:marLeft w:val="0"/>
                      <w:marRight w:val="0"/>
                      <w:marTop w:val="0"/>
                      <w:marBottom w:val="0"/>
                      <w:divBdr>
                        <w:top w:val="none" w:sz="0" w:space="0" w:color="auto"/>
                        <w:left w:val="none" w:sz="0" w:space="0" w:color="auto"/>
                        <w:bottom w:val="none" w:sz="0" w:space="0" w:color="auto"/>
                        <w:right w:val="none" w:sz="0" w:space="0" w:color="auto"/>
                      </w:divBdr>
                      <w:divsChild>
                        <w:div w:id="1178541425">
                          <w:marLeft w:val="0"/>
                          <w:marRight w:val="0"/>
                          <w:marTop w:val="0"/>
                          <w:marBottom w:val="0"/>
                          <w:divBdr>
                            <w:top w:val="none" w:sz="0" w:space="0" w:color="auto"/>
                            <w:left w:val="none" w:sz="0" w:space="0" w:color="auto"/>
                            <w:bottom w:val="none" w:sz="0" w:space="0" w:color="auto"/>
                            <w:right w:val="none" w:sz="0" w:space="0" w:color="auto"/>
                          </w:divBdr>
                          <w:divsChild>
                            <w:div w:id="1563103952">
                              <w:marLeft w:val="0"/>
                              <w:marRight w:val="0"/>
                              <w:marTop w:val="0"/>
                              <w:marBottom w:val="0"/>
                              <w:divBdr>
                                <w:top w:val="none" w:sz="0" w:space="0" w:color="auto"/>
                                <w:left w:val="none" w:sz="0" w:space="0" w:color="auto"/>
                                <w:bottom w:val="none" w:sz="0" w:space="0" w:color="auto"/>
                                <w:right w:val="none" w:sz="0" w:space="0" w:color="auto"/>
                              </w:divBdr>
                              <w:divsChild>
                                <w:div w:id="1290279994">
                                  <w:marLeft w:val="0"/>
                                  <w:marRight w:val="0"/>
                                  <w:marTop w:val="0"/>
                                  <w:marBottom w:val="0"/>
                                  <w:divBdr>
                                    <w:top w:val="none" w:sz="0" w:space="0" w:color="auto"/>
                                    <w:left w:val="none" w:sz="0" w:space="0" w:color="auto"/>
                                    <w:bottom w:val="none" w:sz="0" w:space="0" w:color="auto"/>
                                    <w:right w:val="none" w:sz="0" w:space="0" w:color="auto"/>
                                  </w:divBdr>
                                  <w:divsChild>
                                    <w:div w:id="3281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48167">
                      <w:marLeft w:val="0"/>
                      <w:marRight w:val="0"/>
                      <w:marTop w:val="0"/>
                      <w:marBottom w:val="0"/>
                      <w:divBdr>
                        <w:top w:val="none" w:sz="0" w:space="0" w:color="auto"/>
                        <w:left w:val="none" w:sz="0" w:space="0" w:color="auto"/>
                        <w:bottom w:val="none" w:sz="0" w:space="0" w:color="auto"/>
                        <w:right w:val="none" w:sz="0" w:space="0" w:color="auto"/>
                      </w:divBdr>
                      <w:divsChild>
                        <w:div w:id="1836145013">
                          <w:marLeft w:val="0"/>
                          <w:marRight w:val="0"/>
                          <w:marTop w:val="0"/>
                          <w:marBottom w:val="0"/>
                          <w:divBdr>
                            <w:top w:val="none" w:sz="0" w:space="0" w:color="auto"/>
                            <w:left w:val="none" w:sz="0" w:space="0" w:color="auto"/>
                            <w:bottom w:val="none" w:sz="0" w:space="0" w:color="auto"/>
                            <w:right w:val="none" w:sz="0" w:space="0" w:color="auto"/>
                          </w:divBdr>
                          <w:divsChild>
                            <w:div w:id="601570094">
                              <w:marLeft w:val="0"/>
                              <w:marRight w:val="0"/>
                              <w:marTop w:val="0"/>
                              <w:marBottom w:val="0"/>
                              <w:divBdr>
                                <w:top w:val="none" w:sz="0" w:space="0" w:color="auto"/>
                                <w:left w:val="none" w:sz="0" w:space="0" w:color="auto"/>
                                <w:bottom w:val="none" w:sz="0" w:space="0" w:color="auto"/>
                                <w:right w:val="none" w:sz="0" w:space="0" w:color="auto"/>
                              </w:divBdr>
                              <w:divsChild>
                                <w:div w:id="277106975">
                                  <w:marLeft w:val="0"/>
                                  <w:marRight w:val="0"/>
                                  <w:marTop w:val="0"/>
                                  <w:marBottom w:val="0"/>
                                  <w:divBdr>
                                    <w:top w:val="none" w:sz="0" w:space="0" w:color="auto"/>
                                    <w:left w:val="none" w:sz="0" w:space="0" w:color="auto"/>
                                    <w:bottom w:val="none" w:sz="0" w:space="0" w:color="auto"/>
                                    <w:right w:val="none" w:sz="0" w:space="0" w:color="auto"/>
                                  </w:divBdr>
                                  <w:divsChild>
                                    <w:div w:id="1749762803">
                                      <w:marLeft w:val="0"/>
                                      <w:marRight w:val="0"/>
                                      <w:marTop w:val="0"/>
                                      <w:marBottom w:val="0"/>
                                      <w:divBdr>
                                        <w:top w:val="none" w:sz="0" w:space="0" w:color="auto"/>
                                        <w:left w:val="none" w:sz="0" w:space="0" w:color="auto"/>
                                        <w:bottom w:val="none" w:sz="0" w:space="0" w:color="auto"/>
                                        <w:right w:val="none" w:sz="0" w:space="0" w:color="auto"/>
                                      </w:divBdr>
                                      <w:divsChild>
                                        <w:div w:id="422651019">
                                          <w:marLeft w:val="0"/>
                                          <w:marRight w:val="0"/>
                                          <w:marTop w:val="0"/>
                                          <w:marBottom w:val="0"/>
                                          <w:divBdr>
                                            <w:top w:val="none" w:sz="0" w:space="0" w:color="auto"/>
                                            <w:left w:val="none" w:sz="0" w:space="0" w:color="auto"/>
                                            <w:bottom w:val="none" w:sz="0" w:space="0" w:color="auto"/>
                                            <w:right w:val="none" w:sz="0" w:space="0" w:color="auto"/>
                                          </w:divBdr>
                                          <w:divsChild>
                                            <w:div w:id="1556432107">
                                              <w:marLeft w:val="0"/>
                                              <w:marRight w:val="0"/>
                                              <w:marTop w:val="0"/>
                                              <w:marBottom w:val="0"/>
                                              <w:divBdr>
                                                <w:top w:val="none" w:sz="0" w:space="0" w:color="auto"/>
                                                <w:left w:val="none" w:sz="0" w:space="0" w:color="auto"/>
                                                <w:bottom w:val="none" w:sz="0" w:space="0" w:color="auto"/>
                                                <w:right w:val="none" w:sz="0" w:space="0" w:color="auto"/>
                                              </w:divBdr>
                                              <w:divsChild>
                                                <w:div w:id="81489513">
                                                  <w:marLeft w:val="0"/>
                                                  <w:marRight w:val="0"/>
                                                  <w:marTop w:val="0"/>
                                                  <w:marBottom w:val="0"/>
                                                  <w:divBdr>
                                                    <w:top w:val="none" w:sz="0" w:space="0" w:color="auto"/>
                                                    <w:left w:val="none" w:sz="0" w:space="0" w:color="auto"/>
                                                    <w:bottom w:val="none" w:sz="0" w:space="0" w:color="auto"/>
                                                    <w:right w:val="none" w:sz="0" w:space="0" w:color="auto"/>
                                                  </w:divBdr>
                                                  <w:divsChild>
                                                    <w:div w:id="1656450296">
                                                      <w:marLeft w:val="0"/>
                                                      <w:marRight w:val="0"/>
                                                      <w:marTop w:val="0"/>
                                                      <w:marBottom w:val="0"/>
                                                      <w:divBdr>
                                                        <w:top w:val="none" w:sz="0" w:space="0" w:color="auto"/>
                                                        <w:left w:val="none" w:sz="0" w:space="0" w:color="auto"/>
                                                        <w:bottom w:val="none" w:sz="0" w:space="0" w:color="auto"/>
                                                        <w:right w:val="none" w:sz="0" w:space="0" w:color="auto"/>
                                                      </w:divBdr>
                                                    </w:div>
                                                  </w:divsChild>
                                                </w:div>
                                                <w:div w:id="172714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112765">
                              <w:marLeft w:val="0"/>
                              <w:marRight w:val="0"/>
                              <w:marTop w:val="0"/>
                              <w:marBottom w:val="0"/>
                              <w:divBdr>
                                <w:top w:val="none" w:sz="0" w:space="0" w:color="auto"/>
                                <w:left w:val="none" w:sz="0" w:space="0" w:color="auto"/>
                                <w:bottom w:val="none" w:sz="0" w:space="0" w:color="auto"/>
                                <w:right w:val="none" w:sz="0" w:space="0" w:color="auto"/>
                              </w:divBdr>
                              <w:divsChild>
                                <w:div w:id="1344745497">
                                  <w:marLeft w:val="0"/>
                                  <w:marRight w:val="0"/>
                                  <w:marTop w:val="0"/>
                                  <w:marBottom w:val="0"/>
                                  <w:divBdr>
                                    <w:top w:val="none" w:sz="0" w:space="0" w:color="auto"/>
                                    <w:left w:val="none" w:sz="0" w:space="0" w:color="auto"/>
                                    <w:bottom w:val="none" w:sz="0" w:space="0" w:color="auto"/>
                                    <w:right w:val="none" w:sz="0" w:space="0" w:color="auto"/>
                                  </w:divBdr>
                                  <w:divsChild>
                                    <w:div w:id="944728417">
                                      <w:marLeft w:val="0"/>
                                      <w:marRight w:val="0"/>
                                      <w:marTop w:val="0"/>
                                      <w:marBottom w:val="0"/>
                                      <w:divBdr>
                                        <w:top w:val="none" w:sz="0" w:space="0" w:color="auto"/>
                                        <w:left w:val="none" w:sz="0" w:space="0" w:color="auto"/>
                                        <w:bottom w:val="none" w:sz="0" w:space="0" w:color="auto"/>
                                        <w:right w:val="none" w:sz="0" w:space="0" w:color="auto"/>
                                      </w:divBdr>
                                      <w:divsChild>
                                        <w:div w:id="173731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9483745">
          <w:marLeft w:val="0"/>
          <w:marRight w:val="0"/>
          <w:marTop w:val="0"/>
          <w:marBottom w:val="0"/>
          <w:divBdr>
            <w:top w:val="none" w:sz="0" w:space="0" w:color="auto"/>
            <w:left w:val="none" w:sz="0" w:space="0" w:color="auto"/>
            <w:bottom w:val="none" w:sz="0" w:space="0" w:color="auto"/>
            <w:right w:val="none" w:sz="0" w:space="0" w:color="auto"/>
          </w:divBdr>
          <w:divsChild>
            <w:div w:id="275791245">
              <w:marLeft w:val="0"/>
              <w:marRight w:val="0"/>
              <w:marTop w:val="0"/>
              <w:marBottom w:val="0"/>
              <w:divBdr>
                <w:top w:val="none" w:sz="0" w:space="0" w:color="auto"/>
                <w:left w:val="none" w:sz="0" w:space="0" w:color="auto"/>
                <w:bottom w:val="none" w:sz="0" w:space="0" w:color="auto"/>
                <w:right w:val="none" w:sz="0" w:space="0" w:color="auto"/>
              </w:divBdr>
              <w:divsChild>
                <w:div w:id="976378116">
                  <w:marLeft w:val="0"/>
                  <w:marRight w:val="0"/>
                  <w:marTop w:val="0"/>
                  <w:marBottom w:val="0"/>
                  <w:divBdr>
                    <w:top w:val="none" w:sz="0" w:space="0" w:color="auto"/>
                    <w:left w:val="none" w:sz="0" w:space="0" w:color="auto"/>
                    <w:bottom w:val="none" w:sz="0" w:space="0" w:color="auto"/>
                    <w:right w:val="none" w:sz="0" w:space="0" w:color="auto"/>
                  </w:divBdr>
                  <w:divsChild>
                    <w:div w:id="500122620">
                      <w:marLeft w:val="0"/>
                      <w:marRight w:val="0"/>
                      <w:marTop w:val="0"/>
                      <w:marBottom w:val="0"/>
                      <w:divBdr>
                        <w:top w:val="none" w:sz="0" w:space="0" w:color="auto"/>
                        <w:left w:val="none" w:sz="0" w:space="0" w:color="auto"/>
                        <w:bottom w:val="none" w:sz="0" w:space="0" w:color="auto"/>
                        <w:right w:val="none" w:sz="0" w:space="0" w:color="auto"/>
                      </w:divBdr>
                      <w:divsChild>
                        <w:div w:id="1389691871">
                          <w:marLeft w:val="0"/>
                          <w:marRight w:val="0"/>
                          <w:marTop w:val="0"/>
                          <w:marBottom w:val="0"/>
                          <w:divBdr>
                            <w:top w:val="none" w:sz="0" w:space="0" w:color="auto"/>
                            <w:left w:val="none" w:sz="0" w:space="0" w:color="auto"/>
                            <w:bottom w:val="none" w:sz="0" w:space="0" w:color="auto"/>
                            <w:right w:val="none" w:sz="0" w:space="0" w:color="auto"/>
                          </w:divBdr>
                          <w:divsChild>
                            <w:div w:id="709451901">
                              <w:marLeft w:val="0"/>
                              <w:marRight w:val="0"/>
                              <w:marTop w:val="0"/>
                              <w:marBottom w:val="0"/>
                              <w:divBdr>
                                <w:top w:val="none" w:sz="0" w:space="0" w:color="auto"/>
                                <w:left w:val="none" w:sz="0" w:space="0" w:color="auto"/>
                                <w:bottom w:val="none" w:sz="0" w:space="0" w:color="auto"/>
                                <w:right w:val="none" w:sz="0" w:space="0" w:color="auto"/>
                              </w:divBdr>
                              <w:divsChild>
                                <w:div w:id="1521359027">
                                  <w:marLeft w:val="0"/>
                                  <w:marRight w:val="0"/>
                                  <w:marTop w:val="0"/>
                                  <w:marBottom w:val="0"/>
                                  <w:divBdr>
                                    <w:top w:val="none" w:sz="0" w:space="0" w:color="auto"/>
                                    <w:left w:val="none" w:sz="0" w:space="0" w:color="auto"/>
                                    <w:bottom w:val="none" w:sz="0" w:space="0" w:color="auto"/>
                                    <w:right w:val="none" w:sz="0" w:space="0" w:color="auto"/>
                                  </w:divBdr>
                                  <w:divsChild>
                                    <w:div w:id="67702677">
                                      <w:marLeft w:val="0"/>
                                      <w:marRight w:val="0"/>
                                      <w:marTop w:val="0"/>
                                      <w:marBottom w:val="0"/>
                                      <w:divBdr>
                                        <w:top w:val="none" w:sz="0" w:space="0" w:color="auto"/>
                                        <w:left w:val="none" w:sz="0" w:space="0" w:color="auto"/>
                                        <w:bottom w:val="none" w:sz="0" w:space="0" w:color="auto"/>
                                        <w:right w:val="none" w:sz="0" w:space="0" w:color="auto"/>
                                      </w:divBdr>
                                      <w:divsChild>
                                        <w:div w:id="1876651946">
                                          <w:marLeft w:val="0"/>
                                          <w:marRight w:val="0"/>
                                          <w:marTop w:val="0"/>
                                          <w:marBottom w:val="0"/>
                                          <w:divBdr>
                                            <w:top w:val="none" w:sz="0" w:space="0" w:color="auto"/>
                                            <w:left w:val="none" w:sz="0" w:space="0" w:color="auto"/>
                                            <w:bottom w:val="none" w:sz="0" w:space="0" w:color="auto"/>
                                            <w:right w:val="none" w:sz="0" w:space="0" w:color="auto"/>
                                          </w:divBdr>
                                          <w:divsChild>
                                            <w:div w:id="135083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088996">
          <w:marLeft w:val="0"/>
          <w:marRight w:val="0"/>
          <w:marTop w:val="0"/>
          <w:marBottom w:val="0"/>
          <w:divBdr>
            <w:top w:val="none" w:sz="0" w:space="0" w:color="auto"/>
            <w:left w:val="none" w:sz="0" w:space="0" w:color="auto"/>
            <w:bottom w:val="none" w:sz="0" w:space="0" w:color="auto"/>
            <w:right w:val="none" w:sz="0" w:space="0" w:color="auto"/>
          </w:divBdr>
          <w:divsChild>
            <w:div w:id="162163016">
              <w:marLeft w:val="0"/>
              <w:marRight w:val="0"/>
              <w:marTop w:val="0"/>
              <w:marBottom w:val="0"/>
              <w:divBdr>
                <w:top w:val="none" w:sz="0" w:space="0" w:color="auto"/>
                <w:left w:val="none" w:sz="0" w:space="0" w:color="auto"/>
                <w:bottom w:val="none" w:sz="0" w:space="0" w:color="auto"/>
                <w:right w:val="none" w:sz="0" w:space="0" w:color="auto"/>
              </w:divBdr>
              <w:divsChild>
                <w:div w:id="666829074">
                  <w:marLeft w:val="0"/>
                  <w:marRight w:val="0"/>
                  <w:marTop w:val="0"/>
                  <w:marBottom w:val="0"/>
                  <w:divBdr>
                    <w:top w:val="none" w:sz="0" w:space="0" w:color="auto"/>
                    <w:left w:val="none" w:sz="0" w:space="0" w:color="auto"/>
                    <w:bottom w:val="none" w:sz="0" w:space="0" w:color="auto"/>
                    <w:right w:val="none" w:sz="0" w:space="0" w:color="auto"/>
                  </w:divBdr>
                  <w:divsChild>
                    <w:div w:id="1569875865">
                      <w:marLeft w:val="0"/>
                      <w:marRight w:val="0"/>
                      <w:marTop w:val="0"/>
                      <w:marBottom w:val="0"/>
                      <w:divBdr>
                        <w:top w:val="none" w:sz="0" w:space="0" w:color="auto"/>
                        <w:left w:val="none" w:sz="0" w:space="0" w:color="auto"/>
                        <w:bottom w:val="none" w:sz="0" w:space="0" w:color="auto"/>
                        <w:right w:val="none" w:sz="0" w:space="0" w:color="auto"/>
                      </w:divBdr>
                      <w:divsChild>
                        <w:div w:id="1628047903">
                          <w:marLeft w:val="0"/>
                          <w:marRight w:val="0"/>
                          <w:marTop w:val="0"/>
                          <w:marBottom w:val="0"/>
                          <w:divBdr>
                            <w:top w:val="none" w:sz="0" w:space="0" w:color="auto"/>
                            <w:left w:val="none" w:sz="0" w:space="0" w:color="auto"/>
                            <w:bottom w:val="none" w:sz="0" w:space="0" w:color="auto"/>
                            <w:right w:val="none" w:sz="0" w:space="0" w:color="auto"/>
                          </w:divBdr>
                          <w:divsChild>
                            <w:div w:id="591399235">
                              <w:marLeft w:val="0"/>
                              <w:marRight w:val="0"/>
                              <w:marTop w:val="0"/>
                              <w:marBottom w:val="0"/>
                              <w:divBdr>
                                <w:top w:val="none" w:sz="0" w:space="0" w:color="auto"/>
                                <w:left w:val="none" w:sz="0" w:space="0" w:color="auto"/>
                                <w:bottom w:val="none" w:sz="0" w:space="0" w:color="auto"/>
                                <w:right w:val="none" w:sz="0" w:space="0" w:color="auto"/>
                              </w:divBdr>
                              <w:divsChild>
                                <w:div w:id="1009407923">
                                  <w:marLeft w:val="0"/>
                                  <w:marRight w:val="0"/>
                                  <w:marTop w:val="0"/>
                                  <w:marBottom w:val="0"/>
                                  <w:divBdr>
                                    <w:top w:val="none" w:sz="0" w:space="0" w:color="auto"/>
                                    <w:left w:val="none" w:sz="0" w:space="0" w:color="auto"/>
                                    <w:bottom w:val="none" w:sz="0" w:space="0" w:color="auto"/>
                                    <w:right w:val="none" w:sz="0" w:space="0" w:color="auto"/>
                                  </w:divBdr>
                                  <w:divsChild>
                                    <w:div w:id="188213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28804">
                      <w:marLeft w:val="0"/>
                      <w:marRight w:val="0"/>
                      <w:marTop w:val="0"/>
                      <w:marBottom w:val="0"/>
                      <w:divBdr>
                        <w:top w:val="none" w:sz="0" w:space="0" w:color="auto"/>
                        <w:left w:val="none" w:sz="0" w:space="0" w:color="auto"/>
                        <w:bottom w:val="none" w:sz="0" w:space="0" w:color="auto"/>
                        <w:right w:val="none" w:sz="0" w:space="0" w:color="auto"/>
                      </w:divBdr>
                      <w:divsChild>
                        <w:div w:id="1665932407">
                          <w:marLeft w:val="0"/>
                          <w:marRight w:val="0"/>
                          <w:marTop w:val="0"/>
                          <w:marBottom w:val="0"/>
                          <w:divBdr>
                            <w:top w:val="none" w:sz="0" w:space="0" w:color="auto"/>
                            <w:left w:val="none" w:sz="0" w:space="0" w:color="auto"/>
                            <w:bottom w:val="none" w:sz="0" w:space="0" w:color="auto"/>
                            <w:right w:val="none" w:sz="0" w:space="0" w:color="auto"/>
                          </w:divBdr>
                          <w:divsChild>
                            <w:div w:id="222763530">
                              <w:marLeft w:val="0"/>
                              <w:marRight w:val="0"/>
                              <w:marTop w:val="0"/>
                              <w:marBottom w:val="0"/>
                              <w:divBdr>
                                <w:top w:val="none" w:sz="0" w:space="0" w:color="auto"/>
                                <w:left w:val="none" w:sz="0" w:space="0" w:color="auto"/>
                                <w:bottom w:val="none" w:sz="0" w:space="0" w:color="auto"/>
                                <w:right w:val="none" w:sz="0" w:space="0" w:color="auto"/>
                              </w:divBdr>
                            </w:div>
                            <w:div w:id="1520239495">
                              <w:marLeft w:val="0"/>
                              <w:marRight w:val="0"/>
                              <w:marTop w:val="0"/>
                              <w:marBottom w:val="0"/>
                              <w:divBdr>
                                <w:top w:val="none" w:sz="0" w:space="0" w:color="auto"/>
                                <w:left w:val="none" w:sz="0" w:space="0" w:color="auto"/>
                                <w:bottom w:val="none" w:sz="0" w:space="0" w:color="auto"/>
                                <w:right w:val="none" w:sz="0" w:space="0" w:color="auto"/>
                              </w:divBdr>
                              <w:divsChild>
                                <w:div w:id="1080711130">
                                  <w:marLeft w:val="0"/>
                                  <w:marRight w:val="0"/>
                                  <w:marTop w:val="0"/>
                                  <w:marBottom w:val="0"/>
                                  <w:divBdr>
                                    <w:top w:val="none" w:sz="0" w:space="0" w:color="auto"/>
                                    <w:left w:val="none" w:sz="0" w:space="0" w:color="auto"/>
                                    <w:bottom w:val="none" w:sz="0" w:space="0" w:color="auto"/>
                                    <w:right w:val="none" w:sz="0" w:space="0" w:color="auto"/>
                                  </w:divBdr>
                                  <w:divsChild>
                                    <w:div w:id="889728395">
                                      <w:marLeft w:val="0"/>
                                      <w:marRight w:val="0"/>
                                      <w:marTop w:val="0"/>
                                      <w:marBottom w:val="0"/>
                                      <w:divBdr>
                                        <w:top w:val="none" w:sz="0" w:space="0" w:color="auto"/>
                                        <w:left w:val="none" w:sz="0" w:space="0" w:color="auto"/>
                                        <w:bottom w:val="none" w:sz="0" w:space="0" w:color="auto"/>
                                        <w:right w:val="none" w:sz="0" w:space="0" w:color="auto"/>
                                      </w:divBdr>
                                      <w:divsChild>
                                        <w:div w:id="62327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174352">
                              <w:marLeft w:val="0"/>
                              <w:marRight w:val="0"/>
                              <w:marTop w:val="0"/>
                              <w:marBottom w:val="0"/>
                              <w:divBdr>
                                <w:top w:val="none" w:sz="0" w:space="0" w:color="auto"/>
                                <w:left w:val="none" w:sz="0" w:space="0" w:color="auto"/>
                                <w:bottom w:val="none" w:sz="0" w:space="0" w:color="auto"/>
                                <w:right w:val="none" w:sz="0" w:space="0" w:color="auto"/>
                              </w:divBdr>
                              <w:divsChild>
                                <w:div w:id="974677542">
                                  <w:marLeft w:val="0"/>
                                  <w:marRight w:val="0"/>
                                  <w:marTop w:val="0"/>
                                  <w:marBottom w:val="0"/>
                                  <w:divBdr>
                                    <w:top w:val="none" w:sz="0" w:space="0" w:color="auto"/>
                                    <w:left w:val="none" w:sz="0" w:space="0" w:color="auto"/>
                                    <w:bottom w:val="none" w:sz="0" w:space="0" w:color="auto"/>
                                    <w:right w:val="none" w:sz="0" w:space="0" w:color="auto"/>
                                  </w:divBdr>
                                  <w:divsChild>
                                    <w:div w:id="690686428">
                                      <w:marLeft w:val="0"/>
                                      <w:marRight w:val="0"/>
                                      <w:marTop w:val="0"/>
                                      <w:marBottom w:val="0"/>
                                      <w:divBdr>
                                        <w:top w:val="none" w:sz="0" w:space="0" w:color="auto"/>
                                        <w:left w:val="none" w:sz="0" w:space="0" w:color="auto"/>
                                        <w:bottom w:val="none" w:sz="0" w:space="0" w:color="auto"/>
                                        <w:right w:val="none" w:sz="0" w:space="0" w:color="auto"/>
                                      </w:divBdr>
                                      <w:divsChild>
                                        <w:div w:id="172949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1785318">
          <w:marLeft w:val="0"/>
          <w:marRight w:val="0"/>
          <w:marTop w:val="0"/>
          <w:marBottom w:val="0"/>
          <w:divBdr>
            <w:top w:val="none" w:sz="0" w:space="0" w:color="auto"/>
            <w:left w:val="none" w:sz="0" w:space="0" w:color="auto"/>
            <w:bottom w:val="none" w:sz="0" w:space="0" w:color="auto"/>
            <w:right w:val="none" w:sz="0" w:space="0" w:color="auto"/>
          </w:divBdr>
          <w:divsChild>
            <w:div w:id="930428334">
              <w:marLeft w:val="0"/>
              <w:marRight w:val="0"/>
              <w:marTop w:val="0"/>
              <w:marBottom w:val="0"/>
              <w:divBdr>
                <w:top w:val="none" w:sz="0" w:space="0" w:color="auto"/>
                <w:left w:val="none" w:sz="0" w:space="0" w:color="auto"/>
                <w:bottom w:val="none" w:sz="0" w:space="0" w:color="auto"/>
                <w:right w:val="none" w:sz="0" w:space="0" w:color="auto"/>
              </w:divBdr>
              <w:divsChild>
                <w:div w:id="2101758949">
                  <w:marLeft w:val="0"/>
                  <w:marRight w:val="0"/>
                  <w:marTop w:val="0"/>
                  <w:marBottom w:val="0"/>
                  <w:divBdr>
                    <w:top w:val="none" w:sz="0" w:space="0" w:color="auto"/>
                    <w:left w:val="none" w:sz="0" w:space="0" w:color="auto"/>
                    <w:bottom w:val="none" w:sz="0" w:space="0" w:color="auto"/>
                    <w:right w:val="none" w:sz="0" w:space="0" w:color="auto"/>
                  </w:divBdr>
                  <w:divsChild>
                    <w:div w:id="1284458454">
                      <w:marLeft w:val="0"/>
                      <w:marRight w:val="0"/>
                      <w:marTop w:val="0"/>
                      <w:marBottom w:val="0"/>
                      <w:divBdr>
                        <w:top w:val="none" w:sz="0" w:space="0" w:color="auto"/>
                        <w:left w:val="none" w:sz="0" w:space="0" w:color="auto"/>
                        <w:bottom w:val="none" w:sz="0" w:space="0" w:color="auto"/>
                        <w:right w:val="none" w:sz="0" w:space="0" w:color="auto"/>
                      </w:divBdr>
                      <w:divsChild>
                        <w:div w:id="88241873">
                          <w:marLeft w:val="0"/>
                          <w:marRight w:val="0"/>
                          <w:marTop w:val="0"/>
                          <w:marBottom w:val="0"/>
                          <w:divBdr>
                            <w:top w:val="none" w:sz="0" w:space="0" w:color="auto"/>
                            <w:left w:val="none" w:sz="0" w:space="0" w:color="auto"/>
                            <w:bottom w:val="none" w:sz="0" w:space="0" w:color="auto"/>
                            <w:right w:val="none" w:sz="0" w:space="0" w:color="auto"/>
                          </w:divBdr>
                          <w:divsChild>
                            <w:div w:id="627785229">
                              <w:marLeft w:val="0"/>
                              <w:marRight w:val="0"/>
                              <w:marTop w:val="0"/>
                              <w:marBottom w:val="0"/>
                              <w:divBdr>
                                <w:top w:val="none" w:sz="0" w:space="0" w:color="auto"/>
                                <w:left w:val="none" w:sz="0" w:space="0" w:color="auto"/>
                                <w:bottom w:val="none" w:sz="0" w:space="0" w:color="auto"/>
                                <w:right w:val="none" w:sz="0" w:space="0" w:color="auto"/>
                              </w:divBdr>
                              <w:divsChild>
                                <w:div w:id="1436556284">
                                  <w:marLeft w:val="0"/>
                                  <w:marRight w:val="0"/>
                                  <w:marTop w:val="0"/>
                                  <w:marBottom w:val="0"/>
                                  <w:divBdr>
                                    <w:top w:val="none" w:sz="0" w:space="0" w:color="auto"/>
                                    <w:left w:val="none" w:sz="0" w:space="0" w:color="auto"/>
                                    <w:bottom w:val="none" w:sz="0" w:space="0" w:color="auto"/>
                                    <w:right w:val="none" w:sz="0" w:space="0" w:color="auto"/>
                                  </w:divBdr>
                                  <w:divsChild>
                                    <w:div w:id="1328709386">
                                      <w:marLeft w:val="0"/>
                                      <w:marRight w:val="0"/>
                                      <w:marTop w:val="0"/>
                                      <w:marBottom w:val="0"/>
                                      <w:divBdr>
                                        <w:top w:val="none" w:sz="0" w:space="0" w:color="auto"/>
                                        <w:left w:val="none" w:sz="0" w:space="0" w:color="auto"/>
                                        <w:bottom w:val="none" w:sz="0" w:space="0" w:color="auto"/>
                                        <w:right w:val="none" w:sz="0" w:space="0" w:color="auto"/>
                                      </w:divBdr>
                                      <w:divsChild>
                                        <w:div w:id="348262750">
                                          <w:marLeft w:val="0"/>
                                          <w:marRight w:val="0"/>
                                          <w:marTop w:val="0"/>
                                          <w:marBottom w:val="0"/>
                                          <w:divBdr>
                                            <w:top w:val="none" w:sz="0" w:space="0" w:color="auto"/>
                                            <w:left w:val="none" w:sz="0" w:space="0" w:color="auto"/>
                                            <w:bottom w:val="none" w:sz="0" w:space="0" w:color="auto"/>
                                            <w:right w:val="none" w:sz="0" w:space="0" w:color="auto"/>
                                          </w:divBdr>
                                          <w:divsChild>
                                            <w:div w:id="166207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552682">
          <w:marLeft w:val="0"/>
          <w:marRight w:val="0"/>
          <w:marTop w:val="0"/>
          <w:marBottom w:val="0"/>
          <w:divBdr>
            <w:top w:val="none" w:sz="0" w:space="0" w:color="auto"/>
            <w:left w:val="none" w:sz="0" w:space="0" w:color="auto"/>
            <w:bottom w:val="none" w:sz="0" w:space="0" w:color="auto"/>
            <w:right w:val="none" w:sz="0" w:space="0" w:color="auto"/>
          </w:divBdr>
          <w:divsChild>
            <w:div w:id="687413717">
              <w:marLeft w:val="0"/>
              <w:marRight w:val="0"/>
              <w:marTop w:val="0"/>
              <w:marBottom w:val="0"/>
              <w:divBdr>
                <w:top w:val="none" w:sz="0" w:space="0" w:color="auto"/>
                <w:left w:val="none" w:sz="0" w:space="0" w:color="auto"/>
                <w:bottom w:val="none" w:sz="0" w:space="0" w:color="auto"/>
                <w:right w:val="none" w:sz="0" w:space="0" w:color="auto"/>
              </w:divBdr>
              <w:divsChild>
                <w:div w:id="1805347455">
                  <w:marLeft w:val="0"/>
                  <w:marRight w:val="0"/>
                  <w:marTop w:val="0"/>
                  <w:marBottom w:val="0"/>
                  <w:divBdr>
                    <w:top w:val="none" w:sz="0" w:space="0" w:color="auto"/>
                    <w:left w:val="none" w:sz="0" w:space="0" w:color="auto"/>
                    <w:bottom w:val="none" w:sz="0" w:space="0" w:color="auto"/>
                    <w:right w:val="none" w:sz="0" w:space="0" w:color="auto"/>
                  </w:divBdr>
                  <w:divsChild>
                    <w:div w:id="695427202">
                      <w:marLeft w:val="0"/>
                      <w:marRight w:val="0"/>
                      <w:marTop w:val="0"/>
                      <w:marBottom w:val="0"/>
                      <w:divBdr>
                        <w:top w:val="none" w:sz="0" w:space="0" w:color="auto"/>
                        <w:left w:val="none" w:sz="0" w:space="0" w:color="auto"/>
                        <w:bottom w:val="none" w:sz="0" w:space="0" w:color="auto"/>
                        <w:right w:val="none" w:sz="0" w:space="0" w:color="auto"/>
                      </w:divBdr>
                      <w:divsChild>
                        <w:div w:id="1035010376">
                          <w:marLeft w:val="0"/>
                          <w:marRight w:val="0"/>
                          <w:marTop w:val="0"/>
                          <w:marBottom w:val="0"/>
                          <w:divBdr>
                            <w:top w:val="none" w:sz="0" w:space="0" w:color="auto"/>
                            <w:left w:val="none" w:sz="0" w:space="0" w:color="auto"/>
                            <w:bottom w:val="none" w:sz="0" w:space="0" w:color="auto"/>
                            <w:right w:val="none" w:sz="0" w:space="0" w:color="auto"/>
                          </w:divBdr>
                          <w:divsChild>
                            <w:div w:id="6685114">
                              <w:marLeft w:val="0"/>
                              <w:marRight w:val="0"/>
                              <w:marTop w:val="0"/>
                              <w:marBottom w:val="0"/>
                              <w:divBdr>
                                <w:top w:val="none" w:sz="0" w:space="0" w:color="auto"/>
                                <w:left w:val="none" w:sz="0" w:space="0" w:color="auto"/>
                                <w:bottom w:val="none" w:sz="0" w:space="0" w:color="auto"/>
                                <w:right w:val="none" w:sz="0" w:space="0" w:color="auto"/>
                              </w:divBdr>
                              <w:divsChild>
                                <w:div w:id="1588224671">
                                  <w:marLeft w:val="0"/>
                                  <w:marRight w:val="0"/>
                                  <w:marTop w:val="0"/>
                                  <w:marBottom w:val="0"/>
                                  <w:divBdr>
                                    <w:top w:val="none" w:sz="0" w:space="0" w:color="auto"/>
                                    <w:left w:val="none" w:sz="0" w:space="0" w:color="auto"/>
                                    <w:bottom w:val="none" w:sz="0" w:space="0" w:color="auto"/>
                                    <w:right w:val="none" w:sz="0" w:space="0" w:color="auto"/>
                                  </w:divBdr>
                                  <w:divsChild>
                                    <w:div w:id="209022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686390">
                      <w:marLeft w:val="0"/>
                      <w:marRight w:val="0"/>
                      <w:marTop w:val="0"/>
                      <w:marBottom w:val="0"/>
                      <w:divBdr>
                        <w:top w:val="none" w:sz="0" w:space="0" w:color="auto"/>
                        <w:left w:val="none" w:sz="0" w:space="0" w:color="auto"/>
                        <w:bottom w:val="none" w:sz="0" w:space="0" w:color="auto"/>
                        <w:right w:val="none" w:sz="0" w:space="0" w:color="auto"/>
                      </w:divBdr>
                      <w:divsChild>
                        <w:div w:id="599802464">
                          <w:marLeft w:val="0"/>
                          <w:marRight w:val="0"/>
                          <w:marTop w:val="0"/>
                          <w:marBottom w:val="0"/>
                          <w:divBdr>
                            <w:top w:val="none" w:sz="0" w:space="0" w:color="auto"/>
                            <w:left w:val="none" w:sz="0" w:space="0" w:color="auto"/>
                            <w:bottom w:val="none" w:sz="0" w:space="0" w:color="auto"/>
                            <w:right w:val="none" w:sz="0" w:space="0" w:color="auto"/>
                          </w:divBdr>
                          <w:divsChild>
                            <w:div w:id="537934876">
                              <w:marLeft w:val="0"/>
                              <w:marRight w:val="0"/>
                              <w:marTop w:val="0"/>
                              <w:marBottom w:val="0"/>
                              <w:divBdr>
                                <w:top w:val="none" w:sz="0" w:space="0" w:color="auto"/>
                                <w:left w:val="none" w:sz="0" w:space="0" w:color="auto"/>
                                <w:bottom w:val="none" w:sz="0" w:space="0" w:color="auto"/>
                                <w:right w:val="none" w:sz="0" w:space="0" w:color="auto"/>
                              </w:divBdr>
                              <w:divsChild>
                                <w:div w:id="933512738">
                                  <w:marLeft w:val="0"/>
                                  <w:marRight w:val="0"/>
                                  <w:marTop w:val="0"/>
                                  <w:marBottom w:val="0"/>
                                  <w:divBdr>
                                    <w:top w:val="none" w:sz="0" w:space="0" w:color="auto"/>
                                    <w:left w:val="none" w:sz="0" w:space="0" w:color="auto"/>
                                    <w:bottom w:val="none" w:sz="0" w:space="0" w:color="auto"/>
                                    <w:right w:val="none" w:sz="0" w:space="0" w:color="auto"/>
                                  </w:divBdr>
                                  <w:divsChild>
                                    <w:div w:id="1341278988">
                                      <w:marLeft w:val="0"/>
                                      <w:marRight w:val="0"/>
                                      <w:marTop w:val="0"/>
                                      <w:marBottom w:val="0"/>
                                      <w:divBdr>
                                        <w:top w:val="none" w:sz="0" w:space="0" w:color="auto"/>
                                        <w:left w:val="none" w:sz="0" w:space="0" w:color="auto"/>
                                        <w:bottom w:val="none" w:sz="0" w:space="0" w:color="auto"/>
                                        <w:right w:val="none" w:sz="0" w:space="0" w:color="auto"/>
                                      </w:divBdr>
                                      <w:divsChild>
                                        <w:div w:id="9340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332704">
                              <w:marLeft w:val="0"/>
                              <w:marRight w:val="0"/>
                              <w:marTop w:val="0"/>
                              <w:marBottom w:val="0"/>
                              <w:divBdr>
                                <w:top w:val="none" w:sz="0" w:space="0" w:color="auto"/>
                                <w:left w:val="none" w:sz="0" w:space="0" w:color="auto"/>
                                <w:bottom w:val="none" w:sz="0" w:space="0" w:color="auto"/>
                                <w:right w:val="none" w:sz="0" w:space="0" w:color="auto"/>
                              </w:divBdr>
                              <w:divsChild>
                                <w:div w:id="373844750">
                                  <w:marLeft w:val="0"/>
                                  <w:marRight w:val="0"/>
                                  <w:marTop w:val="0"/>
                                  <w:marBottom w:val="0"/>
                                  <w:divBdr>
                                    <w:top w:val="none" w:sz="0" w:space="0" w:color="auto"/>
                                    <w:left w:val="none" w:sz="0" w:space="0" w:color="auto"/>
                                    <w:bottom w:val="none" w:sz="0" w:space="0" w:color="auto"/>
                                    <w:right w:val="none" w:sz="0" w:space="0" w:color="auto"/>
                                  </w:divBdr>
                                  <w:divsChild>
                                    <w:div w:id="957219477">
                                      <w:marLeft w:val="0"/>
                                      <w:marRight w:val="0"/>
                                      <w:marTop w:val="0"/>
                                      <w:marBottom w:val="0"/>
                                      <w:divBdr>
                                        <w:top w:val="none" w:sz="0" w:space="0" w:color="auto"/>
                                        <w:left w:val="none" w:sz="0" w:space="0" w:color="auto"/>
                                        <w:bottom w:val="none" w:sz="0" w:space="0" w:color="auto"/>
                                        <w:right w:val="none" w:sz="0" w:space="0" w:color="auto"/>
                                      </w:divBdr>
                                      <w:divsChild>
                                        <w:div w:id="5218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97462">
          <w:marLeft w:val="0"/>
          <w:marRight w:val="0"/>
          <w:marTop w:val="0"/>
          <w:marBottom w:val="0"/>
          <w:divBdr>
            <w:top w:val="none" w:sz="0" w:space="0" w:color="auto"/>
            <w:left w:val="none" w:sz="0" w:space="0" w:color="auto"/>
            <w:bottom w:val="none" w:sz="0" w:space="0" w:color="auto"/>
            <w:right w:val="none" w:sz="0" w:space="0" w:color="auto"/>
          </w:divBdr>
          <w:divsChild>
            <w:div w:id="1728528529">
              <w:marLeft w:val="0"/>
              <w:marRight w:val="0"/>
              <w:marTop w:val="0"/>
              <w:marBottom w:val="0"/>
              <w:divBdr>
                <w:top w:val="none" w:sz="0" w:space="0" w:color="auto"/>
                <w:left w:val="none" w:sz="0" w:space="0" w:color="auto"/>
                <w:bottom w:val="none" w:sz="0" w:space="0" w:color="auto"/>
                <w:right w:val="none" w:sz="0" w:space="0" w:color="auto"/>
              </w:divBdr>
              <w:divsChild>
                <w:div w:id="180627094">
                  <w:marLeft w:val="0"/>
                  <w:marRight w:val="0"/>
                  <w:marTop w:val="0"/>
                  <w:marBottom w:val="0"/>
                  <w:divBdr>
                    <w:top w:val="none" w:sz="0" w:space="0" w:color="auto"/>
                    <w:left w:val="none" w:sz="0" w:space="0" w:color="auto"/>
                    <w:bottom w:val="none" w:sz="0" w:space="0" w:color="auto"/>
                    <w:right w:val="none" w:sz="0" w:space="0" w:color="auto"/>
                  </w:divBdr>
                  <w:divsChild>
                    <w:div w:id="1200976757">
                      <w:marLeft w:val="0"/>
                      <w:marRight w:val="0"/>
                      <w:marTop w:val="0"/>
                      <w:marBottom w:val="0"/>
                      <w:divBdr>
                        <w:top w:val="none" w:sz="0" w:space="0" w:color="auto"/>
                        <w:left w:val="none" w:sz="0" w:space="0" w:color="auto"/>
                        <w:bottom w:val="none" w:sz="0" w:space="0" w:color="auto"/>
                        <w:right w:val="none" w:sz="0" w:space="0" w:color="auto"/>
                      </w:divBdr>
                      <w:divsChild>
                        <w:div w:id="1011301275">
                          <w:marLeft w:val="0"/>
                          <w:marRight w:val="0"/>
                          <w:marTop w:val="0"/>
                          <w:marBottom w:val="0"/>
                          <w:divBdr>
                            <w:top w:val="none" w:sz="0" w:space="0" w:color="auto"/>
                            <w:left w:val="none" w:sz="0" w:space="0" w:color="auto"/>
                            <w:bottom w:val="none" w:sz="0" w:space="0" w:color="auto"/>
                            <w:right w:val="none" w:sz="0" w:space="0" w:color="auto"/>
                          </w:divBdr>
                          <w:divsChild>
                            <w:div w:id="825317097">
                              <w:marLeft w:val="0"/>
                              <w:marRight w:val="0"/>
                              <w:marTop w:val="0"/>
                              <w:marBottom w:val="0"/>
                              <w:divBdr>
                                <w:top w:val="none" w:sz="0" w:space="0" w:color="auto"/>
                                <w:left w:val="none" w:sz="0" w:space="0" w:color="auto"/>
                                <w:bottom w:val="none" w:sz="0" w:space="0" w:color="auto"/>
                                <w:right w:val="none" w:sz="0" w:space="0" w:color="auto"/>
                              </w:divBdr>
                              <w:divsChild>
                                <w:div w:id="1667826970">
                                  <w:marLeft w:val="0"/>
                                  <w:marRight w:val="0"/>
                                  <w:marTop w:val="0"/>
                                  <w:marBottom w:val="0"/>
                                  <w:divBdr>
                                    <w:top w:val="none" w:sz="0" w:space="0" w:color="auto"/>
                                    <w:left w:val="none" w:sz="0" w:space="0" w:color="auto"/>
                                    <w:bottom w:val="none" w:sz="0" w:space="0" w:color="auto"/>
                                    <w:right w:val="none" w:sz="0" w:space="0" w:color="auto"/>
                                  </w:divBdr>
                                  <w:divsChild>
                                    <w:div w:id="1868835228">
                                      <w:marLeft w:val="0"/>
                                      <w:marRight w:val="0"/>
                                      <w:marTop w:val="0"/>
                                      <w:marBottom w:val="0"/>
                                      <w:divBdr>
                                        <w:top w:val="none" w:sz="0" w:space="0" w:color="auto"/>
                                        <w:left w:val="none" w:sz="0" w:space="0" w:color="auto"/>
                                        <w:bottom w:val="none" w:sz="0" w:space="0" w:color="auto"/>
                                        <w:right w:val="none" w:sz="0" w:space="0" w:color="auto"/>
                                      </w:divBdr>
                                      <w:divsChild>
                                        <w:div w:id="1065641680">
                                          <w:marLeft w:val="0"/>
                                          <w:marRight w:val="0"/>
                                          <w:marTop w:val="0"/>
                                          <w:marBottom w:val="0"/>
                                          <w:divBdr>
                                            <w:top w:val="none" w:sz="0" w:space="0" w:color="auto"/>
                                            <w:left w:val="none" w:sz="0" w:space="0" w:color="auto"/>
                                            <w:bottom w:val="none" w:sz="0" w:space="0" w:color="auto"/>
                                            <w:right w:val="none" w:sz="0" w:space="0" w:color="auto"/>
                                          </w:divBdr>
                                          <w:divsChild>
                                            <w:div w:id="1025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089569">
          <w:marLeft w:val="0"/>
          <w:marRight w:val="0"/>
          <w:marTop w:val="0"/>
          <w:marBottom w:val="0"/>
          <w:divBdr>
            <w:top w:val="none" w:sz="0" w:space="0" w:color="auto"/>
            <w:left w:val="none" w:sz="0" w:space="0" w:color="auto"/>
            <w:bottom w:val="none" w:sz="0" w:space="0" w:color="auto"/>
            <w:right w:val="none" w:sz="0" w:space="0" w:color="auto"/>
          </w:divBdr>
          <w:divsChild>
            <w:div w:id="1994985993">
              <w:marLeft w:val="0"/>
              <w:marRight w:val="0"/>
              <w:marTop w:val="0"/>
              <w:marBottom w:val="0"/>
              <w:divBdr>
                <w:top w:val="none" w:sz="0" w:space="0" w:color="auto"/>
                <w:left w:val="none" w:sz="0" w:space="0" w:color="auto"/>
                <w:bottom w:val="none" w:sz="0" w:space="0" w:color="auto"/>
                <w:right w:val="none" w:sz="0" w:space="0" w:color="auto"/>
              </w:divBdr>
              <w:divsChild>
                <w:div w:id="1284077563">
                  <w:marLeft w:val="0"/>
                  <w:marRight w:val="0"/>
                  <w:marTop w:val="0"/>
                  <w:marBottom w:val="0"/>
                  <w:divBdr>
                    <w:top w:val="none" w:sz="0" w:space="0" w:color="auto"/>
                    <w:left w:val="none" w:sz="0" w:space="0" w:color="auto"/>
                    <w:bottom w:val="none" w:sz="0" w:space="0" w:color="auto"/>
                    <w:right w:val="none" w:sz="0" w:space="0" w:color="auto"/>
                  </w:divBdr>
                  <w:divsChild>
                    <w:div w:id="1569923479">
                      <w:marLeft w:val="0"/>
                      <w:marRight w:val="0"/>
                      <w:marTop w:val="0"/>
                      <w:marBottom w:val="0"/>
                      <w:divBdr>
                        <w:top w:val="none" w:sz="0" w:space="0" w:color="auto"/>
                        <w:left w:val="none" w:sz="0" w:space="0" w:color="auto"/>
                        <w:bottom w:val="none" w:sz="0" w:space="0" w:color="auto"/>
                        <w:right w:val="none" w:sz="0" w:space="0" w:color="auto"/>
                      </w:divBdr>
                      <w:divsChild>
                        <w:div w:id="905383165">
                          <w:marLeft w:val="0"/>
                          <w:marRight w:val="0"/>
                          <w:marTop w:val="0"/>
                          <w:marBottom w:val="0"/>
                          <w:divBdr>
                            <w:top w:val="none" w:sz="0" w:space="0" w:color="auto"/>
                            <w:left w:val="none" w:sz="0" w:space="0" w:color="auto"/>
                            <w:bottom w:val="none" w:sz="0" w:space="0" w:color="auto"/>
                            <w:right w:val="none" w:sz="0" w:space="0" w:color="auto"/>
                          </w:divBdr>
                          <w:divsChild>
                            <w:div w:id="1134559724">
                              <w:marLeft w:val="0"/>
                              <w:marRight w:val="0"/>
                              <w:marTop w:val="0"/>
                              <w:marBottom w:val="0"/>
                              <w:divBdr>
                                <w:top w:val="none" w:sz="0" w:space="0" w:color="auto"/>
                                <w:left w:val="none" w:sz="0" w:space="0" w:color="auto"/>
                                <w:bottom w:val="none" w:sz="0" w:space="0" w:color="auto"/>
                                <w:right w:val="none" w:sz="0" w:space="0" w:color="auto"/>
                              </w:divBdr>
                              <w:divsChild>
                                <w:div w:id="575092505">
                                  <w:marLeft w:val="0"/>
                                  <w:marRight w:val="0"/>
                                  <w:marTop w:val="0"/>
                                  <w:marBottom w:val="0"/>
                                  <w:divBdr>
                                    <w:top w:val="none" w:sz="0" w:space="0" w:color="auto"/>
                                    <w:left w:val="none" w:sz="0" w:space="0" w:color="auto"/>
                                    <w:bottom w:val="none" w:sz="0" w:space="0" w:color="auto"/>
                                    <w:right w:val="none" w:sz="0" w:space="0" w:color="auto"/>
                                  </w:divBdr>
                                  <w:divsChild>
                                    <w:div w:id="5531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37583">
                      <w:marLeft w:val="0"/>
                      <w:marRight w:val="0"/>
                      <w:marTop w:val="0"/>
                      <w:marBottom w:val="0"/>
                      <w:divBdr>
                        <w:top w:val="none" w:sz="0" w:space="0" w:color="auto"/>
                        <w:left w:val="none" w:sz="0" w:space="0" w:color="auto"/>
                        <w:bottom w:val="none" w:sz="0" w:space="0" w:color="auto"/>
                        <w:right w:val="none" w:sz="0" w:space="0" w:color="auto"/>
                      </w:divBdr>
                      <w:divsChild>
                        <w:div w:id="211116326">
                          <w:marLeft w:val="0"/>
                          <w:marRight w:val="0"/>
                          <w:marTop w:val="0"/>
                          <w:marBottom w:val="0"/>
                          <w:divBdr>
                            <w:top w:val="none" w:sz="0" w:space="0" w:color="auto"/>
                            <w:left w:val="none" w:sz="0" w:space="0" w:color="auto"/>
                            <w:bottom w:val="none" w:sz="0" w:space="0" w:color="auto"/>
                            <w:right w:val="none" w:sz="0" w:space="0" w:color="auto"/>
                          </w:divBdr>
                          <w:divsChild>
                            <w:div w:id="546182750">
                              <w:marLeft w:val="0"/>
                              <w:marRight w:val="0"/>
                              <w:marTop w:val="0"/>
                              <w:marBottom w:val="0"/>
                              <w:divBdr>
                                <w:top w:val="none" w:sz="0" w:space="0" w:color="auto"/>
                                <w:left w:val="none" w:sz="0" w:space="0" w:color="auto"/>
                                <w:bottom w:val="none" w:sz="0" w:space="0" w:color="auto"/>
                                <w:right w:val="none" w:sz="0" w:space="0" w:color="auto"/>
                              </w:divBdr>
                            </w:div>
                            <w:div w:id="223295013">
                              <w:marLeft w:val="0"/>
                              <w:marRight w:val="0"/>
                              <w:marTop w:val="0"/>
                              <w:marBottom w:val="0"/>
                              <w:divBdr>
                                <w:top w:val="none" w:sz="0" w:space="0" w:color="auto"/>
                                <w:left w:val="none" w:sz="0" w:space="0" w:color="auto"/>
                                <w:bottom w:val="none" w:sz="0" w:space="0" w:color="auto"/>
                                <w:right w:val="none" w:sz="0" w:space="0" w:color="auto"/>
                              </w:divBdr>
                              <w:divsChild>
                                <w:div w:id="822043105">
                                  <w:marLeft w:val="0"/>
                                  <w:marRight w:val="0"/>
                                  <w:marTop w:val="0"/>
                                  <w:marBottom w:val="0"/>
                                  <w:divBdr>
                                    <w:top w:val="none" w:sz="0" w:space="0" w:color="auto"/>
                                    <w:left w:val="none" w:sz="0" w:space="0" w:color="auto"/>
                                    <w:bottom w:val="none" w:sz="0" w:space="0" w:color="auto"/>
                                    <w:right w:val="none" w:sz="0" w:space="0" w:color="auto"/>
                                  </w:divBdr>
                                  <w:divsChild>
                                    <w:div w:id="1116369359">
                                      <w:marLeft w:val="0"/>
                                      <w:marRight w:val="0"/>
                                      <w:marTop w:val="0"/>
                                      <w:marBottom w:val="0"/>
                                      <w:divBdr>
                                        <w:top w:val="none" w:sz="0" w:space="0" w:color="auto"/>
                                        <w:left w:val="none" w:sz="0" w:space="0" w:color="auto"/>
                                        <w:bottom w:val="none" w:sz="0" w:space="0" w:color="auto"/>
                                        <w:right w:val="none" w:sz="0" w:space="0" w:color="auto"/>
                                      </w:divBdr>
                                      <w:divsChild>
                                        <w:div w:id="160661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32649">
                              <w:marLeft w:val="0"/>
                              <w:marRight w:val="0"/>
                              <w:marTop w:val="0"/>
                              <w:marBottom w:val="0"/>
                              <w:divBdr>
                                <w:top w:val="none" w:sz="0" w:space="0" w:color="auto"/>
                                <w:left w:val="none" w:sz="0" w:space="0" w:color="auto"/>
                                <w:bottom w:val="none" w:sz="0" w:space="0" w:color="auto"/>
                                <w:right w:val="none" w:sz="0" w:space="0" w:color="auto"/>
                              </w:divBdr>
                              <w:divsChild>
                                <w:div w:id="1479760640">
                                  <w:marLeft w:val="0"/>
                                  <w:marRight w:val="0"/>
                                  <w:marTop w:val="0"/>
                                  <w:marBottom w:val="0"/>
                                  <w:divBdr>
                                    <w:top w:val="none" w:sz="0" w:space="0" w:color="auto"/>
                                    <w:left w:val="none" w:sz="0" w:space="0" w:color="auto"/>
                                    <w:bottom w:val="none" w:sz="0" w:space="0" w:color="auto"/>
                                    <w:right w:val="none" w:sz="0" w:space="0" w:color="auto"/>
                                  </w:divBdr>
                                  <w:divsChild>
                                    <w:div w:id="1272128950">
                                      <w:marLeft w:val="0"/>
                                      <w:marRight w:val="0"/>
                                      <w:marTop w:val="0"/>
                                      <w:marBottom w:val="0"/>
                                      <w:divBdr>
                                        <w:top w:val="none" w:sz="0" w:space="0" w:color="auto"/>
                                        <w:left w:val="none" w:sz="0" w:space="0" w:color="auto"/>
                                        <w:bottom w:val="none" w:sz="0" w:space="0" w:color="auto"/>
                                        <w:right w:val="none" w:sz="0" w:space="0" w:color="auto"/>
                                      </w:divBdr>
                                      <w:divsChild>
                                        <w:div w:id="129856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110663">
          <w:marLeft w:val="0"/>
          <w:marRight w:val="0"/>
          <w:marTop w:val="0"/>
          <w:marBottom w:val="0"/>
          <w:divBdr>
            <w:top w:val="none" w:sz="0" w:space="0" w:color="auto"/>
            <w:left w:val="none" w:sz="0" w:space="0" w:color="auto"/>
            <w:bottom w:val="none" w:sz="0" w:space="0" w:color="auto"/>
            <w:right w:val="none" w:sz="0" w:space="0" w:color="auto"/>
          </w:divBdr>
          <w:divsChild>
            <w:div w:id="1034691544">
              <w:marLeft w:val="0"/>
              <w:marRight w:val="0"/>
              <w:marTop w:val="0"/>
              <w:marBottom w:val="0"/>
              <w:divBdr>
                <w:top w:val="none" w:sz="0" w:space="0" w:color="auto"/>
                <w:left w:val="none" w:sz="0" w:space="0" w:color="auto"/>
                <w:bottom w:val="none" w:sz="0" w:space="0" w:color="auto"/>
                <w:right w:val="none" w:sz="0" w:space="0" w:color="auto"/>
              </w:divBdr>
              <w:divsChild>
                <w:div w:id="899252174">
                  <w:marLeft w:val="0"/>
                  <w:marRight w:val="0"/>
                  <w:marTop w:val="0"/>
                  <w:marBottom w:val="0"/>
                  <w:divBdr>
                    <w:top w:val="none" w:sz="0" w:space="0" w:color="auto"/>
                    <w:left w:val="none" w:sz="0" w:space="0" w:color="auto"/>
                    <w:bottom w:val="none" w:sz="0" w:space="0" w:color="auto"/>
                    <w:right w:val="none" w:sz="0" w:space="0" w:color="auto"/>
                  </w:divBdr>
                  <w:divsChild>
                    <w:div w:id="1084105258">
                      <w:marLeft w:val="0"/>
                      <w:marRight w:val="0"/>
                      <w:marTop w:val="0"/>
                      <w:marBottom w:val="0"/>
                      <w:divBdr>
                        <w:top w:val="none" w:sz="0" w:space="0" w:color="auto"/>
                        <w:left w:val="none" w:sz="0" w:space="0" w:color="auto"/>
                        <w:bottom w:val="none" w:sz="0" w:space="0" w:color="auto"/>
                        <w:right w:val="none" w:sz="0" w:space="0" w:color="auto"/>
                      </w:divBdr>
                      <w:divsChild>
                        <w:div w:id="837615804">
                          <w:marLeft w:val="0"/>
                          <w:marRight w:val="0"/>
                          <w:marTop w:val="0"/>
                          <w:marBottom w:val="0"/>
                          <w:divBdr>
                            <w:top w:val="none" w:sz="0" w:space="0" w:color="auto"/>
                            <w:left w:val="none" w:sz="0" w:space="0" w:color="auto"/>
                            <w:bottom w:val="none" w:sz="0" w:space="0" w:color="auto"/>
                            <w:right w:val="none" w:sz="0" w:space="0" w:color="auto"/>
                          </w:divBdr>
                          <w:divsChild>
                            <w:div w:id="2087417028">
                              <w:marLeft w:val="0"/>
                              <w:marRight w:val="0"/>
                              <w:marTop w:val="0"/>
                              <w:marBottom w:val="0"/>
                              <w:divBdr>
                                <w:top w:val="none" w:sz="0" w:space="0" w:color="auto"/>
                                <w:left w:val="none" w:sz="0" w:space="0" w:color="auto"/>
                                <w:bottom w:val="none" w:sz="0" w:space="0" w:color="auto"/>
                                <w:right w:val="none" w:sz="0" w:space="0" w:color="auto"/>
                              </w:divBdr>
                              <w:divsChild>
                                <w:div w:id="354355147">
                                  <w:marLeft w:val="0"/>
                                  <w:marRight w:val="0"/>
                                  <w:marTop w:val="0"/>
                                  <w:marBottom w:val="0"/>
                                  <w:divBdr>
                                    <w:top w:val="none" w:sz="0" w:space="0" w:color="auto"/>
                                    <w:left w:val="none" w:sz="0" w:space="0" w:color="auto"/>
                                    <w:bottom w:val="none" w:sz="0" w:space="0" w:color="auto"/>
                                    <w:right w:val="none" w:sz="0" w:space="0" w:color="auto"/>
                                  </w:divBdr>
                                  <w:divsChild>
                                    <w:div w:id="1667051083">
                                      <w:marLeft w:val="0"/>
                                      <w:marRight w:val="0"/>
                                      <w:marTop w:val="0"/>
                                      <w:marBottom w:val="0"/>
                                      <w:divBdr>
                                        <w:top w:val="none" w:sz="0" w:space="0" w:color="auto"/>
                                        <w:left w:val="none" w:sz="0" w:space="0" w:color="auto"/>
                                        <w:bottom w:val="none" w:sz="0" w:space="0" w:color="auto"/>
                                        <w:right w:val="none" w:sz="0" w:space="0" w:color="auto"/>
                                      </w:divBdr>
                                      <w:divsChild>
                                        <w:div w:id="400643431">
                                          <w:marLeft w:val="0"/>
                                          <w:marRight w:val="0"/>
                                          <w:marTop w:val="0"/>
                                          <w:marBottom w:val="0"/>
                                          <w:divBdr>
                                            <w:top w:val="none" w:sz="0" w:space="0" w:color="auto"/>
                                            <w:left w:val="none" w:sz="0" w:space="0" w:color="auto"/>
                                            <w:bottom w:val="none" w:sz="0" w:space="0" w:color="auto"/>
                                            <w:right w:val="none" w:sz="0" w:space="0" w:color="auto"/>
                                          </w:divBdr>
                                          <w:divsChild>
                                            <w:div w:id="23108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0882598">
          <w:marLeft w:val="0"/>
          <w:marRight w:val="0"/>
          <w:marTop w:val="0"/>
          <w:marBottom w:val="0"/>
          <w:divBdr>
            <w:top w:val="none" w:sz="0" w:space="0" w:color="auto"/>
            <w:left w:val="none" w:sz="0" w:space="0" w:color="auto"/>
            <w:bottom w:val="none" w:sz="0" w:space="0" w:color="auto"/>
            <w:right w:val="none" w:sz="0" w:space="0" w:color="auto"/>
          </w:divBdr>
          <w:divsChild>
            <w:div w:id="1989507949">
              <w:marLeft w:val="0"/>
              <w:marRight w:val="0"/>
              <w:marTop w:val="0"/>
              <w:marBottom w:val="0"/>
              <w:divBdr>
                <w:top w:val="none" w:sz="0" w:space="0" w:color="auto"/>
                <w:left w:val="none" w:sz="0" w:space="0" w:color="auto"/>
                <w:bottom w:val="none" w:sz="0" w:space="0" w:color="auto"/>
                <w:right w:val="none" w:sz="0" w:space="0" w:color="auto"/>
              </w:divBdr>
              <w:divsChild>
                <w:div w:id="1903366318">
                  <w:marLeft w:val="0"/>
                  <w:marRight w:val="0"/>
                  <w:marTop w:val="0"/>
                  <w:marBottom w:val="0"/>
                  <w:divBdr>
                    <w:top w:val="none" w:sz="0" w:space="0" w:color="auto"/>
                    <w:left w:val="none" w:sz="0" w:space="0" w:color="auto"/>
                    <w:bottom w:val="none" w:sz="0" w:space="0" w:color="auto"/>
                    <w:right w:val="none" w:sz="0" w:space="0" w:color="auto"/>
                  </w:divBdr>
                  <w:divsChild>
                    <w:div w:id="1012757051">
                      <w:marLeft w:val="0"/>
                      <w:marRight w:val="0"/>
                      <w:marTop w:val="0"/>
                      <w:marBottom w:val="0"/>
                      <w:divBdr>
                        <w:top w:val="none" w:sz="0" w:space="0" w:color="auto"/>
                        <w:left w:val="none" w:sz="0" w:space="0" w:color="auto"/>
                        <w:bottom w:val="none" w:sz="0" w:space="0" w:color="auto"/>
                        <w:right w:val="none" w:sz="0" w:space="0" w:color="auto"/>
                      </w:divBdr>
                      <w:divsChild>
                        <w:div w:id="2127114702">
                          <w:marLeft w:val="0"/>
                          <w:marRight w:val="0"/>
                          <w:marTop w:val="0"/>
                          <w:marBottom w:val="0"/>
                          <w:divBdr>
                            <w:top w:val="none" w:sz="0" w:space="0" w:color="auto"/>
                            <w:left w:val="none" w:sz="0" w:space="0" w:color="auto"/>
                            <w:bottom w:val="none" w:sz="0" w:space="0" w:color="auto"/>
                            <w:right w:val="none" w:sz="0" w:space="0" w:color="auto"/>
                          </w:divBdr>
                          <w:divsChild>
                            <w:div w:id="1667510168">
                              <w:marLeft w:val="0"/>
                              <w:marRight w:val="0"/>
                              <w:marTop w:val="0"/>
                              <w:marBottom w:val="0"/>
                              <w:divBdr>
                                <w:top w:val="none" w:sz="0" w:space="0" w:color="auto"/>
                                <w:left w:val="none" w:sz="0" w:space="0" w:color="auto"/>
                                <w:bottom w:val="none" w:sz="0" w:space="0" w:color="auto"/>
                                <w:right w:val="none" w:sz="0" w:space="0" w:color="auto"/>
                              </w:divBdr>
                              <w:divsChild>
                                <w:div w:id="528374876">
                                  <w:marLeft w:val="0"/>
                                  <w:marRight w:val="0"/>
                                  <w:marTop w:val="0"/>
                                  <w:marBottom w:val="0"/>
                                  <w:divBdr>
                                    <w:top w:val="none" w:sz="0" w:space="0" w:color="auto"/>
                                    <w:left w:val="none" w:sz="0" w:space="0" w:color="auto"/>
                                    <w:bottom w:val="none" w:sz="0" w:space="0" w:color="auto"/>
                                    <w:right w:val="none" w:sz="0" w:space="0" w:color="auto"/>
                                  </w:divBdr>
                                  <w:divsChild>
                                    <w:div w:id="95132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349798">
                      <w:marLeft w:val="0"/>
                      <w:marRight w:val="0"/>
                      <w:marTop w:val="0"/>
                      <w:marBottom w:val="0"/>
                      <w:divBdr>
                        <w:top w:val="none" w:sz="0" w:space="0" w:color="auto"/>
                        <w:left w:val="none" w:sz="0" w:space="0" w:color="auto"/>
                        <w:bottom w:val="none" w:sz="0" w:space="0" w:color="auto"/>
                        <w:right w:val="none" w:sz="0" w:space="0" w:color="auto"/>
                      </w:divBdr>
                      <w:divsChild>
                        <w:div w:id="548802200">
                          <w:marLeft w:val="0"/>
                          <w:marRight w:val="0"/>
                          <w:marTop w:val="0"/>
                          <w:marBottom w:val="0"/>
                          <w:divBdr>
                            <w:top w:val="none" w:sz="0" w:space="0" w:color="auto"/>
                            <w:left w:val="none" w:sz="0" w:space="0" w:color="auto"/>
                            <w:bottom w:val="none" w:sz="0" w:space="0" w:color="auto"/>
                            <w:right w:val="none" w:sz="0" w:space="0" w:color="auto"/>
                          </w:divBdr>
                          <w:divsChild>
                            <w:div w:id="105735302">
                              <w:marLeft w:val="0"/>
                              <w:marRight w:val="0"/>
                              <w:marTop w:val="0"/>
                              <w:marBottom w:val="0"/>
                              <w:divBdr>
                                <w:top w:val="none" w:sz="0" w:space="0" w:color="auto"/>
                                <w:left w:val="none" w:sz="0" w:space="0" w:color="auto"/>
                                <w:bottom w:val="none" w:sz="0" w:space="0" w:color="auto"/>
                                <w:right w:val="none" w:sz="0" w:space="0" w:color="auto"/>
                              </w:divBdr>
                              <w:divsChild>
                                <w:div w:id="98184172">
                                  <w:marLeft w:val="0"/>
                                  <w:marRight w:val="0"/>
                                  <w:marTop w:val="0"/>
                                  <w:marBottom w:val="0"/>
                                  <w:divBdr>
                                    <w:top w:val="none" w:sz="0" w:space="0" w:color="auto"/>
                                    <w:left w:val="none" w:sz="0" w:space="0" w:color="auto"/>
                                    <w:bottom w:val="none" w:sz="0" w:space="0" w:color="auto"/>
                                    <w:right w:val="none" w:sz="0" w:space="0" w:color="auto"/>
                                  </w:divBdr>
                                  <w:divsChild>
                                    <w:div w:id="154490903">
                                      <w:marLeft w:val="0"/>
                                      <w:marRight w:val="0"/>
                                      <w:marTop w:val="0"/>
                                      <w:marBottom w:val="0"/>
                                      <w:divBdr>
                                        <w:top w:val="none" w:sz="0" w:space="0" w:color="auto"/>
                                        <w:left w:val="none" w:sz="0" w:space="0" w:color="auto"/>
                                        <w:bottom w:val="none" w:sz="0" w:space="0" w:color="auto"/>
                                        <w:right w:val="none" w:sz="0" w:space="0" w:color="auto"/>
                                      </w:divBdr>
                                      <w:divsChild>
                                        <w:div w:id="16523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018846">
      <w:bodyDiv w:val="1"/>
      <w:marLeft w:val="0"/>
      <w:marRight w:val="0"/>
      <w:marTop w:val="0"/>
      <w:marBottom w:val="0"/>
      <w:divBdr>
        <w:top w:val="none" w:sz="0" w:space="0" w:color="auto"/>
        <w:left w:val="none" w:sz="0" w:space="0" w:color="auto"/>
        <w:bottom w:val="none" w:sz="0" w:space="0" w:color="auto"/>
        <w:right w:val="none" w:sz="0" w:space="0" w:color="auto"/>
      </w:divBdr>
      <w:divsChild>
        <w:div w:id="211238295">
          <w:marLeft w:val="0"/>
          <w:marRight w:val="0"/>
          <w:marTop w:val="0"/>
          <w:marBottom w:val="0"/>
          <w:divBdr>
            <w:top w:val="none" w:sz="0" w:space="0" w:color="auto"/>
            <w:left w:val="none" w:sz="0" w:space="0" w:color="auto"/>
            <w:bottom w:val="none" w:sz="0" w:space="0" w:color="auto"/>
            <w:right w:val="none" w:sz="0" w:space="0" w:color="auto"/>
          </w:divBdr>
          <w:divsChild>
            <w:div w:id="787549495">
              <w:marLeft w:val="0"/>
              <w:marRight w:val="0"/>
              <w:marTop w:val="0"/>
              <w:marBottom w:val="0"/>
              <w:divBdr>
                <w:top w:val="none" w:sz="0" w:space="0" w:color="auto"/>
                <w:left w:val="none" w:sz="0" w:space="0" w:color="auto"/>
                <w:bottom w:val="none" w:sz="0" w:space="0" w:color="auto"/>
                <w:right w:val="none" w:sz="0" w:space="0" w:color="auto"/>
              </w:divBdr>
              <w:divsChild>
                <w:div w:id="1644114738">
                  <w:marLeft w:val="0"/>
                  <w:marRight w:val="0"/>
                  <w:marTop w:val="0"/>
                  <w:marBottom w:val="0"/>
                  <w:divBdr>
                    <w:top w:val="none" w:sz="0" w:space="0" w:color="auto"/>
                    <w:left w:val="none" w:sz="0" w:space="0" w:color="auto"/>
                    <w:bottom w:val="none" w:sz="0" w:space="0" w:color="auto"/>
                    <w:right w:val="none" w:sz="0" w:space="0" w:color="auto"/>
                  </w:divBdr>
                  <w:divsChild>
                    <w:div w:id="1765299559">
                      <w:marLeft w:val="0"/>
                      <w:marRight w:val="0"/>
                      <w:marTop w:val="0"/>
                      <w:marBottom w:val="0"/>
                      <w:divBdr>
                        <w:top w:val="none" w:sz="0" w:space="0" w:color="auto"/>
                        <w:left w:val="none" w:sz="0" w:space="0" w:color="auto"/>
                        <w:bottom w:val="none" w:sz="0" w:space="0" w:color="auto"/>
                        <w:right w:val="none" w:sz="0" w:space="0" w:color="auto"/>
                      </w:divBdr>
                      <w:divsChild>
                        <w:div w:id="596670098">
                          <w:marLeft w:val="0"/>
                          <w:marRight w:val="0"/>
                          <w:marTop w:val="0"/>
                          <w:marBottom w:val="0"/>
                          <w:divBdr>
                            <w:top w:val="none" w:sz="0" w:space="0" w:color="auto"/>
                            <w:left w:val="none" w:sz="0" w:space="0" w:color="auto"/>
                            <w:bottom w:val="none" w:sz="0" w:space="0" w:color="auto"/>
                            <w:right w:val="none" w:sz="0" w:space="0" w:color="auto"/>
                          </w:divBdr>
                          <w:divsChild>
                            <w:div w:id="15376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363705">
      <w:bodyDiv w:val="1"/>
      <w:marLeft w:val="0"/>
      <w:marRight w:val="0"/>
      <w:marTop w:val="0"/>
      <w:marBottom w:val="0"/>
      <w:divBdr>
        <w:top w:val="none" w:sz="0" w:space="0" w:color="auto"/>
        <w:left w:val="none" w:sz="0" w:space="0" w:color="auto"/>
        <w:bottom w:val="none" w:sz="0" w:space="0" w:color="auto"/>
        <w:right w:val="none" w:sz="0" w:space="0" w:color="auto"/>
      </w:divBdr>
    </w:div>
    <w:div w:id="1520393378">
      <w:bodyDiv w:val="1"/>
      <w:marLeft w:val="0"/>
      <w:marRight w:val="0"/>
      <w:marTop w:val="0"/>
      <w:marBottom w:val="0"/>
      <w:divBdr>
        <w:top w:val="none" w:sz="0" w:space="0" w:color="auto"/>
        <w:left w:val="none" w:sz="0" w:space="0" w:color="auto"/>
        <w:bottom w:val="none" w:sz="0" w:space="0" w:color="auto"/>
        <w:right w:val="none" w:sz="0" w:space="0" w:color="auto"/>
      </w:divBdr>
    </w:div>
    <w:div w:id="1581866438">
      <w:bodyDiv w:val="1"/>
      <w:marLeft w:val="0"/>
      <w:marRight w:val="0"/>
      <w:marTop w:val="0"/>
      <w:marBottom w:val="0"/>
      <w:divBdr>
        <w:top w:val="none" w:sz="0" w:space="0" w:color="auto"/>
        <w:left w:val="none" w:sz="0" w:space="0" w:color="auto"/>
        <w:bottom w:val="none" w:sz="0" w:space="0" w:color="auto"/>
        <w:right w:val="none" w:sz="0" w:space="0" w:color="auto"/>
      </w:divBdr>
    </w:div>
    <w:div w:id="1632130249">
      <w:bodyDiv w:val="1"/>
      <w:marLeft w:val="0"/>
      <w:marRight w:val="0"/>
      <w:marTop w:val="0"/>
      <w:marBottom w:val="0"/>
      <w:divBdr>
        <w:top w:val="none" w:sz="0" w:space="0" w:color="auto"/>
        <w:left w:val="none" w:sz="0" w:space="0" w:color="auto"/>
        <w:bottom w:val="none" w:sz="0" w:space="0" w:color="auto"/>
        <w:right w:val="none" w:sz="0" w:space="0" w:color="auto"/>
      </w:divBdr>
      <w:divsChild>
        <w:div w:id="1842041380">
          <w:marLeft w:val="0"/>
          <w:marRight w:val="0"/>
          <w:marTop w:val="0"/>
          <w:marBottom w:val="0"/>
          <w:divBdr>
            <w:top w:val="none" w:sz="0" w:space="0" w:color="auto"/>
            <w:left w:val="none" w:sz="0" w:space="0" w:color="auto"/>
            <w:bottom w:val="none" w:sz="0" w:space="0" w:color="auto"/>
            <w:right w:val="none" w:sz="0" w:space="0" w:color="auto"/>
          </w:divBdr>
          <w:divsChild>
            <w:div w:id="1565026811">
              <w:marLeft w:val="0"/>
              <w:marRight w:val="0"/>
              <w:marTop w:val="0"/>
              <w:marBottom w:val="0"/>
              <w:divBdr>
                <w:top w:val="none" w:sz="0" w:space="0" w:color="auto"/>
                <w:left w:val="none" w:sz="0" w:space="0" w:color="auto"/>
                <w:bottom w:val="none" w:sz="0" w:space="0" w:color="auto"/>
                <w:right w:val="none" w:sz="0" w:space="0" w:color="auto"/>
              </w:divBdr>
              <w:divsChild>
                <w:div w:id="1540044079">
                  <w:marLeft w:val="0"/>
                  <w:marRight w:val="0"/>
                  <w:marTop w:val="0"/>
                  <w:marBottom w:val="0"/>
                  <w:divBdr>
                    <w:top w:val="none" w:sz="0" w:space="0" w:color="auto"/>
                    <w:left w:val="none" w:sz="0" w:space="0" w:color="auto"/>
                    <w:bottom w:val="none" w:sz="0" w:space="0" w:color="auto"/>
                    <w:right w:val="none" w:sz="0" w:space="0" w:color="auto"/>
                  </w:divBdr>
                  <w:divsChild>
                    <w:div w:id="2064014652">
                      <w:marLeft w:val="0"/>
                      <w:marRight w:val="0"/>
                      <w:marTop w:val="0"/>
                      <w:marBottom w:val="0"/>
                      <w:divBdr>
                        <w:top w:val="none" w:sz="0" w:space="0" w:color="auto"/>
                        <w:left w:val="none" w:sz="0" w:space="0" w:color="auto"/>
                        <w:bottom w:val="none" w:sz="0" w:space="0" w:color="auto"/>
                        <w:right w:val="none" w:sz="0" w:space="0" w:color="auto"/>
                      </w:divBdr>
                      <w:divsChild>
                        <w:div w:id="1175341898">
                          <w:marLeft w:val="0"/>
                          <w:marRight w:val="0"/>
                          <w:marTop w:val="0"/>
                          <w:marBottom w:val="0"/>
                          <w:divBdr>
                            <w:top w:val="none" w:sz="0" w:space="0" w:color="auto"/>
                            <w:left w:val="none" w:sz="0" w:space="0" w:color="auto"/>
                            <w:bottom w:val="none" w:sz="0" w:space="0" w:color="auto"/>
                            <w:right w:val="none" w:sz="0" w:space="0" w:color="auto"/>
                          </w:divBdr>
                          <w:divsChild>
                            <w:div w:id="118589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434642">
      <w:bodyDiv w:val="1"/>
      <w:marLeft w:val="0"/>
      <w:marRight w:val="0"/>
      <w:marTop w:val="0"/>
      <w:marBottom w:val="0"/>
      <w:divBdr>
        <w:top w:val="none" w:sz="0" w:space="0" w:color="auto"/>
        <w:left w:val="none" w:sz="0" w:space="0" w:color="auto"/>
        <w:bottom w:val="none" w:sz="0" w:space="0" w:color="auto"/>
        <w:right w:val="none" w:sz="0" w:space="0" w:color="auto"/>
      </w:divBdr>
    </w:div>
    <w:div w:id="1776242656">
      <w:bodyDiv w:val="1"/>
      <w:marLeft w:val="0"/>
      <w:marRight w:val="0"/>
      <w:marTop w:val="0"/>
      <w:marBottom w:val="0"/>
      <w:divBdr>
        <w:top w:val="none" w:sz="0" w:space="0" w:color="auto"/>
        <w:left w:val="none" w:sz="0" w:space="0" w:color="auto"/>
        <w:bottom w:val="none" w:sz="0" w:space="0" w:color="auto"/>
        <w:right w:val="none" w:sz="0" w:space="0" w:color="auto"/>
      </w:divBdr>
    </w:div>
    <w:div w:id="1785150172">
      <w:bodyDiv w:val="1"/>
      <w:marLeft w:val="0"/>
      <w:marRight w:val="0"/>
      <w:marTop w:val="0"/>
      <w:marBottom w:val="0"/>
      <w:divBdr>
        <w:top w:val="none" w:sz="0" w:space="0" w:color="auto"/>
        <w:left w:val="none" w:sz="0" w:space="0" w:color="auto"/>
        <w:bottom w:val="none" w:sz="0" w:space="0" w:color="auto"/>
        <w:right w:val="none" w:sz="0" w:space="0" w:color="auto"/>
      </w:divBdr>
    </w:div>
    <w:div w:id="1812212326">
      <w:bodyDiv w:val="1"/>
      <w:marLeft w:val="0"/>
      <w:marRight w:val="0"/>
      <w:marTop w:val="0"/>
      <w:marBottom w:val="0"/>
      <w:divBdr>
        <w:top w:val="none" w:sz="0" w:space="0" w:color="auto"/>
        <w:left w:val="none" w:sz="0" w:space="0" w:color="auto"/>
        <w:bottom w:val="none" w:sz="0" w:space="0" w:color="auto"/>
        <w:right w:val="none" w:sz="0" w:space="0" w:color="auto"/>
      </w:divBdr>
    </w:div>
    <w:div w:id="1831754697">
      <w:bodyDiv w:val="1"/>
      <w:marLeft w:val="0"/>
      <w:marRight w:val="0"/>
      <w:marTop w:val="0"/>
      <w:marBottom w:val="0"/>
      <w:divBdr>
        <w:top w:val="none" w:sz="0" w:space="0" w:color="auto"/>
        <w:left w:val="none" w:sz="0" w:space="0" w:color="auto"/>
        <w:bottom w:val="none" w:sz="0" w:space="0" w:color="auto"/>
        <w:right w:val="none" w:sz="0" w:space="0" w:color="auto"/>
      </w:divBdr>
    </w:div>
    <w:div w:id="1861120845">
      <w:bodyDiv w:val="1"/>
      <w:marLeft w:val="0"/>
      <w:marRight w:val="0"/>
      <w:marTop w:val="0"/>
      <w:marBottom w:val="0"/>
      <w:divBdr>
        <w:top w:val="none" w:sz="0" w:space="0" w:color="auto"/>
        <w:left w:val="none" w:sz="0" w:space="0" w:color="auto"/>
        <w:bottom w:val="none" w:sz="0" w:space="0" w:color="auto"/>
        <w:right w:val="none" w:sz="0" w:space="0" w:color="auto"/>
      </w:divBdr>
    </w:div>
    <w:div w:id="1880698210">
      <w:bodyDiv w:val="1"/>
      <w:marLeft w:val="0"/>
      <w:marRight w:val="0"/>
      <w:marTop w:val="0"/>
      <w:marBottom w:val="0"/>
      <w:divBdr>
        <w:top w:val="none" w:sz="0" w:space="0" w:color="auto"/>
        <w:left w:val="none" w:sz="0" w:space="0" w:color="auto"/>
        <w:bottom w:val="none" w:sz="0" w:space="0" w:color="auto"/>
        <w:right w:val="none" w:sz="0" w:space="0" w:color="auto"/>
      </w:divBdr>
    </w:div>
    <w:div w:id="1892616404">
      <w:bodyDiv w:val="1"/>
      <w:marLeft w:val="0"/>
      <w:marRight w:val="0"/>
      <w:marTop w:val="0"/>
      <w:marBottom w:val="0"/>
      <w:divBdr>
        <w:top w:val="none" w:sz="0" w:space="0" w:color="auto"/>
        <w:left w:val="none" w:sz="0" w:space="0" w:color="auto"/>
        <w:bottom w:val="none" w:sz="0" w:space="0" w:color="auto"/>
        <w:right w:val="none" w:sz="0" w:space="0" w:color="auto"/>
      </w:divBdr>
    </w:div>
    <w:div w:id="1896155679">
      <w:bodyDiv w:val="1"/>
      <w:marLeft w:val="0"/>
      <w:marRight w:val="0"/>
      <w:marTop w:val="0"/>
      <w:marBottom w:val="0"/>
      <w:divBdr>
        <w:top w:val="none" w:sz="0" w:space="0" w:color="auto"/>
        <w:left w:val="none" w:sz="0" w:space="0" w:color="auto"/>
        <w:bottom w:val="none" w:sz="0" w:space="0" w:color="auto"/>
        <w:right w:val="none" w:sz="0" w:space="0" w:color="auto"/>
      </w:divBdr>
    </w:div>
    <w:div w:id="1908497027">
      <w:bodyDiv w:val="1"/>
      <w:marLeft w:val="0"/>
      <w:marRight w:val="0"/>
      <w:marTop w:val="0"/>
      <w:marBottom w:val="0"/>
      <w:divBdr>
        <w:top w:val="none" w:sz="0" w:space="0" w:color="auto"/>
        <w:left w:val="none" w:sz="0" w:space="0" w:color="auto"/>
        <w:bottom w:val="none" w:sz="0" w:space="0" w:color="auto"/>
        <w:right w:val="none" w:sz="0" w:space="0" w:color="auto"/>
      </w:divBdr>
    </w:div>
    <w:div w:id="1930503917">
      <w:bodyDiv w:val="1"/>
      <w:marLeft w:val="0"/>
      <w:marRight w:val="0"/>
      <w:marTop w:val="0"/>
      <w:marBottom w:val="0"/>
      <w:divBdr>
        <w:top w:val="none" w:sz="0" w:space="0" w:color="auto"/>
        <w:left w:val="none" w:sz="0" w:space="0" w:color="auto"/>
        <w:bottom w:val="none" w:sz="0" w:space="0" w:color="auto"/>
        <w:right w:val="none" w:sz="0" w:space="0" w:color="auto"/>
      </w:divBdr>
    </w:div>
    <w:div w:id="1961523986">
      <w:bodyDiv w:val="1"/>
      <w:marLeft w:val="0"/>
      <w:marRight w:val="0"/>
      <w:marTop w:val="0"/>
      <w:marBottom w:val="0"/>
      <w:divBdr>
        <w:top w:val="none" w:sz="0" w:space="0" w:color="auto"/>
        <w:left w:val="none" w:sz="0" w:space="0" w:color="auto"/>
        <w:bottom w:val="none" w:sz="0" w:space="0" w:color="auto"/>
        <w:right w:val="none" w:sz="0" w:space="0" w:color="auto"/>
      </w:divBdr>
      <w:divsChild>
        <w:div w:id="1047290740">
          <w:marLeft w:val="0"/>
          <w:marRight w:val="0"/>
          <w:marTop w:val="0"/>
          <w:marBottom w:val="0"/>
          <w:divBdr>
            <w:top w:val="none" w:sz="0" w:space="0" w:color="auto"/>
            <w:left w:val="none" w:sz="0" w:space="0" w:color="auto"/>
            <w:bottom w:val="none" w:sz="0" w:space="0" w:color="auto"/>
            <w:right w:val="none" w:sz="0" w:space="0" w:color="auto"/>
          </w:divBdr>
          <w:divsChild>
            <w:div w:id="1316882894">
              <w:marLeft w:val="0"/>
              <w:marRight w:val="0"/>
              <w:marTop w:val="0"/>
              <w:marBottom w:val="0"/>
              <w:divBdr>
                <w:top w:val="none" w:sz="0" w:space="0" w:color="auto"/>
                <w:left w:val="none" w:sz="0" w:space="0" w:color="auto"/>
                <w:bottom w:val="none" w:sz="0" w:space="0" w:color="auto"/>
                <w:right w:val="none" w:sz="0" w:space="0" w:color="auto"/>
              </w:divBdr>
              <w:divsChild>
                <w:div w:id="35081020">
                  <w:marLeft w:val="0"/>
                  <w:marRight w:val="0"/>
                  <w:marTop w:val="0"/>
                  <w:marBottom w:val="0"/>
                  <w:divBdr>
                    <w:top w:val="none" w:sz="0" w:space="0" w:color="auto"/>
                    <w:left w:val="none" w:sz="0" w:space="0" w:color="auto"/>
                    <w:bottom w:val="none" w:sz="0" w:space="0" w:color="auto"/>
                    <w:right w:val="none" w:sz="0" w:space="0" w:color="auto"/>
                  </w:divBdr>
                  <w:divsChild>
                    <w:div w:id="1806311193">
                      <w:marLeft w:val="0"/>
                      <w:marRight w:val="0"/>
                      <w:marTop w:val="0"/>
                      <w:marBottom w:val="0"/>
                      <w:divBdr>
                        <w:top w:val="none" w:sz="0" w:space="0" w:color="auto"/>
                        <w:left w:val="none" w:sz="0" w:space="0" w:color="auto"/>
                        <w:bottom w:val="none" w:sz="0" w:space="0" w:color="auto"/>
                        <w:right w:val="none" w:sz="0" w:space="0" w:color="auto"/>
                      </w:divBdr>
                      <w:divsChild>
                        <w:div w:id="1013071996">
                          <w:marLeft w:val="0"/>
                          <w:marRight w:val="0"/>
                          <w:marTop w:val="0"/>
                          <w:marBottom w:val="0"/>
                          <w:divBdr>
                            <w:top w:val="none" w:sz="0" w:space="0" w:color="auto"/>
                            <w:left w:val="none" w:sz="0" w:space="0" w:color="auto"/>
                            <w:bottom w:val="none" w:sz="0" w:space="0" w:color="auto"/>
                            <w:right w:val="none" w:sz="0" w:space="0" w:color="auto"/>
                          </w:divBdr>
                          <w:divsChild>
                            <w:div w:id="114839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066039">
      <w:bodyDiv w:val="1"/>
      <w:marLeft w:val="0"/>
      <w:marRight w:val="0"/>
      <w:marTop w:val="0"/>
      <w:marBottom w:val="0"/>
      <w:divBdr>
        <w:top w:val="none" w:sz="0" w:space="0" w:color="auto"/>
        <w:left w:val="none" w:sz="0" w:space="0" w:color="auto"/>
        <w:bottom w:val="none" w:sz="0" w:space="0" w:color="auto"/>
        <w:right w:val="none" w:sz="0" w:space="0" w:color="auto"/>
      </w:divBdr>
    </w:div>
    <w:div w:id="2027056604">
      <w:bodyDiv w:val="1"/>
      <w:marLeft w:val="0"/>
      <w:marRight w:val="0"/>
      <w:marTop w:val="0"/>
      <w:marBottom w:val="0"/>
      <w:divBdr>
        <w:top w:val="none" w:sz="0" w:space="0" w:color="auto"/>
        <w:left w:val="none" w:sz="0" w:space="0" w:color="auto"/>
        <w:bottom w:val="none" w:sz="0" w:space="0" w:color="auto"/>
        <w:right w:val="none" w:sz="0" w:space="0" w:color="auto"/>
      </w:divBdr>
    </w:div>
    <w:div w:id="2029678679">
      <w:bodyDiv w:val="1"/>
      <w:marLeft w:val="0"/>
      <w:marRight w:val="0"/>
      <w:marTop w:val="0"/>
      <w:marBottom w:val="0"/>
      <w:divBdr>
        <w:top w:val="none" w:sz="0" w:space="0" w:color="auto"/>
        <w:left w:val="none" w:sz="0" w:space="0" w:color="auto"/>
        <w:bottom w:val="none" w:sz="0" w:space="0" w:color="auto"/>
        <w:right w:val="none" w:sz="0" w:space="0" w:color="auto"/>
      </w:divBdr>
    </w:div>
    <w:div w:id="2031833264">
      <w:bodyDiv w:val="1"/>
      <w:marLeft w:val="0"/>
      <w:marRight w:val="0"/>
      <w:marTop w:val="0"/>
      <w:marBottom w:val="0"/>
      <w:divBdr>
        <w:top w:val="none" w:sz="0" w:space="0" w:color="auto"/>
        <w:left w:val="none" w:sz="0" w:space="0" w:color="auto"/>
        <w:bottom w:val="none" w:sz="0" w:space="0" w:color="auto"/>
        <w:right w:val="none" w:sz="0" w:space="0" w:color="auto"/>
      </w:divBdr>
    </w:div>
    <w:div w:id="2050107678">
      <w:bodyDiv w:val="1"/>
      <w:marLeft w:val="0"/>
      <w:marRight w:val="0"/>
      <w:marTop w:val="0"/>
      <w:marBottom w:val="0"/>
      <w:divBdr>
        <w:top w:val="none" w:sz="0" w:space="0" w:color="auto"/>
        <w:left w:val="none" w:sz="0" w:space="0" w:color="auto"/>
        <w:bottom w:val="none" w:sz="0" w:space="0" w:color="auto"/>
        <w:right w:val="none" w:sz="0" w:space="0" w:color="auto"/>
      </w:divBdr>
    </w:div>
    <w:div w:id="2086339731">
      <w:bodyDiv w:val="1"/>
      <w:marLeft w:val="0"/>
      <w:marRight w:val="0"/>
      <w:marTop w:val="0"/>
      <w:marBottom w:val="0"/>
      <w:divBdr>
        <w:top w:val="none" w:sz="0" w:space="0" w:color="auto"/>
        <w:left w:val="none" w:sz="0" w:space="0" w:color="auto"/>
        <w:bottom w:val="none" w:sz="0" w:space="0" w:color="auto"/>
        <w:right w:val="none" w:sz="0" w:space="0" w:color="auto"/>
      </w:divBdr>
    </w:div>
    <w:div w:id="2089955121">
      <w:bodyDiv w:val="1"/>
      <w:marLeft w:val="0"/>
      <w:marRight w:val="0"/>
      <w:marTop w:val="0"/>
      <w:marBottom w:val="0"/>
      <w:divBdr>
        <w:top w:val="none" w:sz="0" w:space="0" w:color="auto"/>
        <w:left w:val="none" w:sz="0" w:space="0" w:color="auto"/>
        <w:bottom w:val="none" w:sz="0" w:space="0" w:color="auto"/>
        <w:right w:val="none" w:sz="0" w:space="0" w:color="auto"/>
      </w:divBdr>
    </w:div>
    <w:div w:id="2135829806">
      <w:bodyDiv w:val="1"/>
      <w:marLeft w:val="0"/>
      <w:marRight w:val="0"/>
      <w:marTop w:val="0"/>
      <w:marBottom w:val="0"/>
      <w:divBdr>
        <w:top w:val="none" w:sz="0" w:space="0" w:color="auto"/>
        <w:left w:val="none" w:sz="0" w:space="0" w:color="auto"/>
        <w:bottom w:val="none" w:sz="0" w:space="0" w:color="auto"/>
        <w:right w:val="none" w:sz="0" w:space="0" w:color="auto"/>
      </w:divBdr>
    </w:div>
    <w:div w:id="2141259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tfo-aq.ca/courses/fnmi-peoples-understanding-traditional-teachings-histories-current-issues-and-cultures-part-2/" TargetMode="External"/><Relationship Id="rId18" Type="http://schemas.openxmlformats.org/officeDocument/2006/relationships/hyperlink" Target="https://vimeo.com/showcase/10799771" TargetMode="External"/><Relationship Id="rId26" Type="http://schemas.openxmlformats.org/officeDocument/2006/relationships/hyperlink" Target="https://vimeo.com/showcase/10799771" TargetMode="External"/><Relationship Id="rId3" Type="http://schemas.openxmlformats.org/officeDocument/2006/relationships/settings" Target="settings.xml"/><Relationship Id="rId21" Type="http://schemas.openxmlformats.org/officeDocument/2006/relationships/hyperlink" Target="https://youtu.be/vj-tWWXeZq4" TargetMode="External"/><Relationship Id="rId34" Type="http://schemas.openxmlformats.org/officeDocument/2006/relationships/theme" Target="theme/theme1.xml"/><Relationship Id="rId7" Type="http://schemas.openxmlformats.org/officeDocument/2006/relationships/hyperlink" Target="https://www.dcp.edu.gov.on.ca/en/curriculum/elementary-sshg" TargetMode="External"/><Relationship Id="rId12" Type="http://schemas.openxmlformats.org/officeDocument/2006/relationships/hyperlink" Target="https://etfo-aq.ca/courses/fnmi-peoples-understanding-traditional-teachings-histories-current-issues-and-cultures-part-1/" TargetMode="External"/><Relationship Id="rId17" Type="http://schemas.openxmlformats.org/officeDocument/2006/relationships/hyperlink" Target="https://www.youtube.com/watch?v=CISeEFTsgDA" TargetMode="External"/><Relationship Id="rId25" Type="http://schemas.openxmlformats.org/officeDocument/2006/relationships/hyperlink" Target="https://www.cbc.ca/life/culture/6-indigenous-artists-share-the-inspiration-behind-their-orange-shirt-day-designs-for-2022-1.6591739"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ridgetgeorge.com/its-a-mitig" TargetMode="External"/><Relationship Id="rId20" Type="http://schemas.openxmlformats.org/officeDocument/2006/relationships/hyperlink" Target="https://vimeo.com/showcase/10799771"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ebOJ_lMCVvk" TargetMode="External"/><Relationship Id="rId24" Type="http://schemas.openxmlformats.org/officeDocument/2006/relationships/hyperlink" Target="https://www.cbc.ca/life/culture/5-indigenous-artists-on-their-designs-for-orange-shirt-day-2023-1.6967928"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bridgetgeorge.com/" TargetMode="External"/><Relationship Id="rId23" Type="http://schemas.openxmlformats.org/officeDocument/2006/relationships/hyperlink" Target="https://www.youtube.com/watch?v=XlNe-qvzflw" TargetMode="External"/><Relationship Id="rId28" Type="http://schemas.openxmlformats.org/officeDocument/2006/relationships/header" Target="header2.xml"/><Relationship Id="rId10" Type="http://schemas.openxmlformats.org/officeDocument/2006/relationships/hyperlink" Target="https://www.youtube.com/watch?v=8nD1DozPdt0" TargetMode="External"/><Relationship Id="rId19" Type="http://schemas.openxmlformats.org/officeDocument/2006/relationships/hyperlink" Target="https://www.youtube.com/watch?v=bUPuT_agHb0"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tfo-aq.ca/catalogue/" TargetMode="External"/><Relationship Id="rId14" Type="http://schemas.openxmlformats.org/officeDocument/2006/relationships/hyperlink" Target="https://etfo-aq.ca/courses/fnmi-peoples-understanding-traditional-teachings-histories-current-issues-and-cultures-specialist/" TargetMode="External"/><Relationship Id="rId22" Type="http://schemas.openxmlformats.org/officeDocument/2006/relationships/hyperlink" Target="https://vimeo.com/showcase/10799771"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www.ontario.ca/page/indigenous-education-ontari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13</Pages>
  <Words>5664</Words>
  <Characters>32289</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Kay Dupuis</dc:creator>
  <cp:keywords/>
  <dc:description/>
  <cp:lastModifiedBy>Thereasa Gordon</cp:lastModifiedBy>
  <cp:revision>25</cp:revision>
  <cp:lastPrinted>2024-08-07T14:41:00Z</cp:lastPrinted>
  <dcterms:created xsi:type="dcterms:W3CDTF">2024-08-19T13:16:00Z</dcterms:created>
  <dcterms:modified xsi:type="dcterms:W3CDTF">2024-09-10T14:09:00Z</dcterms:modified>
</cp:coreProperties>
</file>